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1210310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66F554" id="_x0000_t32" coordsize="21600,21600" o:spt="32" o:oned="t" path="m,l21600,21600e" filled="f">
                      <v:path arrowok="t" fillok="f" o:connecttype="none"/>
                      <o:lock v:ext="edit" shapetype="t"/>
                    </v:shapetype>
                    <v:shape id="AutoShape 4" o:spid="_x0000_s1026" type="#_x0000_t32" style="position:absolute;margin-left:95.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" strokeweight=".26mm">
                      <v:stroke joinstyle="miter"/>
                    </v:shape>
                  </w:pict>
                </mc:Fallback>
              </mc:AlternateContent>
            </w:r>
          </w:p>
        </w:tc>
      </w:tr>
    </w:tbl>
    <w:p w:rsidR="009C4172" w:rsidRDefault="009C4172" w:rsidP="00E37F25">
      <w:pPr>
        <w:widowControl w:val="0"/>
        <w:spacing w:before="120"/>
        <w:jc w:val="center"/>
        <w:rPr>
          <w:rFonts w:ascii="Times New Roman" w:hAnsi="Times New Roman"/>
          <w:b/>
          <w:color w:val="000000" w:themeColor="text1"/>
          <w:sz w:val="28"/>
          <w:szCs w:val="28"/>
          <w:lang w:val="vi-VN"/>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F46B74" w:rsidRDefault="009E0C61" w:rsidP="008F4600">
      <w:pPr>
        <w:widowControl w:val="0"/>
        <w:jc w:val="center"/>
        <w:rPr>
          <w:rFonts w:ascii="Times New Roman" w:hAnsi="Times New Roman"/>
          <w:color w:val="000000" w:themeColor="text1"/>
          <w:sz w:val="24"/>
          <w:szCs w:val="24"/>
        </w:rPr>
      </w:pPr>
      <w:r w:rsidRPr="00F46B74">
        <w:rPr>
          <w:rFonts w:ascii="Times New Roman" w:hAnsi="Times New Roman"/>
          <w:color w:val="000000" w:themeColor="text1"/>
          <w:sz w:val="24"/>
          <w:szCs w:val="24"/>
        </w:rPr>
        <w:t>(</w:t>
      </w:r>
      <w:r w:rsidR="005E2B71">
        <w:rPr>
          <w:rFonts w:ascii="Times New Roman" w:hAnsi="Times New Roman"/>
          <w:i/>
          <w:color w:val="000000" w:themeColor="text1"/>
          <w:sz w:val="24"/>
          <w:szCs w:val="24"/>
        </w:rPr>
        <w:t xml:space="preserve">Xi </w:t>
      </w:r>
      <w:proofErr w:type="spellStart"/>
      <w:r w:rsidR="005E2B71">
        <w:rPr>
          <w:rFonts w:ascii="Times New Roman" w:hAnsi="Times New Roman"/>
          <w:i/>
          <w:color w:val="000000" w:themeColor="text1"/>
          <w:sz w:val="24"/>
          <w:szCs w:val="24"/>
        </w:rPr>
        <w:t>măng</w:t>
      </w:r>
      <w:proofErr w:type="spellEnd"/>
      <w:r w:rsidR="005E2B71">
        <w:rPr>
          <w:rFonts w:ascii="Times New Roman" w:hAnsi="Times New Roman"/>
          <w:i/>
          <w:color w:val="000000" w:themeColor="text1"/>
          <w:sz w:val="24"/>
          <w:szCs w:val="24"/>
        </w:rPr>
        <w:t>-Lab</w:t>
      </w:r>
      <w:r w:rsidR="008F4600" w:rsidRPr="00F46B74">
        <w:rPr>
          <w:rFonts w:ascii="Times New Roman" w:hAnsi="Times New Roman"/>
          <w:i/>
          <w:color w:val="000000" w:themeColor="text1"/>
          <w:sz w:val="24"/>
          <w:szCs w:val="24"/>
        </w:rPr>
        <w:t>)</w:t>
      </w:r>
    </w:p>
    <w:p w:rsidR="00E4328F" w:rsidRPr="00FE38CE" w:rsidRDefault="00E4328F" w:rsidP="00FE38CE">
      <w:pPr>
        <w:widowControl w:val="0"/>
        <w:spacing w:after="12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E369D6">
        <w:rPr>
          <w:rFonts w:ascii="Times New Roman" w:hAnsi="Times New Roman"/>
          <w:b/>
          <w:color w:val="000000" w:themeColor="text1"/>
          <w:sz w:val="24"/>
          <w:szCs w:val="24"/>
        </w:rPr>
        <w:t>Cementing-Lab)</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2"/>
        <w:gridCol w:w="1496"/>
        <w:gridCol w:w="1165"/>
        <w:gridCol w:w="13"/>
        <w:gridCol w:w="1235"/>
        <w:gridCol w:w="90"/>
        <w:gridCol w:w="1434"/>
      </w:tblGrid>
      <w:tr w:rsidR="00FE38CE" w:rsidRPr="00FE38CE" w:rsidTr="002E0A85">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5E2B71"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2</w:t>
            </w:r>
          </w:p>
        </w:tc>
        <w:tc>
          <w:tcPr>
            <w:tcW w:w="1276" w:type="dxa"/>
            <w:gridSpan w:val="2"/>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560"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2E0A85">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5E2B71">
              <w:rPr>
                <w:rFonts w:ascii="Times New Roman" w:hAnsi="Times New Roman"/>
                <w:bCs/>
                <w:noProof/>
                <w:color w:val="000000" w:themeColor="text1"/>
                <w:sz w:val="24"/>
                <w:szCs w:val="24"/>
                <w:lang w:eastAsia="en-US"/>
              </w:rPr>
              <w:t>24</w:t>
            </w:r>
          </w:p>
        </w:tc>
        <w:tc>
          <w:tcPr>
            <w:tcW w:w="1532"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p>
        </w:tc>
        <w:tc>
          <w:tcPr>
            <w:tcW w:w="1205" w:type="dxa"/>
            <w:gridSpan w:val="2"/>
            <w:shd w:val="clear" w:color="auto" w:fill="auto"/>
          </w:tcPr>
          <w:p w:rsidR="00E4328F" w:rsidRPr="00E4328F" w:rsidRDefault="004A267B" w:rsidP="00E4328F">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Cs/>
                <w:noProof/>
                <w:color w:val="000000" w:themeColor="text1"/>
                <w:sz w:val="24"/>
                <w:szCs w:val="24"/>
                <w:lang w:eastAsia="en-US"/>
              </w:rPr>
              <w:t>TH:</w:t>
            </w:r>
            <w:r w:rsidR="00E357C9">
              <w:rPr>
                <w:rFonts w:ascii="Times New Roman" w:hAnsi="Times New Roman"/>
                <w:bCs/>
                <w:noProof/>
                <w:color w:val="000000" w:themeColor="text1"/>
                <w:sz w:val="24"/>
                <w:szCs w:val="24"/>
                <w:lang w:eastAsia="en-US"/>
              </w:rPr>
              <w:t xml:space="preserve"> 12</w:t>
            </w:r>
          </w:p>
        </w:tc>
        <w:tc>
          <w:tcPr>
            <w:tcW w:w="1263" w:type="dxa"/>
            <w:shd w:val="clear" w:color="auto" w:fill="auto"/>
          </w:tcPr>
          <w:p w:rsidR="00E4328F" w:rsidRPr="005E2B71" w:rsidRDefault="00E4328F" w:rsidP="009E0C61">
            <w:pPr>
              <w:widowControl w:val="0"/>
              <w:suppressAutoHyphens w:val="0"/>
              <w:spacing w:before="40" w:after="60"/>
              <w:rPr>
                <w:rFonts w:ascii="Times New Roman" w:hAnsi="Times New Roman"/>
                <w:b/>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TN: </w:t>
            </w:r>
          </w:p>
        </w:tc>
        <w:tc>
          <w:tcPr>
            <w:tcW w:w="1560" w:type="dxa"/>
            <w:gridSpan w:val="2"/>
            <w:shd w:val="clear" w:color="auto" w:fill="auto"/>
          </w:tcPr>
          <w:p w:rsidR="00E4328F" w:rsidRPr="00E4328F" w:rsidRDefault="00E4328F" w:rsidP="00E357C9">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7"/>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2E0A85">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468" w:type="dxa"/>
            <w:gridSpan w:val="3"/>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560"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7"/>
            <w:shd w:val="clear" w:color="auto" w:fill="auto"/>
          </w:tcPr>
          <w:p w:rsidR="00E4328F" w:rsidRPr="00E4328F" w:rsidRDefault="00E4328F" w:rsidP="0021223E">
            <w:pPr>
              <w:widowControl w:val="0"/>
              <w:numPr>
                <w:ilvl w:val="0"/>
                <w:numId w:val="2"/>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E4328F">
              <w:rPr>
                <w:rFonts w:ascii="Times New Roman" w:hAnsi="Times New Roman"/>
                <w:i/>
                <w:iCs/>
                <w:noProof/>
                <w:color w:val="000000" w:themeColor="text1"/>
                <w:sz w:val="24"/>
                <w:szCs w:val="24"/>
                <w:lang w:val="vi-VN" w:eastAsia="en-US"/>
              </w:rPr>
              <w:t>TN: thái độ làm việc trong các giờ thí nghiệm</w:t>
            </w:r>
          </w:p>
          <w:p w:rsidR="009E0C61" w:rsidRDefault="009E0C61" w:rsidP="0021223E">
            <w:pPr>
              <w:widowControl w:val="0"/>
              <w:numPr>
                <w:ilvl w:val="0"/>
                <w:numId w:val="2"/>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9E0C61" w:rsidRDefault="00A35BC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Tham </w:t>
            </w:r>
            <w:r w:rsidR="009E0C61">
              <w:rPr>
                <w:rFonts w:ascii="Times New Roman" w:hAnsi="Times New Roman"/>
                <w:i/>
                <w:iCs/>
                <w:noProof/>
                <w:color w:val="000000" w:themeColor="text1"/>
                <w:sz w:val="24"/>
                <w:szCs w:val="24"/>
                <w:lang w:eastAsia="en-US"/>
              </w:rPr>
              <w:t>gia học tập trên lớp(đầy đủ</w:t>
            </w:r>
            <w:r w:rsidR="00530466">
              <w:rPr>
                <w:rFonts w:ascii="Times New Roman" w:hAnsi="Times New Roman"/>
                <w:i/>
                <w:iCs/>
                <w:noProof/>
                <w:color w:val="000000" w:themeColor="text1"/>
                <w:sz w:val="24"/>
                <w:szCs w:val="24"/>
                <w:lang w:eastAsia="en-US"/>
              </w:rPr>
              <w:t>-tối thiểu 80%</w:t>
            </w:r>
            <w:r w:rsidR="009E0C61">
              <w:rPr>
                <w:rFonts w:ascii="Times New Roman" w:hAnsi="Times New Roman"/>
                <w:i/>
                <w:iCs/>
                <w:noProof/>
                <w:color w:val="000000" w:themeColor="text1"/>
                <w:sz w:val="24"/>
                <w:szCs w:val="24"/>
                <w:lang w:eastAsia="en-US"/>
              </w:rPr>
              <w:t>,</w:t>
            </w:r>
            <w:r w:rsidR="0052135A">
              <w:rPr>
                <w:rFonts w:ascii="Times New Roman" w:hAnsi="Times New Roman"/>
                <w:i/>
                <w:iCs/>
                <w:noProof/>
                <w:color w:val="000000" w:themeColor="text1"/>
                <w:sz w:val="24"/>
                <w:szCs w:val="24"/>
                <w:lang w:eastAsia="en-US"/>
              </w:rPr>
              <w:t xml:space="preserve"> </w:t>
            </w:r>
            <w:r w:rsidR="00530466">
              <w:rPr>
                <w:rFonts w:ascii="Times New Roman" w:hAnsi="Times New Roman"/>
                <w:i/>
                <w:iCs/>
                <w:noProof/>
                <w:color w:val="000000" w:themeColor="text1"/>
                <w:sz w:val="24"/>
                <w:szCs w:val="24"/>
                <w:lang w:eastAsia="en-US"/>
              </w:rPr>
              <w:t>chuẩn bị đầy đủ, tích cực thảo luận)</w:t>
            </w:r>
          </w:p>
          <w:p w:rsidR="00E4328F"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5B7798">
              <w:rPr>
                <w:rFonts w:ascii="Times New Roman" w:hAnsi="Times New Roman"/>
                <w:i/>
                <w:iCs/>
                <w:noProof/>
                <w:color w:val="000000" w:themeColor="text1"/>
                <w:sz w:val="24"/>
                <w:szCs w:val="24"/>
                <w:lang w:val="vi-VN" w:eastAsia="en-US"/>
              </w:rPr>
              <w:t xml:space="preserve">Bài tập lớn: gồm 1 </w:t>
            </w:r>
            <w:r w:rsidR="00E4328F" w:rsidRPr="00E4328F">
              <w:rPr>
                <w:rFonts w:ascii="Times New Roman" w:hAnsi="Times New Roman"/>
                <w:i/>
                <w:iCs/>
                <w:noProof/>
                <w:color w:val="000000" w:themeColor="text1"/>
                <w:sz w:val="24"/>
                <w:szCs w:val="24"/>
                <w:lang w:val="vi-VN" w:eastAsia="en-US"/>
              </w:rPr>
              <w:t xml:space="preserve">bài tập lớn, mỗi bài </w:t>
            </w:r>
            <w:r>
              <w:rPr>
                <w:rFonts w:ascii="Times New Roman" w:hAnsi="Times New Roman"/>
                <w:i/>
                <w:iCs/>
                <w:noProof/>
                <w:color w:val="000000" w:themeColor="text1"/>
                <w:sz w:val="24"/>
                <w:szCs w:val="24"/>
                <w:lang w:eastAsia="en-US"/>
              </w:rPr>
              <w:t>x</w:t>
            </w:r>
            <w:r w:rsidR="00E4328F" w:rsidRPr="00E4328F">
              <w:rPr>
                <w:rFonts w:ascii="Times New Roman" w:hAnsi="Times New Roman"/>
                <w:i/>
                <w:iCs/>
                <w:noProof/>
                <w:color w:val="000000" w:themeColor="text1"/>
                <w:sz w:val="24"/>
                <w:szCs w:val="24"/>
                <w:lang w:val="vi-VN" w:eastAsia="en-US"/>
              </w:rPr>
              <w:t>%</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 xml:space="preserve"> Báo cáo chuyên đề…</w:t>
            </w:r>
          </w:p>
          <w:p w:rsidR="00530466" w:rsidRDefault="00530466" w:rsidP="0021223E">
            <w:pPr>
              <w:widowControl w:val="0"/>
              <w:numPr>
                <w:ilvl w:val="0"/>
                <w:numId w:val="2"/>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Kiển t</w:t>
            </w:r>
            <w:r w:rsidR="005B7798">
              <w:rPr>
                <w:rFonts w:ascii="Times New Roman" w:hAnsi="Times New Roman"/>
                <w:i/>
                <w:iCs/>
                <w:noProof/>
                <w:color w:val="000000" w:themeColor="text1"/>
                <w:sz w:val="24"/>
                <w:szCs w:val="24"/>
                <w:lang w:eastAsia="en-US"/>
              </w:rPr>
              <w:t>ra-đánh giá giữa k</w:t>
            </w:r>
            <w:r w:rsidR="005E2B71">
              <w:rPr>
                <w:rFonts w:ascii="Times New Roman" w:hAnsi="Times New Roman"/>
                <w:i/>
                <w:iCs/>
                <w:noProof/>
                <w:color w:val="000000" w:themeColor="text1"/>
                <w:sz w:val="24"/>
                <w:szCs w:val="24"/>
                <w:lang w:eastAsia="en-US"/>
              </w:rPr>
              <w:t>ỳ: Thi trắc nghiệm khách quan, 4</w:t>
            </w:r>
            <w:r w:rsidR="005B7798">
              <w:rPr>
                <w:rFonts w:ascii="Times New Roman" w:hAnsi="Times New Roman"/>
                <w:i/>
                <w:iCs/>
                <w:noProof/>
                <w:color w:val="000000" w:themeColor="text1"/>
                <w:sz w:val="24"/>
                <w:szCs w:val="24"/>
                <w:lang w:eastAsia="en-US"/>
              </w:rPr>
              <w:t xml:space="preserve">5 </w:t>
            </w:r>
            <w:r>
              <w:rPr>
                <w:rFonts w:ascii="Times New Roman" w:hAnsi="Times New Roman"/>
                <w:i/>
                <w:iCs/>
                <w:noProof/>
                <w:color w:val="000000" w:themeColor="text1"/>
                <w:sz w:val="24"/>
                <w:szCs w:val="24"/>
                <w:lang w:eastAsia="en-US"/>
              </w:rPr>
              <w:t>phút</w:t>
            </w:r>
          </w:p>
          <w:p w:rsidR="00E4328F" w:rsidRPr="00E4328F" w:rsidRDefault="00530466" w:rsidP="008F4600">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5E2B71">
              <w:rPr>
                <w:rFonts w:ascii="Times New Roman" w:hAnsi="Times New Roman"/>
                <w:i/>
                <w:iCs/>
                <w:noProof/>
                <w:color w:val="000000" w:themeColor="text1"/>
                <w:sz w:val="24"/>
                <w:szCs w:val="24"/>
                <w:lang w:eastAsia="en-US"/>
              </w:rPr>
              <w:t>, 4</w:t>
            </w:r>
            <w:r w:rsidR="004A267B">
              <w:rPr>
                <w:rFonts w:ascii="Times New Roman" w:hAnsi="Times New Roman"/>
                <w:i/>
                <w:iCs/>
                <w:noProof/>
                <w:color w:val="000000" w:themeColor="text1"/>
                <w:sz w:val="24"/>
                <w:szCs w:val="24"/>
                <w:lang w:eastAsia="en-US"/>
              </w:rPr>
              <w:t xml:space="preserve">5 </w:t>
            </w:r>
            <w:r w:rsidR="00E4328F" w:rsidRPr="00E4328F">
              <w:rPr>
                <w:rFonts w:ascii="Times New Roman" w:hAnsi="Times New Roman"/>
                <w:i/>
                <w:iCs/>
                <w:noProof/>
                <w:color w:val="000000" w:themeColor="text1"/>
                <w:sz w:val="24"/>
                <w:szCs w:val="24"/>
                <w:lang w:eastAsia="en-US"/>
              </w:rPr>
              <w:t>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6"/>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8F4600">
              <w:rPr>
                <w:rFonts w:ascii="Times New Roman" w:hAnsi="Times New Roman"/>
                <w:noProof/>
                <w:color w:val="000000" w:themeColor="text1"/>
                <w:sz w:val="24"/>
                <w:szCs w:val="24"/>
                <w:lang w:val="vi-VN"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6"/>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6"/>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530466">
        <w:tc>
          <w:tcPr>
            <w:tcW w:w="2978" w:type="dxa"/>
            <w:shd w:val="clear" w:color="auto" w:fill="auto"/>
          </w:tcPr>
          <w:p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p>
        </w:tc>
        <w:tc>
          <w:tcPr>
            <w:tcW w:w="7088" w:type="dxa"/>
            <w:gridSpan w:val="7"/>
            <w:shd w:val="clear" w:color="auto" w:fill="auto"/>
          </w:tcPr>
          <w:p w:rsidR="00E4328F" w:rsidRPr="005C0CF0" w:rsidRDefault="00F00C60"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dầu khí</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7"/>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7"/>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E45591" w:rsidRDefault="007F7B41" w:rsidP="00E45591">
      <w:pPr>
        <w:pStyle w:val="ListParagraph"/>
        <w:widowControl w:val="0"/>
        <w:numPr>
          <w:ilvl w:val="0"/>
          <w:numId w:val="12"/>
        </w:numPr>
        <w:spacing w:line="276" w:lineRule="auto"/>
        <w:jc w:val="both"/>
        <w:rPr>
          <w:rFonts w:ascii="Times New Roman" w:hAnsi="Times New Roman"/>
          <w:b/>
          <w:color w:val="000000" w:themeColor="text1"/>
          <w:sz w:val="24"/>
          <w:szCs w:val="24"/>
          <w:lang w:val="pt-BR"/>
        </w:rPr>
      </w:pPr>
      <w:r w:rsidRPr="00E45591">
        <w:rPr>
          <w:rFonts w:ascii="Times New Roman" w:hAnsi="Times New Roman"/>
          <w:b/>
          <w:color w:val="000000" w:themeColor="text1"/>
          <w:sz w:val="24"/>
          <w:szCs w:val="24"/>
          <w:lang w:val="pt-BR"/>
        </w:rPr>
        <w:t xml:space="preserve">Mô tả </w:t>
      </w:r>
      <w:r w:rsidR="0034379A" w:rsidRPr="00E45591">
        <w:rPr>
          <w:rFonts w:ascii="Times New Roman" w:hAnsi="Times New Roman"/>
          <w:b/>
          <w:color w:val="000000" w:themeColor="text1"/>
          <w:sz w:val="24"/>
          <w:szCs w:val="24"/>
          <w:lang w:val="pt-BR"/>
        </w:rPr>
        <w:t>học phần</w:t>
      </w:r>
    </w:p>
    <w:p w:rsidR="00E45591" w:rsidRPr="00E45591" w:rsidRDefault="00E45591" w:rsidP="00E45591">
      <w:pPr>
        <w:widowControl w:val="0"/>
        <w:spacing w:line="276" w:lineRule="auto"/>
        <w:jc w:val="both"/>
        <w:rPr>
          <w:rFonts w:ascii="Times New Roman" w:hAnsi="Times New Roman"/>
          <w:color w:val="000000" w:themeColor="text1"/>
          <w:sz w:val="24"/>
          <w:szCs w:val="24"/>
          <w:lang w:val="pt-BR"/>
        </w:rPr>
      </w:pPr>
      <w:r w:rsidRPr="00E45591">
        <w:rPr>
          <w:rFonts w:ascii="Times New Roman" w:hAnsi="Times New Roman"/>
          <w:color w:val="000000" w:themeColor="text1"/>
          <w:sz w:val="24"/>
          <w:szCs w:val="24"/>
          <w:lang w:val="pt-BR"/>
        </w:rPr>
        <w:t>Học phần nà</w:t>
      </w:r>
      <w:r w:rsidR="0086623A">
        <w:rPr>
          <w:rFonts w:ascii="Times New Roman" w:hAnsi="Times New Roman"/>
          <w:color w:val="000000" w:themeColor="text1"/>
          <w:sz w:val="24"/>
          <w:szCs w:val="24"/>
          <w:lang w:val="pt-BR"/>
        </w:rPr>
        <w:t xml:space="preserve">y sẽ giúp cho sinh viên hiểu về </w:t>
      </w:r>
      <w:r w:rsidRPr="00E45591">
        <w:rPr>
          <w:rFonts w:ascii="Times New Roman" w:hAnsi="Times New Roman"/>
          <w:color w:val="000000" w:themeColor="text1"/>
          <w:sz w:val="24"/>
          <w:szCs w:val="24"/>
          <w:lang w:val="pt-BR"/>
        </w:rPr>
        <w:t>yêu cầu chuẩn bị giếng</w:t>
      </w:r>
      <w:r w:rsidR="0086623A">
        <w:rPr>
          <w:rFonts w:ascii="Times New Roman" w:hAnsi="Times New Roman"/>
          <w:color w:val="000000" w:themeColor="text1"/>
          <w:sz w:val="24"/>
          <w:szCs w:val="24"/>
          <w:lang w:val="pt-BR"/>
        </w:rPr>
        <w:t xml:space="preserve"> trước khi trám, </w:t>
      </w:r>
      <w:r w:rsidRPr="00E45591">
        <w:rPr>
          <w:rFonts w:ascii="Times New Roman" w:hAnsi="Times New Roman"/>
          <w:color w:val="000000" w:themeColor="text1"/>
          <w:sz w:val="24"/>
          <w:szCs w:val="24"/>
          <w:lang w:val="pt-BR"/>
        </w:rPr>
        <w:t>về chất lượng trám xi măng, các yếu tố ảnh hưởng tới thành công của việc bơm trám xi măng, biết phân loại xi măng</w:t>
      </w:r>
      <w:r w:rsidR="0086623A">
        <w:rPr>
          <w:rFonts w:ascii="Times New Roman" w:hAnsi="Times New Roman"/>
          <w:color w:val="000000" w:themeColor="text1"/>
          <w:sz w:val="24"/>
          <w:szCs w:val="24"/>
          <w:lang w:val="pt-BR"/>
        </w:rPr>
        <w:t xml:space="preserve"> và ứng dụng của nó, các chất phụ gia thêm vào, các chất chậm đông hay nhanh đông, </w:t>
      </w:r>
      <w:r w:rsidRPr="00E45591">
        <w:rPr>
          <w:rFonts w:ascii="Times New Roman" w:hAnsi="Times New Roman"/>
          <w:color w:val="000000" w:themeColor="text1"/>
          <w:sz w:val="24"/>
          <w:szCs w:val="24"/>
          <w:lang w:val="pt-BR"/>
        </w:rPr>
        <w:t>công nghệ bơm trám hiện nay tại Việt</w:t>
      </w:r>
      <w:r w:rsidR="0086623A">
        <w:rPr>
          <w:rFonts w:ascii="Times New Roman" w:hAnsi="Times New Roman"/>
          <w:color w:val="000000" w:themeColor="text1"/>
          <w:sz w:val="24"/>
          <w:szCs w:val="24"/>
          <w:lang w:val="pt-BR"/>
        </w:rPr>
        <w:t xml:space="preserve"> Nam, biết các tính chất </w:t>
      </w:r>
      <w:r w:rsidRPr="00E45591">
        <w:rPr>
          <w:rFonts w:ascii="Times New Roman" w:hAnsi="Times New Roman"/>
          <w:color w:val="000000" w:themeColor="text1"/>
          <w:sz w:val="24"/>
          <w:szCs w:val="24"/>
          <w:lang w:val="pt-BR"/>
        </w:rPr>
        <w:t>của vữa trám trám xi măng, biết tính chất của đá xi măng và việc kiểm tra chất lượng vành đá xi măng sau khi kết thúc công việc bơm trám.</w:t>
      </w:r>
    </w:p>
    <w:p w:rsidR="00811FA7" w:rsidRDefault="00811FA7" w:rsidP="00DB4420">
      <w:pPr>
        <w:widowControl w:val="0"/>
        <w:spacing w:line="276" w:lineRule="auto"/>
        <w:rPr>
          <w:rFonts w:ascii="Times New Roman" w:hAnsi="Times New Roman"/>
          <w:b/>
          <w:color w:val="000000" w:themeColor="text1"/>
          <w:sz w:val="24"/>
          <w:szCs w:val="24"/>
        </w:rPr>
      </w:pPr>
    </w:p>
    <w:p w:rsidR="00E45591" w:rsidRPr="003E5BD9" w:rsidRDefault="00CC76DD" w:rsidP="00DB4420">
      <w:pPr>
        <w:widowControl w:val="0"/>
        <w:spacing w:line="276" w:lineRule="auto"/>
        <w:rPr>
          <w:rFonts w:ascii="Times New Roman" w:hAnsi="Times New Roman"/>
          <w:b/>
          <w:color w:val="000000" w:themeColor="text1"/>
          <w:sz w:val="24"/>
          <w:szCs w:val="24"/>
          <w:lang w:val="vi-VN"/>
        </w:rPr>
      </w:pPr>
      <w:r>
        <w:rPr>
          <w:rFonts w:ascii="Times New Roman" w:hAnsi="Times New Roman"/>
          <w:b/>
          <w:color w:val="000000" w:themeColor="text1"/>
          <w:sz w:val="24"/>
          <w:szCs w:val="24"/>
        </w:rPr>
        <w:t>2</w:t>
      </w:r>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Chuẩn</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đầu</w:t>
      </w:r>
      <w:proofErr w:type="spellEnd"/>
      <w:r w:rsidR="00B032EF" w:rsidRPr="00FE38CE">
        <w:rPr>
          <w:rFonts w:ascii="Times New Roman" w:hAnsi="Times New Roman"/>
          <w:b/>
          <w:color w:val="000000" w:themeColor="text1"/>
          <w:sz w:val="24"/>
          <w:szCs w:val="24"/>
        </w:rPr>
        <w:t xml:space="preserve"> ra </w:t>
      </w:r>
      <w:proofErr w:type="spellStart"/>
      <w:r w:rsidR="00B032EF" w:rsidRPr="00FE38CE">
        <w:rPr>
          <w:rFonts w:ascii="Times New Roman" w:hAnsi="Times New Roman"/>
          <w:b/>
          <w:color w:val="000000" w:themeColor="text1"/>
          <w:sz w:val="24"/>
          <w:szCs w:val="24"/>
        </w:rPr>
        <w:t>của</w:t>
      </w:r>
      <w:proofErr w:type="spellEnd"/>
      <w:r w:rsidR="00B032EF" w:rsidRPr="00FE38CE">
        <w:rPr>
          <w:rFonts w:ascii="Times New Roman" w:hAnsi="Times New Roman"/>
          <w:b/>
          <w:color w:val="000000" w:themeColor="text1"/>
          <w:sz w:val="24"/>
          <w:szCs w:val="24"/>
        </w:rPr>
        <w:t xml:space="preserve"> học </w:t>
      </w:r>
      <w:proofErr w:type="spellStart"/>
      <w:r w:rsidR="00B032EF" w:rsidRPr="00FE38CE">
        <w:rPr>
          <w:rFonts w:ascii="Times New Roman" w:hAnsi="Times New Roman"/>
          <w:b/>
          <w:color w:val="000000" w:themeColor="text1"/>
          <w:sz w:val="24"/>
          <w:szCs w:val="24"/>
        </w:rPr>
        <w:t>phầ</w:t>
      </w:r>
      <w:proofErr w:type="spellEnd"/>
      <w:r w:rsidR="003E5BD9">
        <w:rPr>
          <w:rFonts w:ascii="Times New Roman" w:hAnsi="Times New Roman"/>
          <w:b/>
          <w:color w:val="000000" w:themeColor="text1"/>
          <w:sz w:val="24"/>
          <w:szCs w:val="24"/>
          <w:lang w:val="vi-VN"/>
        </w:rPr>
        <w:t>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8788"/>
      </w:tblGrid>
      <w:tr w:rsidR="005C0CF0" w:rsidRPr="00700E2E" w:rsidTr="003E5BD9">
        <w:trPr>
          <w:tblHeader/>
          <w:jc w:val="center"/>
        </w:trPr>
        <w:tc>
          <w:tcPr>
            <w:tcW w:w="988" w:type="dxa"/>
          </w:tcPr>
          <w:p w:rsidR="00FE38CE" w:rsidRPr="00E45591" w:rsidRDefault="00FE38CE" w:rsidP="00811FA7">
            <w:pPr>
              <w:widowControl w:val="0"/>
              <w:suppressAutoHyphens w:val="0"/>
              <w:jc w:val="center"/>
              <w:rPr>
                <w:rFonts w:ascii="Times New Roman" w:hAnsi="Times New Roman"/>
                <w:noProof/>
                <w:color w:val="000000" w:themeColor="text1"/>
                <w:sz w:val="24"/>
                <w:szCs w:val="24"/>
                <w:lang w:eastAsia="en-US"/>
              </w:rPr>
            </w:pPr>
            <w:r w:rsidRPr="00E45591">
              <w:rPr>
                <w:rFonts w:ascii="Times New Roman" w:hAnsi="Times New Roman"/>
                <w:noProof/>
                <w:color w:val="000000" w:themeColor="text1"/>
                <w:sz w:val="24"/>
                <w:szCs w:val="24"/>
                <w:lang w:eastAsia="en-US"/>
              </w:rPr>
              <w:t>STT</w:t>
            </w:r>
          </w:p>
        </w:tc>
        <w:tc>
          <w:tcPr>
            <w:tcW w:w="8788" w:type="dxa"/>
          </w:tcPr>
          <w:p w:rsidR="00FE38CE" w:rsidRPr="00E45591" w:rsidRDefault="00FE38CE" w:rsidP="00811FA7">
            <w:pPr>
              <w:widowControl w:val="0"/>
              <w:suppressAutoHyphens w:val="0"/>
              <w:jc w:val="center"/>
              <w:rPr>
                <w:rFonts w:ascii="Times New Roman" w:hAnsi="Times New Roman"/>
                <w:b/>
                <w:noProof/>
                <w:color w:val="000000" w:themeColor="text1"/>
                <w:sz w:val="24"/>
                <w:szCs w:val="24"/>
                <w:lang w:val="vi-VN" w:eastAsia="en-US"/>
              </w:rPr>
            </w:pPr>
            <w:r w:rsidRPr="00E45591">
              <w:rPr>
                <w:rFonts w:ascii="Times New Roman" w:hAnsi="Times New Roman"/>
                <w:b/>
                <w:noProof/>
                <w:color w:val="000000" w:themeColor="text1"/>
                <w:sz w:val="24"/>
                <w:szCs w:val="24"/>
                <w:lang w:eastAsia="en-US"/>
              </w:rPr>
              <w:t xml:space="preserve">Chuẩn đầu ra </w:t>
            </w:r>
            <w:r w:rsidRPr="00E45591">
              <w:rPr>
                <w:rFonts w:ascii="Times New Roman" w:hAnsi="Times New Roman"/>
                <w:b/>
                <w:noProof/>
                <w:color w:val="000000" w:themeColor="text1"/>
                <w:sz w:val="24"/>
                <w:szCs w:val="24"/>
                <w:lang w:val="vi-VN" w:eastAsia="en-US"/>
              </w:rPr>
              <w:t>học phần</w:t>
            </w:r>
          </w:p>
        </w:tc>
      </w:tr>
      <w:tr w:rsidR="003E5BD9" w:rsidRPr="00700E2E" w:rsidTr="004401ED">
        <w:trPr>
          <w:jc w:val="center"/>
        </w:trPr>
        <w:tc>
          <w:tcPr>
            <w:tcW w:w="988" w:type="dxa"/>
          </w:tcPr>
          <w:p w:rsidR="003E5BD9" w:rsidRPr="00A05F7F" w:rsidRDefault="003E5BD9" w:rsidP="003E5BD9">
            <w:pPr>
              <w:widowControl w:val="0"/>
              <w:suppressAutoHyphens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w:t>
            </w:r>
          </w:p>
        </w:tc>
        <w:tc>
          <w:tcPr>
            <w:tcW w:w="8788" w:type="dxa"/>
          </w:tcPr>
          <w:p w:rsidR="003E5BD9" w:rsidRPr="00A05F7F" w:rsidRDefault="003E5BD9" w:rsidP="003E5BD9">
            <w:pPr>
              <w:widowControl w:val="0"/>
              <w:suppressAutoHyphens w:val="0"/>
              <w:spacing w:line="276" w:lineRule="auto"/>
              <w:rPr>
                <w:rFonts w:ascii="Times New Roman" w:hAnsi="Times New Roman"/>
                <w:b/>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kiến thức</w:t>
            </w:r>
          </w:p>
        </w:tc>
      </w:tr>
      <w:tr w:rsidR="003E5BD9" w:rsidRPr="00700E2E" w:rsidTr="004401ED">
        <w:trPr>
          <w:trHeight w:val="197"/>
          <w:jc w:val="center"/>
        </w:trPr>
        <w:tc>
          <w:tcPr>
            <w:tcW w:w="988" w:type="dxa"/>
          </w:tcPr>
          <w:p w:rsidR="003E5BD9" w:rsidRPr="00E45591" w:rsidRDefault="003E5BD9" w:rsidP="003E5BD9">
            <w:pPr>
              <w:widowControl w:val="0"/>
              <w:suppressAutoHyphens w:val="0"/>
              <w:jc w:val="center"/>
              <w:rPr>
                <w:rFonts w:ascii="Times New Roman" w:hAnsi="Times New Roman"/>
                <w:noProof/>
                <w:color w:val="000000" w:themeColor="text1"/>
                <w:sz w:val="24"/>
                <w:szCs w:val="24"/>
                <w:lang w:eastAsia="en-US"/>
              </w:rPr>
            </w:pPr>
            <w:r w:rsidRPr="00E45591">
              <w:rPr>
                <w:rFonts w:ascii="Times New Roman" w:hAnsi="Times New Roman"/>
                <w:noProof/>
                <w:color w:val="000000" w:themeColor="text1"/>
                <w:sz w:val="24"/>
                <w:szCs w:val="24"/>
                <w:lang w:eastAsia="en-US"/>
              </w:rPr>
              <w:t>L.O.1</w:t>
            </w:r>
          </w:p>
        </w:tc>
        <w:tc>
          <w:tcPr>
            <w:tcW w:w="8788" w:type="dxa"/>
          </w:tcPr>
          <w:p w:rsidR="003E5BD9" w:rsidRPr="00E45591" w:rsidRDefault="003E5BD9" w:rsidP="003E5BD9">
            <w:pPr>
              <w:widowControl w:val="0"/>
              <w:rPr>
                <w:rFonts w:ascii="Times New Roman" w:hAnsi="Times New Roman"/>
                <w:noProof/>
                <w:color w:val="000000" w:themeColor="text1"/>
                <w:sz w:val="24"/>
                <w:szCs w:val="24"/>
                <w:lang w:eastAsia="en-US"/>
              </w:rPr>
            </w:pPr>
            <w:r w:rsidRPr="00E45591">
              <w:rPr>
                <w:rFonts w:ascii="Times New Roman" w:hAnsi="Times New Roman"/>
                <w:noProof/>
                <w:color w:val="000000" w:themeColor="text1"/>
                <w:sz w:val="24"/>
                <w:szCs w:val="24"/>
                <w:lang w:eastAsia="en-US"/>
              </w:rPr>
              <w:t>Yêu cầu sinh viên nắm đại cương về công tác chống ống và các yêu cầu chất lượng hay thành công của việc bơm trám xi măng</w:t>
            </w:r>
            <w:r w:rsidRPr="00E45591">
              <w:rPr>
                <w:rFonts w:ascii="Times New Roman" w:hAnsi="Times New Roman"/>
                <w:noProof/>
                <w:color w:val="000000" w:themeColor="text1"/>
                <w:sz w:val="24"/>
                <w:szCs w:val="24"/>
                <w:lang w:val="vi-VN" w:eastAsia="en-US"/>
              </w:rPr>
              <w:t>, biết cách phân loại và ứng dụng cụ thể của từng loại xi măng, biết cách pha trộn theo tỷ lệ nước xi măng, biết cơ bản về quy trình sản xuất xi măng.</w:t>
            </w:r>
          </w:p>
        </w:tc>
      </w:tr>
      <w:tr w:rsidR="003E5BD9" w:rsidRPr="00700E2E" w:rsidTr="004401ED">
        <w:trPr>
          <w:trHeight w:val="144"/>
          <w:jc w:val="center"/>
        </w:trPr>
        <w:tc>
          <w:tcPr>
            <w:tcW w:w="988" w:type="dxa"/>
          </w:tcPr>
          <w:p w:rsidR="003E5BD9" w:rsidRPr="00E45591" w:rsidRDefault="003E5BD9" w:rsidP="003E5BD9">
            <w:pPr>
              <w:suppressAutoHyphens w:val="0"/>
              <w:autoSpaceDE w:val="0"/>
              <w:autoSpaceDN w:val="0"/>
              <w:adjustRightInd w:val="0"/>
              <w:jc w:val="center"/>
              <w:rPr>
                <w:rFonts w:ascii="Times New Roman" w:hAnsi="Times New Roman"/>
                <w:noProof/>
                <w:color w:val="000000" w:themeColor="text1"/>
                <w:sz w:val="24"/>
                <w:szCs w:val="24"/>
                <w:lang w:eastAsia="en-US"/>
              </w:rPr>
            </w:pPr>
            <w:r w:rsidRPr="00E45591">
              <w:rPr>
                <w:rFonts w:ascii="Times New Roman" w:hAnsi="Times New Roman"/>
                <w:noProof/>
                <w:color w:val="000000" w:themeColor="text1"/>
                <w:sz w:val="24"/>
                <w:szCs w:val="24"/>
                <w:lang w:eastAsia="en-US"/>
              </w:rPr>
              <w:t>L.O.2</w:t>
            </w:r>
          </w:p>
        </w:tc>
        <w:tc>
          <w:tcPr>
            <w:tcW w:w="8788" w:type="dxa"/>
          </w:tcPr>
          <w:p w:rsidR="003E5BD9" w:rsidRPr="00E45591" w:rsidRDefault="003E5BD9" w:rsidP="003E5BD9">
            <w:pPr>
              <w:widowControl w:val="0"/>
              <w:suppressAutoHyphens w:val="0"/>
              <w:jc w:val="both"/>
              <w:rPr>
                <w:rFonts w:ascii="Times New Roman" w:hAnsi="Times New Roman"/>
                <w:noProof/>
                <w:color w:val="000000" w:themeColor="text1"/>
                <w:sz w:val="24"/>
                <w:szCs w:val="24"/>
                <w:lang w:eastAsia="en-US"/>
              </w:rPr>
            </w:pPr>
            <w:r w:rsidRPr="00E45591">
              <w:rPr>
                <w:rFonts w:ascii="Times New Roman" w:hAnsi="Times New Roman"/>
                <w:noProof/>
                <w:color w:val="000000" w:themeColor="text1"/>
                <w:sz w:val="24"/>
                <w:szCs w:val="24"/>
                <w:lang w:eastAsia="en-US"/>
              </w:rPr>
              <w:t>Sinh viên cần nắm chắc các vấn đề trong thủy hóa xi măng, tiêu chuẩn bơm trám khác nhau và tiêu chuẩn nào hay áp dụng tại Việt Nam</w:t>
            </w:r>
          </w:p>
        </w:tc>
      </w:tr>
      <w:tr w:rsidR="003E5BD9" w:rsidRPr="00700E2E" w:rsidTr="004401ED">
        <w:trPr>
          <w:trHeight w:val="428"/>
          <w:jc w:val="center"/>
        </w:trPr>
        <w:tc>
          <w:tcPr>
            <w:tcW w:w="988" w:type="dxa"/>
          </w:tcPr>
          <w:p w:rsidR="003E5BD9" w:rsidRPr="00E45591" w:rsidRDefault="003E5BD9" w:rsidP="003E5BD9">
            <w:pPr>
              <w:suppressAutoHyphens w:val="0"/>
              <w:autoSpaceDE w:val="0"/>
              <w:autoSpaceDN w:val="0"/>
              <w:adjustRightInd w:val="0"/>
              <w:jc w:val="center"/>
              <w:rPr>
                <w:rFonts w:ascii="Times New Roman" w:hAnsi="Times New Roman"/>
                <w:noProof/>
                <w:color w:val="000000" w:themeColor="text1"/>
                <w:sz w:val="24"/>
                <w:szCs w:val="24"/>
                <w:lang w:eastAsia="en-US"/>
              </w:rPr>
            </w:pPr>
            <w:r w:rsidRPr="00E45591">
              <w:rPr>
                <w:rFonts w:ascii="Times New Roman" w:hAnsi="Times New Roman"/>
                <w:noProof/>
                <w:color w:val="000000" w:themeColor="text1"/>
                <w:sz w:val="24"/>
                <w:szCs w:val="24"/>
                <w:lang w:eastAsia="en-US"/>
              </w:rPr>
              <w:t>L.O.3</w:t>
            </w:r>
          </w:p>
        </w:tc>
        <w:tc>
          <w:tcPr>
            <w:tcW w:w="8788" w:type="dxa"/>
          </w:tcPr>
          <w:p w:rsidR="003E5BD9" w:rsidRPr="00E45591" w:rsidRDefault="003E5BD9" w:rsidP="003E5BD9">
            <w:pPr>
              <w:widowControl w:val="0"/>
              <w:suppressAutoHyphens w:val="0"/>
              <w:jc w:val="both"/>
              <w:rPr>
                <w:rFonts w:ascii="Times New Roman" w:hAnsi="Times New Roman"/>
                <w:noProof/>
                <w:color w:val="000000" w:themeColor="text1"/>
                <w:sz w:val="24"/>
                <w:szCs w:val="24"/>
                <w:lang w:eastAsia="en-US"/>
              </w:rPr>
            </w:pPr>
            <w:r w:rsidRPr="00E45591">
              <w:rPr>
                <w:rFonts w:ascii="Times New Roman" w:hAnsi="Times New Roman"/>
                <w:noProof/>
                <w:color w:val="000000" w:themeColor="text1"/>
                <w:sz w:val="24"/>
                <w:szCs w:val="24"/>
                <w:lang w:eastAsia="en-US"/>
              </w:rPr>
              <w:t>Sinh viên cần nắm chắc hiệu ứng ngậm nước của vữa xi măng khác nhau</w:t>
            </w:r>
          </w:p>
        </w:tc>
      </w:tr>
      <w:tr w:rsidR="003E5BD9" w:rsidRPr="00700E2E" w:rsidTr="004401ED">
        <w:trPr>
          <w:trHeight w:val="428"/>
          <w:jc w:val="center"/>
        </w:trPr>
        <w:tc>
          <w:tcPr>
            <w:tcW w:w="988" w:type="dxa"/>
          </w:tcPr>
          <w:p w:rsidR="003E5BD9" w:rsidRPr="00E45591" w:rsidRDefault="003E5BD9" w:rsidP="003E5BD9">
            <w:pPr>
              <w:suppressAutoHyphens w:val="0"/>
              <w:autoSpaceDE w:val="0"/>
              <w:autoSpaceDN w:val="0"/>
              <w:adjustRightInd w:val="0"/>
              <w:jc w:val="center"/>
              <w:rPr>
                <w:rFonts w:ascii="Times New Roman" w:hAnsi="Times New Roman"/>
                <w:noProof/>
                <w:color w:val="000000" w:themeColor="text1"/>
                <w:sz w:val="24"/>
                <w:szCs w:val="24"/>
                <w:lang w:eastAsia="en-US"/>
              </w:rPr>
            </w:pPr>
            <w:r w:rsidRPr="00E45591">
              <w:rPr>
                <w:rFonts w:ascii="Times New Roman" w:hAnsi="Times New Roman"/>
                <w:noProof/>
                <w:color w:val="000000" w:themeColor="text1"/>
                <w:sz w:val="24"/>
                <w:szCs w:val="24"/>
                <w:lang w:eastAsia="en-US"/>
              </w:rPr>
              <w:t>L.O.4</w:t>
            </w:r>
          </w:p>
        </w:tc>
        <w:tc>
          <w:tcPr>
            <w:tcW w:w="8788" w:type="dxa"/>
          </w:tcPr>
          <w:p w:rsidR="003E5BD9" w:rsidRPr="00E45591" w:rsidRDefault="003E5BD9" w:rsidP="003E5BD9">
            <w:pPr>
              <w:widowControl w:val="0"/>
              <w:suppressAutoHyphens w:val="0"/>
              <w:jc w:val="both"/>
              <w:rPr>
                <w:rFonts w:ascii="Times New Roman" w:hAnsi="Times New Roman"/>
                <w:noProof/>
                <w:color w:val="000000" w:themeColor="text1"/>
                <w:sz w:val="24"/>
                <w:szCs w:val="24"/>
                <w:lang w:eastAsia="en-US"/>
              </w:rPr>
            </w:pPr>
            <w:r w:rsidRPr="00E45591">
              <w:rPr>
                <w:rFonts w:ascii="Times New Roman" w:hAnsi="Times New Roman"/>
                <w:noProof/>
                <w:color w:val="000000" w:themeColor="text1"/>
                <w:sz w:val="24"/>
                <w:szCs w:val="24"/>
                <w:lang w:eastAsia="en-US"/>
              </w:rPr>
              <w:t xml:space="preserve">Sinh viên cần nắm các chất phụ gia khác nhau như chất làm chậm động, chất nhanh đông để phục vụ cho công tác bơm trám vào một thành hệ phức tạp cụ thể, và cần hiểu cơ bản </w:t>
            </w:r>
            <w:r w:rsidRPr="00E45591">
              <w:rPr>
                <w:rFonts w:ascii="Times New Roman" w:hAnsi="Times New Roman"/>
                <w:noProof/>
                <w:color w:val="000000" w:themeColor="text1"/>
                <w:sz w:val="24"/>
                <w:szCs w:val="24"/>
                <w:lang w:eastAsia="en-US"/>
              </w:rPr>
              <w:lastRenderedPageBreak/>
              <w:t>cơ chế đông nhanh và cơ chế đông chậm của các chất phụ gia</w:t>
            </w:r>
          </w:p>
        </w:tc>
      </w:tr>
      <w:tr w:rsidR="003E5BD9" w:rsidRPr="00700E2E" w:rsidTr="004401ED">
        <w:trPr>
          <w:trHeight w:val="428"/>
          <w:jc w:val="center"/>
        </w:trPr>
        <w:tc>
          <w:tcPr>
            <w:tcW w:w="988" w:type="dxa"/>
          </w:tcPr>
          <w:p w:rsidR="003E5BD9" w:rsidRPr="00E45591" w:rsidRDefault="003E5BD9" w:rsidP="003E5BD9">
            <w:pPr>
              <w:suppressAutoHyphens w:val="0"/>
              <w:autoSpaceDE w:val="0"/>
              <w:autoSpaceDN w:val="0"/>
              <w:adjustRightInd w:val="0"/>
              <w:jc w:val="center"/>
              <w:rPr>
                <w:rFonts w:ascii="Times New Roman" w:hAnsi="Times New Roman"/>
                <w:noProof/>
                <w:color w:val="000000" w:themeColor="text1"/>
                <w:sz w:val="24"/>
                <w:szCs w:val="24"/>
                <w:lang w:eastAsia="en-US"/>
              </w:rPr>
            </w:pPr>
            <w:r w:rsidRPr="00E45591">
              <w:rPr>
                <w:rFonts w:ascii="Times New Roman" w:hAnsi="Times New Roman"/>
                <w:noProof/>
                <w:color w:val="000000" w:themeColor="text1"/>
                <w:sz w:val="24"/>
                <w:szCs w:val="24"/>
                <w:lang w:eastAsia="en-US"/>
              </w:rPr>
              <w:lastRenderedPageBreak/>
              <w:t>L.O.5</w:t>
            </w:r>
          </w:p>
        </w:tc>
        <w:tc>
          <w:tcPr>
            <w:tcW w:w="8788" w:type="dxa"/>
          </w:tcPr>
          <w:p w:rsidR="003E5BD9" w:rsidRPr="00E45591" w:rsidRDefault="003E5BD9" w:rsidP="003E5BD9">
            <w:pPr>
              <w:widowControl w:val="0"/>
              <w:suppressAutoHyphens w:val="0"/>
              <w:jc w:val="both"/>
              <w:rPr>
                <w:rFonts w:ascii="Times New Roman" w:hAnsi="Times New Roman"/>
                <w:noProof/>
                <w:color w:val="000000" w:themeColor="text1"/>
                <w:sz w:val="24"/>
                <w:szCs w:val="24"/>
                <w:lang w:eastAsia="en-US"/>
              </w:rPr>
            </w:pPr>
            <w:r w:rsidRPr="00E45591">
              <w:rPr>
                <w:rFonts w:ascii="Times New Roman" w:hAnsi="Times New Roman"/>
                <w:noProof/>
                <w:color w:val="000000" w:themeColor="text1"/>
                <w:sz w:val="24"/>
                <w:szCs w:val="24"/>
                <w:lang w:eastAsia="en-US"/>
              </w:rPr>
              <w:t>Sinh viên cần nắm chắc các tính chất cơ bản cử vữa xi măng để từ đó thiết kế vữa xi măng một cách chất lượng cho một thành hệ cụ thể.</w:t>
            </w:r>
          </w:p>
        </w:tc>
      </w:tr>
      <w:tr w:rsidR="003E5BD9" w:rsidRPr="00700E2E" w:rsidTr="004401ED">
        <w:trPr>
          <w:trHeight w:val="428"/>
          <w:jc w:val="center"/>
        </w:trPr>
        <w:tc>
          <w:tcPr>
            <w:tcW w:w="988" w:type="dxa"/>
          </w:tcPr>
          <w:p w:rsidR="003E5BD9" w:rsidRPr="00E45591" w:rsidRDefault="003E5BD9" w:rsidP="003E5BD9">
            <w:pPr>
              <w:suppressAutoHyphens w:val="0"/>
              <w:autoSpaceDE w:val="0"/>
              <w:autoSpaceDN w:val="0"/>
              <w:adjustRightInd w:val="0"/>
              <w:jc w:val="center"/>
              <w:rPr>
                <w:rFonts w:ascii="Times New Roman" w:hAnsi="Times New Roman"/>
                <w:noProof/>
                <w:color w:val="000000" w:themeColor="text1"/>
                <w:sz w:val="24"/>
                <w:szCs w:val="24"/>
                <w:lang w:eastAsia="en-US"/>
              </w:rPr>
            </w:pPr>
            <w:r w:rsidRPr="00E45591">
              <w:rPr>
                <w:rFonts w:ascii="Times New Roman" w:hAnsi="Times New Roman"/>
                <w:noProof/>
                <w:color w:val="000000" w:themeColor="text1"/>
                <w:sz w:val="24"/>
                <w:szCs w:val="24"/>
                <w:lang w:eastAsia="en-US"/>
              </w:rPr>
              <w:t>L.O.6</w:t>
            </w:r>
          </w:p>
        </w:tc>
        <w:tc>
          <w:tcPr>
            <w:tcW w:w="8788" w:type="dxa"/>
          </w:tcPr>
          <w:p w:rsidR="003E5BD9" w:rsidRPr="0032281B" w:rsidRDefault="003E5BD9" w:rsidP="003E5BD9">
            <w:pPr>
              <w:widowControl w:val="0"/>
              <w:suppressAutoHyphens w:val="0"/>
              <w:jc w:val="both"/>
              <w:rPr>
                <w:rFonts w:ascii="Times New Roman" w:hAnsi="Times New Roman"/>
                <w:noProof/>
                <w:color w:val="000000" w:themeColor="text1"/>
                <w:sz w:val="24"/>
                <w:szCs w:val="24"/>
                <w:lang w:val="vi-VN" w:eastAsia="en-US"/>
              </w:rPr>
            </w:pPr>
            <w:r w:rsidRPr="00E45591">
              <w:rPr>
                <w:rFonts w:ascii="Times New Roman" w:hAnsi="Times New Roman"/>
                <w:noProof/>
                <w:color w:val="000000" w:themeColor="text1"/>
                <w:sz w:val="24"/>
                <w:szCs w:val="24"/>
                <w:lang w:eastAsia="en-US"/>
              </w:rPr>
              <w:t>Sinh viên cần nắm chắc các kỹ thuật bơm trám phỏ biến hiện nay, và các kỹ thuật bơm trám mới, so sánh ưu nhược điểm của kỹ thuật cũ với ưu nhược điểm của kỹ thuật mới, biết cách đánh giá chất lượng xi măng sau bơm trám.</w:t>
            </w:r>
            <w:r w:rsidR="0032281B">
              <w:rPr>
                <w:rFonts w:ascii="Times New Roman" w:hAnsi="Times New Roman"/>
                <w:noProof/>
                <w:color w:val="000000" w:themeColor="text1"/>
                <w:sz w:val="24"/>
                <w:szCs w:val="24"/>
                <w:lang w:val="vi-VN" w:eastAsia="en-US"/>
              </w:rPr>
              <w:t xml:space="preserve"> Tính toán trong thiết kế xi măng.</w:t>
            </w:r>
            <w:bookmarkStart w:id="0" w:name="_GoBack"/>
            <w:bookmarkEnd w:id="0"/>
          </w:p>
        </w:tc>
      </w:tr>
      <w:tr w:rsidR="00F82F9D" w:rsidRPr="00700E2E" w:rsidTr="004401ED">
        <w:trPr>
          <w:trHeight w:val="428"/>
          <w:jc w:val="center"/>
        </w:trPr>
        <w:tc>
          <w:tcPr>
            <w:tcW w:w="988" w:type="dxa"/>
          </w:tcPr>
          <w:p w:rsidR="00F82F9D" w:rsidRPr="001336B7" w:rsidRDefault="00F82F9D" w:rsidP="00F82F9D">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II</w:t>
            </w:r>
          </w:p>
        </w:tc>
        <w:tc>
          <w:tcPr>
            <w:tcW w:w="8788" w:type="dxa"/>
          </w:tcPr>
          <w:p w:rsidR="00F82F9D" w:rsidRPr="001336B7" w:rsidRDefault="00F82F9D" w:rsidP="00F82F9D">
            <w:pPr>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kỹ năng</w:t>
            </w:r>
          </w:p>
        </w:tc>
      </w:tr>
      <w:tr w:rsidR="00F82F9D" w:rsidRPr="00700E2E" w:rsidTr="004401ED">
        <w:trPr>
          <w:trHeight w:val="428"/>
          <w:jc w:val="center"/>
        </w:trPr>
        <w:tc>
          <w:tcPr>
            <w:tcW w:w="988" w:type="dxa"/>
          </w:tcPr>
          <w:p w:rsidR="00F82F9D" w:rsidRPr="001336B7" w:rsidRDefault="00F82F9D" w:rsidP="00F82F9D">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788" w:type="dxa"/>
          </w:tcPr>
          <w:p w:rsidR="00F82F9D" w:rsidRPr="001336B7" w:rsidRDefault="00F82F9D" w:rsidP="00F82F9D">
            <w:pPr>
              <w:pStyle w:val="ListParagraph"/>
              <w:ind w:left="0"/>
              <w:rPr>
                <w:rFonts w:ascii="Times New Roman" w:hAnsi="Times New Roman"/>
                <w:sz w:val="24"/>
                <w:szCs w:val="24"/>
                <w:lang w:val="vi-VN"/>
              </w:rPr>
            </w:pPr>
            <w:r w:rsidRPr="001336B7">
              <w:rPr>
                <w:rFonts w:ascii="Times New Roman" w:hAnsi="Times New Roman"/>
                <w:sz w:val="24"/>
                <w:szCs w:val="24"/>
                <w:lang w:val="vi-VN"/>
              </w:rPr>
              <w:t>- Kỹ năng sử dụng</w:t>
            </w:r>
            <w:r>
              <w:rPr>
                <w:rFonts w:ascii="Times New Roman" w:hAnsi="Times New Roman"/>
                <w:sz w:val="24"/>
                <w:szCs w:val="24"/>
                <w:lang w:val="vi-VN"/>
              </w:rPr>
              <w:t xml:space="preserve"> các công cụ thí nghiệm </w:t>
            </w:r>
            <w:r>
              <w:rPr>
                <w:rFonts w:ascii="Times New Roman" w:hAnsi="Times New Roman"/>
                <w:sz w:val="24"/>
                <w:szCs w:val="24"/>
                <w:lang w:val="vi-VN"/>
              </w:rPr>
              <w:t>xi măng</w:t>
            </w:r>
          </w:p>
          <w:p w:rsidR="00F82F9D" w:rsidRPr="001336B7" w:rsidRDefault="00F82F9D" w:rsidP="00F82F9D">
            <w:pPr>
              <w:pStyle w:val="ListParagraph"/>
              <w:ind w:left="0"/>
              <w:rPr>
                <w:rFonts w:ascii="Times New Roman" w:hAnsi="Times New Roman"/>
                <w:sz w:val="24"/>
                <w:szCs w:val="24"/>
                <w:lang w:val="vi-VN"/>
              </w:rPr>
            </w:pPr>
            <w:r w:rsidRPr="001336B7">
              <w:rPr>
                <w:rFonts w:ascii="Times New Roman" w:hAnsi="Times New Roman"/>
                <w:sz w:val="24"/>
                <w:szCs w:val="24"/>
              </w:rPr>
              <w:t xml:space="preserve">- </w:t>
            </w:r>
            <w:proofErr w:type="spellStart"/>
            <w:r w:rsidRPr="001336B7">
              <w:rPr>
                <w:rFonts w:ascii="Times New Roman" w:hAnsi="Times New Roman"/>
                <w:sz w:val="24"/>
                <w:szCs w:val="24"/>
              </w:rPr>
              <w:t>Kỹ</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năng</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chuyển</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đổi</w:t>
            </w:r>
            <w:proofErr w:type="spellEnd"/>
            <w:r w:rsidRPr="001336B7">
              <w:rPr>
                <w:rFonts w:ascii="Times New Roman" w:hAnsi="Times New Roman"/>
                <w:sz w:val="24"/>
                <w:szCs w:val="24"/>
                <w:lang w:val="vi-VN"/>
              </w:rPr>
              <w:t>: làm việc nhóm để thống nhất một vấn đề cần giải quyết trong ngành dầu khí</w:t>
            </w:r>
          </w:p>
          <w:p w:rsidR="00F82F9D" w:rsidRPr="001336B7" w:rsidRDefault="00F82F9D" w:rsidP="00F82F9D">
            <w:pPr>
              <w:pStyle w:val="ListParagraph"/>
              <w:ind w:left="0"/>
              <w:rPr>
                <w:rFonts w:ascii="Times New Roman" w:hAnsi="Times New Roman"/>
                <w:sz w:val="24"/>
                <w:szCs w:val="24"/>
                <w:lang w:val="vi-VN"/>
              </w:rPr>
            </w:pPr>
            <w:r w:rsidRPr="001336B7">
              <w:rPr>
                <w:rFonts w:ascii="Times New Roman" w:hAnsi="Times New Roman"/>
                <w:sz w:val="24"/>
                <w:szCs w:val="24"/>
              </w:rPr>
              <w:t xml:space="preserve">- </w:t>
            </w:r>
            <w:proofErr w:type="spellStart"/>
            <w:r w:rsidRPr="001336B7">
              <w:rPr>
                <w:rFonts w:ascii="Times New Roman" w:hAnsi="Times New Roman"/>
                <w:sz w:val="24"/>
                <w:szCs w:val="24"/>
              </w:rPr>
              <w:t>Kỹ</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năng</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tư</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duy</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phán</w:t>
            </w:r>
            <w:proofErr w:type="spellEnd"/>
            <w:r w:rsidRPr="001336B7">
              <w:rPr>
                <w:rFonts w:ascii="Times New Roman" w:hAnsi="Times New Roman"/>
                <w:sz w:val="24"/>
                <w:szCs w:val="24"/>
                <w:lang w:val="vi-VN"/>
              </w:rPr>
              <w:t xml:space="preserve"> đoán vấn đề trong một số tình hướng gặp phải trong khai thác dầu khí</w:t>
            </w:r>
          </w:p>
          <w:p w:rsidR="00F82F9D" w:rsidRPr="001336B7" w:rsidRDefault="00F82F9D" w:rsidP="00F82F9D">
            <w:pPr>
              <w:pStyle w:val="ListParagraph"/>
              <w:ind w:left="0"/>
              <w:rPr>
                <w:rFonts w:ascii="Times New Roman" w:hAnsi="Times New Roman"/>
                <w:sz w:val="24"/>
                <w:szCs w:val="24"/>
                <w:lang w:val="vi-VN"/>
              </w:rPr>
            </w:pPr>
            <w:r w:rsidRPr="001336B7">
              <w:rPr>
                <w:rFonts w:ascii="Times New Roman" w:hAnsi="Times New Roman"/>
                <w:sz w:val="24"/>
                <w:szCs w:val="24"/>
                <w:lang w:val="vi-VN"/>
              </w:rPr>
              <w:t xml:space="preserve">- Kỹ năng tư duy giải quyết một số </w:t>
            </w:r>
            <w:r>
              <w:rPr>
                <w:rFonts w:ascii="Times New Roman" w:hAnsi="Times New Roman"/>
                <w:sz w:val="24"/>
                <w:szCs w:val="24"/>
                <w:lang w:val="vi-VN"/>
              </w:rPr>
              <w:t xml:space="preserve">bài toán </w:t>
            </w:r>
            <w:r>
              <w:rPr>
                <w:rFonts w:ascii="Times New Roman" w:hAnsi="Times New Roman"/>
                <w:sz w:val="24"/>
                <w:szCs w:val="24"/>
                <w:lang w:val="vi-VN"/>
              </w:rPr>
              <w:t>trong lựa chọn và trám xi măng</w:t>
            </w:r>
          </w:p>
        </w:tc>
      </w:tr>
      <w:tr w:rsidR="00F82F9D" w:rsidRPr="00700E2E" w:rsidTr="004401ED">
        <w:trPr>
          <w:trHeight w:val="428"/>
          <w:jc w:val="center"/>
        </w:trPr>
        <w:tc>
          <w:tcPr>
            <w:tcW w:w="988" w:type="dxa"/>
          </w:tcPr>
          <w:p w:rsidR="00F82F9D" w:rsidRPr="001336B7" w:rsidRDefault="00F82F9D" w:rsidP="00F82F9D">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III</w:t>
            </w:r>
          </w:p>
        </w:tc>
        <w:tc>
          <w:tcPr>
            <w:tcW w:w="8788" w:type="dxa"/>
          </w:tcPr>
          <w:p w:rsidR="00F82F9D" w:rsidRPr="001336B7" w:rsidRDefault="00F82F9D" w:rsidP="00F82F9D">
            <w:pPr>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thái độ</w:t>
            </w:r>
          </w:p>
        </w:tc>
      </w:tr>
      <w:tr w:rsidR="00F82F9D" w:rsidRPr="00700E2E" w:rsidTr="004401ED">
        <w:trPr>
          <w:trHeight w:val="428"/>
          <w:jc w:val="center"/>
        </w:trPr>
        <w:tc>
          <w:tcPr>
            <w:tcW w:w="988" w:type="dxa"/>
          </w:tcPr>
          <w:p w:rsidR="00F82F9D" w:rsidRPr="001336B7" w:rsidRDefault="00F82F9D" w:rsidP="00F82F9D">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788" w:type="dxa"/>
          </w:tcPr>
          <w:p w:rsidR="00F82F9D" w:rsidRPr="001336B7" w:rsidRDefault="00F82F9D" w:rsidP="00F82F9D">
            <w:pPr>
              <w:spacing w:before="120" w:line="264" w:lineRule="auto"/>
              <w:jc w:val="both"/>
              <w:rPr>
                <w:rFonts w:ascii="Times New Roman" w:hAnsi="Times New Roman"/>
                <w:bCs/>
                <w:color w:val="000000"/>
                <w:sz w:val="24"/>
                <w:szCs w:val="24"/>
              </w:rPr>
            </w:pPr>
            <w:proofErr w:type="spellStart"/>
            <w:r w:rsidRPr="001336B7">
              <w:rPr>
                <w:rFonts w:ascii="Times New Roman" w:hAnsi="Times New Roman"/>
                <w:bCs/>
                <w:color w:val="000000"/>
                <w:sz w:val="24"/>
                <w:szCs w:val="24"/>
              </w:rPr>
              <w:t>Hình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thành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nhận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thức</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về</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tầm</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quan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trọng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của</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các</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kiến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thức</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cơ</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bản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mà</w:t>
            </w:r>
            <w:proofErr w:type="spellEnd"/>
            <w:r w:rsidRPr="001336B7">
              <w:rPr>
                <w:rFonts w:ascii="Times New Roman" w:hAnsi="Times New Roman"/>
                <w:bCs/>
                <w:color w:val="000000"/>
                <w:sz w:val="24"/>
                <w:szCs w:val="24"/>
              </w:rPr>
              <w:t xml:space="preserve"> HP </w:t>
            </w:r>
            <w:proofErr w:type="spellStart"/>
            <w:r w:rsidRPr="001336B7">
              <w:rPr>
                <w:rFonts w:ascii="Times New Roman" w:hAnsi="Times New Roman"/>
                <w:bCs/>
                <w:color w:val="000000"/>
                <w:sz w:val="24"/>
                <w:szCs w:val="24"/>
              </w:rPr>
              <w:t>cung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cấp</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và</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cách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ứng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dụng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trong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chuyên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ngành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mà</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sinh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viên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theo</w:t>
            </w:r>
            <w:proofErr w:type="spellEnd"/>
            <w:r w:rsidRPr="001336B7">
              <w:rPr>
                <w:rFonts w:ascii="Times New Roman" w:hAnsi="Times New Roman"/>
                <w:bCs/>
                <w:color w:val="000000"/>
                <w:sz w:val="24"/>
                <w:szCs w:val="24"/>
              </w:rPr>
              <w:t xml:space="preserve"> học.</w:t>
            </w:r>
            <w:r w:rsidRPr="001336B7">
              <w:rPr>
                <w:rFonts w:ascii="Times New Roman" w:hAnsi="Times New Roman"/>
                <w:bCs/>
                <w:color w:val="000000"/>
                <w:sz w:val="24"/>
                <w:szCs w:val="24"/>
              </w:rPr>
              <w:br/>
            </w:r>
            <w:proofErr w:type="spellStart"/>
            <w:r w:rsidRPr="001336B7">
              <w:rPr>
                <w:rFonts w:ascii="Times New Roman" w:hAnsi="Times New Roman"/>
                <w:color w:val="000000"/>
                <w:sz w:val="24"/>
                <w:szCs w:val="24"/>
              </w:rPr>
              <w:t>Nhận</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thức</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được</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trách</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nhiệm</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của</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bản</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thân</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trong</w:t>
            </w:r>
            <w:proofErr w:type="spellEnd"/>
            <w:r w:rsidRPr="001336B7">
              <w:rPr>
                <w:rFonts w:ascii="Times New Roman" w:hAnsi="Times New Roman"/>
                <w:color w:val="000000"/>
                <w:sz w:val="24"/>
                <w:szCs w:val="24"/>
              </w:rPr>
              <w:t xml:space="preserve"> học </w:t>
            </w:r>
            <w:proofErr w:type="spellStart"/>
            <w:r w:rsidRPr="001336B7">
              <w:rPr>
                <w:rFonts w:ascii="Times New Roman" w:hAnsi="Times New Roman"/>
                <w:color w:val="000000"/>
                <w:sz w:val="24"/>
                <w:szCs w:val="24"/>
              </w:rPr>
              <w:t>tập</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nghiên</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cứu</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và</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cộng</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đồng</w:t>
            </w:r>
            <w:proofErr w:type="spellEnd"/>
            <w:r w:rsidRPr="001336B7">
              <w:rPr>
                <w:rFonts w:ascii="Times New Roman" w:hAnsi="Times New Roman"/>
                <w:color w:val="000000"/>
                <w:sz w:val="24"/>
                <w:szCs w:val="24"/>
              </w:rPr>
              <w:t>.</w:t>
            </w:r>
          </w:p>
        </w:tc>
      </w:tr>
    </w:tbl>
    <w:p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 xml:space="preserve">Học </w:t>
      </w:r>
      <w:proofErr w:type="spellStart"/>
      <w:r w:rsidR="0034379A" w:rsidRPr="00FE38CE">
        <w:rPr>
          <w:rFonts w:ascii="Times New Roman" w:hAnsi="Times New Roman"/>
          <w:b/>
          <w:color w:val="000000" w:themeColor="text1"/>
          <w:sz w:val="24"/>
          <w:szCs w:val="24"/>
        </w:rPr>
        <w:t>liệu</w:t>
      </w:r>
      <w:proofErr w:type="spellEnd"/>
    </w:p>
    <w:p w:rsidR="00C1540F" w:rsidRDefault="001C3CD1" w:rsidP="0021223E">
      <w:pPr>
        <w:numPr>
          <w:ilvl w:val="0"/>
          <w:numId w:val="1"/>
        </w:numPr>
        <w:spacing w:before="60" w:line="276" w:lineRule="auto"/>
        <w:rPr>
          <w:rFonts w:ascii="Times New Roman" w:hAnsi="Times New Roman"/>
          <w:b/>
          <w:color w:val="000000" w:themeColor="text1"/>
          <w:sz w:val="24"/>
          <w:szCs w:val="24"/>
        </w:rPr>
      </w:pPr>
      <w:proofErr w:type="spellStart"/>
      <w:r w:rsidRPr="00FE38CE">
        <w:rPr>
          <w:rFonts w:ascii="Times New Roman" w:hAnsi="Times New Roman"/>
          <w:b/>
          <w:color w:val="000000" w:themeColor="text1"/>
          <w:sz w:val="24"/>
          <w:szCs w:val="24"/>
        </w:rPr>
        <w:t>Tài</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liệu</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bắt</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buộc</w:t>
      </w:r>
      <w:proofErr w:type="spellEnd"/>
      <w:r w:rsidR="00427898" w:rsidRPr="00FE38CE">
        <w:rPr>
          <w:rFonts w:ascii="Times New Roman" w:hAnsi="Times New Roman"/>
          <w:b/>
          <w:color w:val="000000" w:themeColor="text1"/>
          <w:sz w:val="24"/>
          <w:szCs w:val="24"/>
        </w:rPr>
        <w:t>:</w:t>
      </w:r>
    </w:p>
    <w:p w:rsidR="00F46B74" w:rsidRDefault="00E764B8" w:rsidP="00811FA7">
      <w:pPr>
        <w:suppressAutoHyphens w:val="0"/>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xml:space="preserve">[1]. </w:t>
      </w:r>
      <w:r w:rsidR="008E521E">
        <w:rPr>
          <w:rFonts w:ascii="Times New Roman" w:hAnsi="Times New Roman"/>
          <w:color w:val="000000" w:themeColor="text1"/>
          <w:sz w:val="24"/>
          <w:szCs w:val="24"/>
        </w:rPr>
        <w:t>Nelson</w:t>
      </w:r>
      <w:r w:rsidR="008E521E">
        <w:rPr>
          <w:rFonts w:ascii="Times New Roman" w:hAnsi="Times New Roman"/>
          <w:color w:val="000000" w:themeColor="text1"/>
          <w:sz w:val="24"/>
          <w:szCs w:val="24"/>
          <w:lang w:val="vi-VN"/>
        </w:rPr>
        <w:t xml:space="preserve"> Erik B, Well cementing, Elsevier science publishing company, 1990.</w:t>
      </w:r>
    </w:p>
    <w:p w:rsidR="008E521E" w:rsidRPr="008E521E" w:rsidRDefault="008E521E" w:rsidP="008E521E">
      <w:pPr>
        <w:numPr>
          <w:ilvl w:val="0"/>
          <w:numId w:val="1"/>
        </w:numPr>
        <w:spacing w:before="60" w:line="276" w:lineRule="auto"/>
        <w:rPr>
          <w:rFonts w:ascii="Times New Roman" w:hAnsi="Times New Roman"/>
          <w:b/>
          <w:color w:val="000000" w:themeColor="text1"/>
          <w:sz w:val="24"/>
          <w:szCs w:val="24"/>
        </w:rPr>
      </w:pPr>
      <w:proofErr w:type="spellStart"/>
      <w:r w:rsidRPr="00FE38CE">
        <w:rPr>
          <w:rFonts w:ascii="Times New Roman" w:hAnsi="Times New Roman"/>
          <w:b/>
          <w:color w:val="000000" w:themeColor="text1"/>
          <w:sz w:val="24"/>
          <w:szCs w:val="24"/>
        </w:rPr>
        <w:t>Tài</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liệu</w:t>
      </w:r>
      <w:proofErr w:type="spellEnd"/>
      <w:r w:rsidRPr="00FE38CE">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tham</w:t>
      </w:r>
      <w:proofErr w:type="spellEnd"/>
      <w:r>
        <w:rPr>
          <w:rFonts w:ascii="Times New Roman" w:hAnsi="Times New Roman"/>
          <w:b/>
          <w:color w:val="000000" w:themeColor="text1"/>
          <w:sz w:val="24"/>
          <w:szCs w:val="24"/>
          <w:lang w:val="vi-VN"/>
        </w:rPr>
        <w:t xml:space="preserve"> khảo</w:t>
      </w:r>
      <w:r w:rsidRPr="00FE38CE">
        <w:rPr>
          <w:rFonts w:ascii="Times New Roman" w:hAnsi="Times New Roman"/>
          <w:b/>
          <w:color w:val="000000" w:themeColor="text1"/>
          <w:sz w:val="24"/>
          <w:szCs w:val="24"/>
        </w:rPr>
        <w:t>:</w:t>
      </w:r>
    </w:p>
    <w:p w:rsidR="00813976" w:rsidRPr="00FC5B15" w:rsidRDefault="00E764B8" w:rsidP="00FC5B15">
      <w:pPr>
        <w:suppressAutoHyphens w:val="0"/>
        <w:autoSpaceDE w:val="0"/>
        <w:autoSpaceDN w:val="0"/>
        <w:adjustRightInd w:val="0"/>
        <w:jc w:val="both"/>
        <w:rPr>
          <w:rFonts w:ascii="Times New Roman" w:hAnsi="Times New Roman"/>
          <w:sz w:val="24"/>
          <w:szCs w:val="24"/>
          <w:lang w:eastAsia="en-US"/>
        </w:rPr>
      </w:pPr>
      <w:r>
        <w:rPr>
          <w:rFonts w:ascii="Times New Roman" w:hAnsi="Times New Roman"/>
          <w:color w:val="000000" w:themeColor="text1"/>
          <w:sz w:val="24"/>
          <w:szCs w:val="24"/>
        </w:rPr>
        <w:t xml:space="preserve">[2]. </w:t>
      </w:r>
      <w:r w:rsidR="00811FA7">
        <w:rPr>
          <w:rFonts w:ascii="Times New Roman" w:hAnsi="Times New Roman"/>
          <w:sz w:val="24"/>
          <w:szCs w:val="24"/>
          <w:lang w:eastAsia="en-US"/>
        </w:rPr>
        <w:t xml:space="preserve"> </w:t>
      </w:r>
      <w:r>
        <w:rPr>
          <w:rFonts w:ascii="Times New Roman" w:hAnsi="Times New Roman"/>
          <w:sz w:val="24"/>
          <w:szCs w:val="24"/>
          <w:lang w:eastAsia="en-US"/>
        </w:rPr>
        <w:t xml:space="preserve">Dwight K. Smith, </w:t>
      </w:r>
      <w:r w:rsidR="00FC5B15">
        <w:rPr>
          <w:rFonts w:ascii="Times New Roman" w:hAnsi="Times New Roman"/>
          <w:sz w:val="24"/>
          <w:szCs w:val="24"/>
          <w:lang w:eastAsia="en-US"/>
        </w:rPr>
        <w:t>Cementing</w:t>
      </w:r>
      <w:r w:rsidR="00FC5B15">
        <w:rPr>
          <w:rFonts w:ascii="Times New Roman" w:hAnsi="Times New Roman"/>
          <w:sz w:val="24"/>
          <w:szCs w:val="24"/>
          <w:lang w:val="vi-VN" w:eastAsia="en-US"/>
        </w:rPr>
        <w:t xml:space="preserve">, </w:t>
      </w:r>
      <w:r>
        <w:rPr>
          <w:rFonts w:ascii="Times New Roman" w:hAnsi="Times New Roman"/>
          <w:sz w:val="24"/>
          <w:szCs w:val="24"/>
          <w:lang w:eastAsia="en-US"/>
        </w:rPr>
        <w:t>Monograph Volume 4 SPE, Henry L. Doherty Series.</w:t>
      </w:r>
    </w:p>
    <w:p w:rsidR="007F7B41" w:rsidRPr="00FE38CE" w:rsidRDefault="00CC76DD" w:rsidP="00813976">
      <w:pPr>
        <w:suppressAutoHyphens w:val="0"/>
        <w:autoSpaceDE w:val="0"/>
        <w:autoSpaceDN w:val="0"/>
        <w:adjustRightInd w:val="0"/>
        <w:spacing w:line="276" w:lineRule="auto"/>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5372"/>
        <w:gridCol w:w="1845"/>
        <w:gridCol w:w="1272"/>
      </w:tblGrid>
      <w:tr w:rsidR="00FE38CE" w:rsidRPr="00FE38CE" w:rsidTr="0032281B">
        <w:trPr>
          <w:tblHeader/>
          <w:jc w:val="center"/>
        </w:trPr>
        <w:tc>
          <w:tcPr>
            <w:tcW w:w="855" w:type="dxa"/>
            <w:vAlign w:val="center"/>
          </w:tcPr>
          <w:p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5372"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1845"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272"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FE38CE" w:rsidRPr="00FE38CE" w:rsidTr="0032281B">
        <w:trPr>
          <w:trHeight w:val="5518"/>
          <w:jc w:val="center"/>
        </w:trPr>
        <w:tc>
          <w:tcPr>
            <w:tcW w:w="855" w:type="dxa"/>
          </w:tcPr>
          <w:p w:rsidR="00FE38CE" w:rsidRPr="00FE38CE" w:rsidRDefault="00162F52"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w:t>
            </w:r>
            <w:r w:rsidR="002E0A85">
              <w:rPr>
                <w:rFonts w:ascii="Times New Roman" w:hAnsi="Times New Roman"/>
                <w:noProof/>
                <w:color w:val="000000" w:themeColor="text1"/>
                <w:sz w:val="20"/>
                <w:szCs w:val="20"/>
                <w:lang w:eastAsia="en-US"/>
              </w:rPr>
              <w:t>-3</w:t>
            </w:r>
          </w:p>
        </w:tc>
        <w:tc>
          <w:tcPr>
            <w:tcW w:w="5372" w:type="dxa"/>
          </w:tcPr>
          <w:p w:rsidR="005E2B71" w:rsidRDefault="005E2B71" w:rsidP="005E2B71">
            <w:pPr>
              <w:widowControl w:val="0"/>
              <w:suppressAutoHyphens w:val="0"/>
              <w:jc w:val="both"/>
              <w:rPr>
                <w:rFonts w:ascii="Times New Roman" w:hAnsi="Times New Roman"/>
                <w:b/>
                <w:noProof/>
                <w:color w:val="000000" w:themeColor="text1"/>
                <w:sz w:val="20"/>
                <w:szCs w:val="20"/>
                <w:lang w:eastAsia="en-US"/>
              </w:rPr>
            </w:pPr>
            <w:r w:rsidRPr="005E2B71">
              <w:rPr>
                <w:rFonts w:ascii="Times New Roman" w:hAnsi="Times New Roman"/>
                <w:b/>
                <w:noProof/>
                <w:color w:val="000000" w:themeColor="text1"/>
                <w:sz w:val="20"/>
                <w:szCs w:val="20"/>
                <w:lang w:eastAsia="en-US"/>
              </w:rPr>
              <w:t>Chương 1. Một số nét đại cương về công tác chống ống và bơm trám xi măng giếng khoan</w:t>
            </w:r>
          </w:p>
          <w:p w:rsidR="005E2B71" w:rsidRPr="005E2B71" w:rsidRDefault="005E2B71" w:rsidP="0021223E">
            <w:pPr>
              <w:pStyle w:val="ListParagraph"/>
              <w:widowControl w:val="0"/>
              <w:numPr>
                <w:ilvl w:val="0"/>
                <w:numId w:val="4"/>
              </w:numPr>
              <w:suppressAutoHyphens w:val="0"/>
              <w:jc w:val="both"/>
              <w:rPr>
                <w:rFonts w:ascii="Times New Roman" w:hAnsi="Times New Roman"/>
                <w:noProof/>
                <w:color w:val="000000" w:themeColor="text1"/>
                <w:sz w:val="20"/>
                <w:szCs w:val="20"/>
                <w:lang w:eastAsia="en-US"/>
              </w:rPr>
            </w:pPr>
            <w:r w:rsidRPr="005E2B71">
              <w:rPr>
                <w:rFonts w:ascii="Times New Roman" w:hAnsi="Times New Roman"/>
                <w:noProof/>
                <w:color w:val="000000" w:themeColor="text1"/>
                <w:sz w:val="20"/>
                <w:szCs w:val="20"/>
                <w:lang w:eastAsia="en-US"/>
              </w:rPr>
              <w:t>Giới thiệu</w:t>
            </w:r>
          </w:p>
          <w:p w:rsidR="005E2B71" w:rsidRPr="005E2B71" w:rsidRDefault="005E2B71" w:rsidP="0021223E">
            <w:pPr>
              <w:pStyle w:val="ListParagraph"/>
              <w:widowControl w:val="0"/>
              <w:numPr>
                <w:ilvl w:val="0"/>
                <w:numId w:val="4"/>
              </w:numPr>
              <w:suppressAutoHyphens w:val="0"/>
              <w:jc w:val="both"/>
              <w:rPr>
                <w:rFonts w:ascii="Times New Roman" w:hAnsi="Times New Roman"/>
                <w:noProof/>
                <w:color w:val="000000" w:themeColor="text1"/>
                <w:sz w:val="20"/>
                <w:szCs w:val="20"/>
                <w:lang w:eastAsia="en-US"/>
              </w:rPr>
            </w:pPr>
            <w:r w:rsidRPr="005E2B71">
              <w:rPr>
                <w:rFonts w:ascii="Times New Roman" w:hAnsi="Times New Roman"/>
                <w:noProof/>
                <w:color w:val="000000" w:themeColor="text1"/>
                <w:sz w:val="20"/>
                <w:szCs w:val="20"/>
                <w:lang w:eastAsia="en-US"/>
              </w:rPr>
              <w:t>Chất lượng chống ống</w:t>
            </w:r>
          </w:p>
          <w:p w:rsidR="005E2B71" w:rsidRPr="005E2B71" w:rsidRDefault="005E2B71" w:rsidP="0021223E">
            <w:pPr>
              <w:pStyle w:val="ListParagraph"/>
              <w:widowControl w:val="0"/>
              <w:numPr>
                <w:ilvl w:val="0"/>
                <w:numId w:val="4"/>
              </w:numPr>
              <w:suppressAutoHyphens w:val="0"/>
              <w:jc w:val="both"/>
              <w:rPr>
                <w:rFonts w:ascii="Times New Roman" w:hAnsi="Times New Roman"/>
                <w:noProof/>
                <w:color w:val="000000" w:themeColor="text1"/>
                <w:sz w:val="20"/>
                <w:szCs w:val="20"/>
                <w:lang w:eastAsia="en-US"/>
              </w:rPr>
            </w:pPr>
            <w:r w:rsidRPr="005E2B71">
              <w:rPr>
                <w:rFonts w:ascii="Times New Roman" w:hAnsi="Times New Roman"/>
                <w:noProof/>
                <w:color w:val="000000" w:themeColor="text1"/>
                <w:sz w:val="20"/>
                <w:szCs w:val="20"/>
                <w:lang w:eastAsia="en-US"/>
              </w:rPr>
              <w:t>Vật liệu trám xi măng- đơn pha chế</w:t>
            </w:r>
          </w:p>
          <w:p w:rsidR="005E2B71" w:rsidRPr="005E2B71" w:rsidRDefault="005E2B71" w:rsidP="0021223E">
            <w:pPr>
              <w:pStyle w:val="ListParagraph"/>
              <w:widowControl w:val="0"/>
              <w:numPr>
                <w:ilvl w:val="0"/>
                <w:numId w:val="4"/>
              </w:numPr>
              <w:suppressAutoHyphens w:val="0"/>
              <w:jc w:val="both"/>
              <w:rPr>
                <w:rFonts w:ascii="Times New Roman" w:hAnsi="Times New Roman"/>
                <w:noProof/>
                <w:color w:val="000000" w:themeColor="text1"/>
                <w:sz w:val="20"/>
                <w:szCs w:val="20"/>
                <w:lang w:eastAsia="en-US"/>
              </w:rPr>
            </w:pPr>
            <w:r w:rsidRPr="005E2B71">
              <w:rPr>
                <w:rFonts w:ascii="Times New Roman" w:hAnsi="Times New Roman"/>
                <w:noProof/>
                <w:color w:val="000000" w:themeColor="text1"/>
                <w:sz w:val="20"/>
                <w:szCs w:val="20"/>
                <w:lang w:eastAsia="en-US"/>
              </w:rPr>
              <w:t>Tiến hành quá trình bơm trám</w:t>
            </w:r>
          </w:p>
          <w:p w:rsidR="005E2B71" w:rsidRDefault="005E2B71" w:rsidP="0021223E">
            <w:pPr>
              <w:pStyle w:val="ListParagraph"/>
              <w:widowControl w:val="0"/>
              <w:numPr>
                <w:ilvl w:val="0"/>
                <w:numId w:val="4"/>
              </w:numPr>
              <w:suppressAutoHyphens w:val="0"/>
              <w:jc w:val="both"/>
              <w:rPr>
                <w:rFonts w:ascii="Times New Roman" w:hAnsi="Times New Roman"/>
                <w:noProof/>
                <w:color w:val="000000" w:themeColor="text1"/>
                <w:sz w:val="20"/>
                <w:szCs w:val="20"/>
                <w:lang w:eastAsia="en-US"/>
              </w:rPr>
            </w:pPr>
            <w:r w:rsidRPr="005E2B71">
              <w:rPr>
                <w:rFonts w:ascii="Times New Roman" w:hAnsi="Times New Roman"/>
                <w:noProof/>
                <w:color w:val="000000" w:themeColor="text1"/>
                <w:sz w:val="20"/>
                <w:szCs w:val="20"/>
                <w:lang w:eastAsia="en-US"/>
              </w:rPr>
              <w:t>Chuẩn bị thân giếng</w:t>
            </w:r>
          </w:p>
          <w:p w:rsidR="005E2B71" w:rsidRDefault="005E2B71" w:rsidP="0021223E">
            <w:pPr>
              <w:pStyle w:val="ListParagraph"/>
              <w:widowControl w:val="0"/>
              <w:numPr>
                <w:ilvl w:val="0"/>
                <w:numId w:val="4"/>
              </w:numPr>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Mức độ thành công của công tác trám xi măng</w:t>
            </w:r>
          </w:p>
          <w:p w:rsidR="0022039A" w:rsidRDefault="0022039A" w:rsidP="0022039A">
            <w:pPr>
              <w:widowControl w:val="0"/>
              <w:suppressAutoHyphens w:val="0"/>
              <w:ind w:left="36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1.6.1. Kỹ thuật công nghệ tiến hành</w:t>
            </w:r>
          </w:p>
          <w:p w:rsidR="0022039A" w:rsidRDefault="0022039A" w:rsidP="0022039A">
            <w:pPr>
              <w:widowControl w:val="0"/>
              <w:suppressAutoHyphens w:val="0"/>
              <w:ind w:left="36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1.6.2. Công tác chuẩn bị, chất lượng vật liệu trám</w:t>
            </w:r>
          </w:p>
          <w:p w:rsidR="0022039A" w:rsidRDefault="0022039A" w:rsidP="0022039A">
            <w:pPr>
              <w:widowControl w:val="0"/>
              <w:suppressAutoHyphens w:val="0"/>
              <w:ind w:left="36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1.6.3. Tay nghề của người thực hiện bơm trám</w:t>
            </w:r>
          </w:p>
          <w:p w:rsidR="0022039A" w:rsidRDefault="0022039A" w:rsidP="0022039A">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1.7. Phân loại vữa trám xi măng</w:t>
            </w:r>
          </w:p>
          <w:p w:rsidR="0022039A" w:rsidRPr="0022039A" w:rsidRDefault="0022039A" w:rsidP="0022039A">
            <w:pPr>
              <w:widowControl w:val="0"/>
              <w:suppressAutoHyphens w:val="0"/>
              <w:ind w:left="142"/>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1.7.1. </w:t>
            </w:r>
            <w:r w:rsidRPr="0022039A">
              <w:rPr>
                <w:rFonts w:ascii="Times New Roman" w:hAnsi="Times New Roman"/>
                <w:noProof/>
                <w:color w:val="000000" w:themeColor="text1"/>
                <w:sz w:val="20"/>
                <w:szCs w:val="20"/>
                <w:lang w:eastAsia="en-US"/>
              </w:rPr>
              <w:t>Thành phần clinker xi măng pooclan, %</w:t>
            </w:r>
          </w:p>
          <w:p w:rsidR="0022039A" w:rsidRPr="0022039A" w:rsidRDefault="0022039A" w:rsidP="0022039A">
            <w:pPr>
              <w:widowControl w:val="0"/>
              <w:suppressAutoHyphens w:val="0"/>
              <w:ind w:left="142"/>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1.7.2. </w:t>
            </w:r>
            <w:r w:rsidRPr="0022039A">
              <w:rPr>
                <w:rFonts w:ascii="Times New Roman" w:hAnsi="Times New Roman"/>
                <w:noProof/>
                <w:color w:val="000000" w:themeColor="text1"/>
                <w:sz w:val="20"/>
                <w:szCs w:val="20"/>
                <w:lang w:eastAsia="en-US"/>
              </w:rPr>
              <w:t>Theo gốc chất kết dính</w:t>
            </w:r>
          </w:p>
          <w:p w:rsidR="0022039A" w:rsidRPr="0022039A" w:rsidRDefault="0022039A" w:rsidP="0022039A">
            <w:pPr>
              <w:widowControl w:val="0"/>
              <w:suppressAutoHyphens w:val="0"/>
              <w:ind w:left="142"/>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1.7.3. </w:t>
            </w:r>
            <w:r w:rsidRPr="0022039A">
              <w:rPr>
                <w:rFonts w:ascii="Times New Roman" w:hAnsi="Times New Roman"/>
                <w:noProof/>
                <w:color w:val="000000" w:themeColor="text1"/>
                <w:sz w:val="20"/>
                <w:szCs w:val="20"/>
                <w:lang w:eastAsia="en-US"/>
              </w:rPr>
              <w:t>Theo nhiệt độ thí nghiệm và sử dụng</w:t>
            </w:r>
          </w:p>
          <w:p w:rsidR="0022039A" w:rsidRPr="0022039A" w:rsidRDefault="0022039A" w:rsidP="0022039A">
            <w:pPr>
              <w:widowControl w:val="0"/>
              <w:suppressAutoHyphens w:val="0"/>
              <w:ind w:left="142"/>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1.7.4. </w:t>
            </w:r>
            <w:r w:rsidRPr="0022039A">
              <w:rPr>
                <w:rFonts w:ascii="Times New Roman" w:hAnsi="Times New Roman"/>
                <w:noProof/>
                <w:color w:val="000000" w:themeColor="text1"/>
                <w:sz w:val="20"/>
                <w:szCs w:val="20"/>
                <w:lang w:eastAsia="en-US"/>
              </w:rPr>
              <w:t>Theo bản chất của chất phụ gia-chất độn</w:t>
            </w:r>
          </w:p>
          <w:p w:rsidR="0022039A" w:rsidRPr="0022039A" w:rsidRDefault="0022039A" w:rsidP="0022039A">
            <w:pPr>
              <w:widowControl w:val="0"/>
              <w:suppressAutoHyphens w:val="0"/>
              <w:ind w:left="142"/>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1.7.5. </w:t>
            </w:r>
            <w:r w:rsidRPr="0022039A">
              <w:rPr>
                <w:rFonts w:ascii="Times New Roman" w:hAnsi="Times New Roman"/>
                <w:noProof/>
                <w:color w:val="000000" w:themeColor="text1"/>
                <w:sz w:val="20"/>
                <w:szCs w:val="20"/>
                <w:lang w:eastAsia="en-US"/>
              </w:rPr>
              <w:t>Theo độ bền của đá xi măng-và thời gian đạt được</w:t>
            </w:r>
          </w:p>
          <w:p w:rsidR="0022039A" w:rsidRPr="0022039A" w:rsidRDefault="0022039A" w:rsidP="0022039A">
            <w:pPr>
              <w:widowControl w:val="0"/>
              <w:suppressAutoHyphens w:val="0"/>
              <w:ind w:left="142"/>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1.7.6. </w:t>
            </w:r>
            <w:r w:rsidRPr="0022039A">
              <w:rPr>
                <w:rFonts w:ascii="Times New Roman" w:hAnsi="Times New Roman"/>
                <w:noProof/>
                <w:color w:val="000000" w:themeColor="text1"/>
                <w:sz w:val="20"/>
                <w:szCs w:val="20"/>
                <w:lang w:eastAsia="en-US"/>
              </w:rPr>
              <w:t>Theo độ ổn định trong môi trường ăn mòn</w:t>
            </w:r>
          </w:p>
          <w:p w:rsidR="0022039A" w:rsidRPr="0022039A" w:rsidRDefault="0022039A" w:rsidP="0022039A">
            <w:pPr>
              <w:widowControl w:val="0"/>
              <w:suppressAutoHyphens w:val="0"/>
              <w:ind w:left="142"/>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1.7.7. </w:t>
            </w:r>
            <w:r w:rsidRPr="0022039A">
              <w:rPr>
                <w:rFonts w:ascii="Times New Roman" w:hAnsi="Times New Roman"/>
                <w:noProof/>
                <w:color w:val="000000" w:themeColor="text1"/>
                <w:sz w:val="20"/>
                <w:szCs w:val="20"/>
                <w:lang w:eastAsia="en-US"/>
              </w:rPr>
              <w:t>Theo loại chất lỏng dùng để trộn vữa</w:t>
            </w:r>
          </w:p>
          <w:p w:rsidR="0022039A" w:rsidRPr="0022039A" w:rsidRDefault="0022039A" w:rsidP="0022039A">
            <w:pPr>
              <w:widowControl w:val="0"/>
              <w:suppressAutoHyphens w:val="0"/>
              <w:ind w:left="142"/>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1.7.8. </w:t>
            </w:r>
            <w:r w:rsidRPr="0022039A">
              <w:rPr>
                <w:rFonts w:ascii="Times New Roman" w:hAnsi="Times New Roman"/>
                <w:noProof/>
                <w:color w:val="000000" w:themeColor="text1"/>
                <w:sz w:val="20"/>
                <w:szCs w:val="20"/>
                <w:lang w:eastAsia="en-US"/>
              </w:rPr>
              <w:t>Theo độ thải nước của vữa</w:t>
            </w:r>
          </w:p>
          <w:p w:rsidR="0022039A" w:rsidRPr="0022039A" w:rsidRDefault="0022039A" w:rsidP="0022039A">
            <w:pPr>
              <w:widowControl w:val="0"/>
              <w:suppressAutoHyphens w:val="0"/>
              <w:ind w:left="142"/>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1.7.9. </w:t>
            </w:r>
            <w:r w:rsidRPr="0022039A">
              <w:rPr>
                <w:rFonts w:ascii="Times New Roman" w:hAnsi="Times New Roman"/>
                <w:noProof/>
                <w:color w:val="000000" w:themeColor="text1"/>
                <w:sz w:val="20"/>
                <w:szCs w:val="20"/>
                <w:lang w:eastAsia="en-US"/>
              </w:rPr>
              <w:t>Theo thời gian ngưng kết</w:t>
            </w:r>
          </w:p>
          <w:p w:rsidR="0022039A" w:rsidRPr="0022039A" w:rsidRDefault="0022039A" w:rsidP="0022039A">
            <w:pPr>
              <w:widowControl w:val="0"/>
              <w:suppressAutoHyphens w:val="0"/>
              <w:ind w:left="142"/>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1.7.10. </w:t>
            </w:r>
            <w:r w:rsidRPr="0022039A">
              <w:rPr>
                <w:rFonts w:ascii="Times New Roman" w:hAnsi="Times New Roman"/>
                <w:noProof/>
                <w:color w:val="000000" w:themeColor="text1"/>
                <w:sz w:val="20"/>
                <w:szCs w:val="20"/>
                <w:lang w:eastAsia="en-US"/>
              </w:rPr>
              <w:t>Theo cách dùng</w:t>
            </w:r>
          </w:p>
          <w:p w:rsidR="0022039A" w:rsidRPr="0022039A" w:rsidRDefault="0022039A" w:rsidP="0022039A">
            <w:pPr>
              <w:widowControl w:val="0"/>
              <w:suppressAutoHyphens w:val="0"/>
              <w:ind w:left="142"/>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1.7.11. </w:t>
            </w:r>
            <w:r w:rsidRPr="0022039A">
              <w:rPr>
                <w:rFonts w:ascii="Times New Roman" w:hAnsi="Times New Roman"/>
                <w:noProof/>
                <w:color w:val="000000" w:themeColor="text1"/>
                <w:sz w:val="20"/>
                <w:szCs w:val="20"/>
                <w:lang w:eastAsia="en-US"/>
              </w:rPr>
              <w:t>Theo trọng lượng riêng của vữa</w:t>
            </w:r>
          </w:p>
          <w:p w:rsidR="0022039A" w:rsidRPr="0022039A" w:rsidRDefault="0022039A" w:rsidP="0022039A">
            <w:pPr>
              <w:widowControl w:val="0"/>
              <w:suppressAutoHyphens w:val="0"/>
              <w:ind w:left="142"/>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1.7.12. </w:t>
            </w:r>
            <w:r w:rsidRPr="0022039A">
              <w:rPr>
                <w:rFonts w:ascii="Times New Roman" w:hAnsi="Times New Roman"/>
                <w:noProof/>
                <w:color w:val="000000" w:themeColor="text1"/>
                <w:sz w:val="20"/>
                <w:szCs w:val="20"/>
                <w:lang w:eastAsia="en-US"/>
              </w:rPr>
              <w:t>Theo tiêu chuẩn API</w:t>
            </w:r>
          </w:p>
          <w:p w:rsidR="0022039A" w:rsidRPr="0022039A" w:rsidRDefault="0022039A" w:rsidP="0021223E">
            <w:pPr>
              <w:pStyle w:val="ListParagraph"/>
              <w:widowControl w:val="0"/>
              <w:numPr>
                <w:ilvl w:val="1"/>
                <w:numId w:val="5"/>
              </w:numPr>
              <w:suppressAutoHyphens w:val="0"/>
              <w:jc w:val="both"/>
              <w:rPr>
                <w:rFonts w:ascii="Times New Roman" w:hAnsi="Times New Roman"/>
                <w:noProof/>
                <w:color w:val="000000" w:themeColor="text1"/>
                <w:sz w:val="20"/>
                <w:szCs w:val="20"/>
                <w:lang w:eastAsia="en-US"/>
              </w:rPr>
            </w:pPr>
            <w:r w:rsidRPr="0022039A">
              <w:rPr>
                <w:rFonts w:ascii="Times New Roman" w:hAnsi="Times New Roman"/>
                <w:noProof/>
                <w:color w:val="000000" w:themeColor="text1"/>
                <w:sz w:val="20"/>
                <w:szCs w:val="20"/>
                <w:lang w:eastAsia="en-US"/>
              </w:rPr>
              <w:t>Sản xuất xi măng</w:t>
            </w:r>
          </w:p>
        </w:tc>
        <w:tc>
          <w:tcPr>
            <w:tcW w:w="1845" w:type="dxa"/>
          </w:tcPr>
          <w:p w:rsidR="00FE38CE" w:rsidRPr="00FE38CE" w:rsidRDefault="002E0A85" w:rsidP="0023298E">
            <w:pPr>
              <w:widowControl w:val="0"/>
              <w:suppressAutoHyphens w:val="0"/>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L.O.1</w:t>
            </w:r>
            <w:r w:rsidR="00262C71">
              <w:rPr>
                <w:rFonts w:ascii="Times New Roman" w:hAnsi="Times New Roman"/>
                <w:noProof/>
                <w:color w:val="000000" w:themeColor="text1"/>
                <w:sz w:val="20"/>
                <w:szCs w:val="20"/>
                <w:lang w:eastAsia="en-US"/>
              </w:rPr>
              <w:t>. Yêu cầu sinh viên nắm đại cương về công tác chống ống và các yêu cầu chất lượng hay thành công của việc bơm trám xi măng</w:t>
            </w:r>
            <w:r w:rsidR="00262C71">
              <w:rPr>
                <w:rFonts w:ascii="Times New Roman" w:hAnsi="Times New Roman"/>
                <w:noProof/>
                <w:color w:val="000000" w:themeColor="text1"/>
                <w:sz w:val="20"/>
                <w:szCs w:val="20"/>
                <w:lang w:val="vi-VN" w:eastAsia="en-US"/>
              </w:rPr>
              <w:t>, biết cách phân loại và ứng dụng cụ thể của từng loại xi măng, biết cách pha trộn theo tỷ lệ nước xi măng, biết cơ bản về quy trình sản xuất xi măng.</w:t>
            </w:r>
          </w:p>
        </w:tc>
        <w:tc>
          <w:tcPr>
            <w:tcW w:w="1272" w:type="dxa"/>
          </w:tcPr>
          <w:p w:rsidR="00FE38CE" w:rsidRPr="00162F52" w:rsidRDefault="00F1584C" w:rsidP="006E27F1">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Thảo luận trên lớp </w:t>
            </w:r>
          </w:p>
        </w:tc>
      </w:tr>
      <w:tr w:rsidR="00162F52" w:rsidRPr="00FE38CE" w:rsidTr="0032281B">
        <w:trPr>
          <w:trHeight w:val="4809"/>
          <w:jc w:val="center"/>
        </w:trPr>
        <w:tc>
          <w:tcPr>
            <w:tcW w:w="855" w:type="dxa"/>
          </w:tcPr>
          <w:p w:rsidR="00162F52" w:rsidRPr="00FE38CE" w:rsidRDefault="002E0A85"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4-5</w:t>
            </w:r>
          </w:p>
        </w:tc>
        <w:tc>
          <w:tcPr>
            <w:tcW w:w="5372" w:type="dxa"/>
          </w:tcPr>
          <w:p w:rsidR="005E2B71" w:rsidRPr="00E366B2" w:rsidRDefault="0066047F" w:rsidP="005E2B71">
            <w:pPr>
              <w:autoSpaceDE w:val="0"/>
              <w:autoSpaceDN w:val="0"/>
              <w:adjustRightInd w:val="0"/>
              <w:rPr>
                <w:rFonts w:ascii="Times New Roman" w:hAnsi="Times New Roman"/>
                <w:b/>
                <w:noProof/>
                <w:color w:val="000000" w:themeColor="text1"/>
                <w:sz w:val="20"/>
                <w:szCs w:val="20"/>
                <w:lang w:eastAsia="en-US"/>
              </w:rPr>
            </w:pPr>
            <w:r w:rsidRPr="00E366B2">
              <w:rPr>
                <w:rFonts w:ascii="Times New Roman" w:hAnsi="Times New Roman"/>
                <w:b/>
                <w:noProof/>
                <w:color w:val="000000" w:themeColor="text1"/>
                <w:sz w:val="20"/>
                <w:szCs w:val="20"/>
                <w:lang w:eastAsia="en-US"/>
              </w:rPr>
              <w:t>Chương 2. Thủy hóa xi măng</w:t>
            </w:r>
          </w:p>
          <w:p w:rsidR="0066047F" w:rsidRPr="0066047F" w:rsidRDefault="0066047F" w:rsidP="0021223E">
            <w:pPr>
              <w:pStyle w:val="ListParagraph"/>
              <w:numPr>
                <w:ilvl w:val="0"/>
                <w:numId w:val="6"/>
              </w:numPr>
              <w:autoSpaceDE w:val="0"/>
              <w:autoSpaceDN w:val="0"/>
              <w:adjustRightInd w:val="0"/>
              <w:rPr>
                <w:rFonts w:ascii="Times New Roman" w:hAnsi="Times New Roman"/>
                <w:noProof/>
                <w:color w:val="000000" w:themeColor="text1"/>
                <w:sz w:val="20"/>
                <w:szCs w:val="20"/>
                <w:lang w:eastAsia="en-US"/>
              </w:rPr>
            </w:pPr>
            <w:r w:rsidRPr="0066047F">
              <w:rPr>
                <w:rFonts w:ascii="Times New Roman" w:hAnsi="Times New Roman"/>
                <w:noProof/>
                <w:color w:val="000000" w:themeColor="text1"/>
                <w:sz w:val="20"/>
                <w:szCs w:val="20"/>
                <w:lang w:eastAsia="en-US"/>
              </w:rPr>
              <w:t>Giới thiệu</w:t>
            </w:r>
          </w:p>
          <w:p w:rsidR="0066047F" w:rsidRPr="0066047F" w:rsidRDefault="0066047F" w:rsidP="0021223E">
            <w:pPr>
              <w:pStyle w:val="ListParagraph"/>
              <w:numPr>
                <w:ilvl w:val="0"/>
                <w:numId w:val="6"/>
              </w:numPr>
              <w:autoSpaceDE w:val="0"/>
              <w:autoSpaceDN w:val="0"/>
              <w:adjustRightInd w:val="0"/>
              <w:rPr>
                <w:rFonts w:ascii="Times New Roman" w:hAnsi="Times New Roman"/>
                <w:noProof/>
                <w:color w:val="000000" w:themeColor="text1"/>
                <w:sz w:val="20"/>
                <w:szCs w:val="20"/>
                <w:lang w:eastAsia="en-US"/>
              </w:rPr>
            </w:pPr>
            <w:r w:rsidRPr="0066047F">
              <w:rPr>
                <w:rFonts w:ascii="Times New Roman" w:hAnsi="Times New Roman"/>
                <w:noProof/>
                <w:color w:val="000000" w:themeColor="text1"/>
                <w:sz w:val="20"/>
                <w:szCs w:val="20"/>
                <w:lang w:eastAsia="en-US"/>
              </w:rPr>
              <w:t>Thủy hóa các pha silicate</w:t>
            </w:r>
          </w:p>
          <w:p w:rsidR="0066047F" w:rsidRPr="0066047F" w:rsidRDefault="0066047F" w:rsidP="0021223E">
            <w:pPr>
              <w:pStyle w:val="ListParagraph"/>
              <w:numPr>
                <w:ilvl w:val="0"/>
                <w:numId w:val="6"/>
              </w:numPr>
              <w:autoSpaceDE w:val="0"/>
              <w:autoSpaceDN w:val="0"/>
              <w:adjustRightInd w:val="0"/>
              <w:rPr>
                <w:rFonts w:ascii="Times New Roman" w:hAnsi="Times New Roman"/>
                <w:noProof/>
                <w:color w:val="000000" w:themeColor="text1"/>
                <w:sz w:val="20"/>
                <w:szCs w:val="20"/>
                <w:lang w:eastAsia="en-US"/>
              </w:rPr>
            </w:pPr>
            <w:r w:rsidRPr="0066047F">
              <w:rPr>
                <w:rFonts w:ascii="Times New Roman" w:hAnsi="Times New Roman"/>
                <w:noProof/>
                <w:color w:val="000000" w:themeColor="text1"/>
                <w:sz w:val="20"/>
                <w:szCs w:val="20"/>
                <w:lang w:eastAsia="en-US"/>
              </w:rPr>
              <w:t>Thời kỳ tiền cảm ứng</w:t>
            </w:r>
          </w:p>
          <w:p w:rsidR="0066047F" w:rsidRPr="0066047F" w:rsidRDefault="0066047F" w:rsidP="0021223E">
            <w:pPr>
              <w:pStyle w:val="ListParagraph"/>
              <w:numPr>
                <w:ilvl w:val="0"/>
                <w:numId w:val="6"/>
              </w:numPr>
              <w:autoSpaceDE w:val="0"/>
              <w:autoSpaceDN w:val="0"/>
              <w:adjustRightInd w:val="0"/>
              <w:rPr>
                <w:rFonts w:ascii="Times New Roman" w:hAnsi="Times New Roman"/>
                <w:noProof/>
                <w:color w:val="000000" w:themeColor="text1"/>
                <w:sz w:val="20"/>
                <w:szCs w:val="20"/>
                <w:lang w:eastAsia="en-US"/>
              </w:rPr>
            </w:pPr>
            <w:r w:rsidRPr="0066047F">
              <w:rPr>
                <w:rFonts w:ascii="Times New Roman" w:hAnsi="Times New Roman"/>
                <w:noProof/>
                <w:color w:val="000000" w:themeColor="text1"/>
                <w:sz w:val="20"/>
                <w:szCs w:val="20"/>
                <w:lang w:eastAsia="en-US"/>
              </w:rPr>
              <w:t>Thời kỳ cảm ứng</w:t>
            </w:r>
          </w:p>
          <w:p w:rsidR="0066047F" w:rsidRPr="0066047F" w:rsidRDefault="0066047F" w:rsidP="0021223E">
            <w:pPr>
              <w:pStyle w:val="ListParagraph"/>
              <w:numPr>
                <w:ilvl w:val="0"/>
                <w:numId w:val="6"/>
              </w:numPr>
              <w:autoSpaceDE w:val="0"/>
              <w:autoSpaceDN w:val="0"/>
              <w:adjustRightInd w:val="0"/>
              <w:rPr>
                <w:rFonts w:ascii="Times New Roman" w:hAnsi="Times New Roman"/>
                <w:noProof/>
                <w:color w:val="000000" w:themeColor="text1"/>
                <w:sz w:val="20"/>
                <w:szCs w:val="20"/>
                <w:lang w:eastAsia="en-US"/>
              </w:rPr>
            </w:pPr>
            <w:r w:rsidRPr="0066047F">
              <w:rPr>
                <w:rFonts w:ascii="Times New Roman" w:hAnsi="Times New Roman"/>
                <w:noProof/>
                <w:color w:val="000000" w:themeColor="text1"/>
                <w:sz w:val="20"/>
                <w:szCs w:val="20"/>
                <w:lang w:eastAsia="en-US"/>
              </w:rPr>
              <w:t>Thời kỳ tăng tốc</w:t>
            </w:r>
          </w:p>
          <w:p w:rsidR="0066047F" w:rsidRPr="0066047F" w:rsidRDefault="0066047F" w:rsidP="0021223E">
            <w:pPr>
              <w:pStyle w:val="ListParagraph"/>
              <w:numPr>
                <w:ilvl w:val="0"/>
                <w:numId w:val="6"/>
              </w:numPr>
              <w:autoSpaceDE w:val="0"/>
              <w:autoSpaceDN w:val="0"/>
              <w:adjustRightInd w:val="0"/>
              <w:rPr>
                <w:rFonts w:ascii="Times New Roman" w:hAnsi="Times New Roman"/>
                <w:noProof/>
                <w:color w:val="000000" w:themeColor="text1"/>
                <w:sz w:val="20"/>
                <w:szCs w:val="20"/>
                <w:lang w:eastAsia="en-US"/>
              </w:rPr>
            </w:pPr>
            <w:r w:rsidRPr="0066047F">
              <w:rPr>
                <w:rFonts w:ascii="Times New Roman" w:hAnsi="Times New Roman"/>
                <w:noProof/>
                <w:color w:val="000000" w:themeColor="text1"/>
                <w:sz w:val="20"/>
                <w:szCs w:val="20"/>
                <w:lang w:eastAsia="en-US"/>
              </w:rPr>
              <w:t>Thời kỳ giảm tốc</w:t>
            </w:r>
          </w:p>
          <w:p w:rsidR="0066047F" w:rsidRPr="0066047F" w:rsidRDefault="0066047F" w:rsidP="0021223E">
            <w:pPr>
              <w:pStyle w:val="ListParagraph"/>
              <w:numPr>
                <w:ilvl w:val="0"/>
                <w:numId w:val="6"/>
              </w:numPr>
              <w:autoSpaceDE w:val="0"/>
              <w:autoSpaceDN w:val="0"/>
              <w:adjustRightInd w:val="0"/>
              <w:rPr>
                <w:rFonts w:ascii="Times New Roman" w:hAnsi="Times New Roman"/>
                <w:noProof/>
                <w:color w:val="000000" w:themeColor="text1"/>
                <w:sz w:val="20"/>
                <w:szCs w:val="20"/>
                <w:lang w:eastAsia="en-US"/>
              </w:rPr>
            </w:pPr>
            <w:r w:rsidRPr="0066047F">
              <w:rPr>
                <w:rFonts w:ascii="Times New Roman" w:hAnsi="Times New Roman"/>
                <w:noProof/>
                <w:color w:val="000000" w:themeColor="text1"/>
                <w:sz w:val="20"/>
                <w:szCs w:val="20"/>
                <w:lang w:eastAsia="en-US"/>
              </w:rPr>
              <w:t>Thời kỳ khuếch tán</w:t>
            </w:r>
          </w:p>
          <w:p w:rsidR="0066047F" w:rsidRPr="0066047F" w:rsidRDefault="0066047F" w:rsidP="0021223E">
            <w:pPr>
              <w:pStyle w:val="ListParagraph"/>
              <w:numPr>
                <w:ilvl w:val="0"/>
                <w:numId w:val="6"/>
              </w:numPr>
              <w:autoSpaceDE w:val="0"/>
              <w:autoSpaceDN w:val="0"/>
              <w:adjustRightInd w:val="0"/>
              <w:rPr>
                <w:rFonts w:ascii="Times New Roman" w:hAnsi="Times New Roman"/>
                <w:noProof/>
                <w:color w:val="000000" w:themeColor="text1"/>
                <w:sz w:val="20"/>
                <w:szCs w:val="20"/>
                <w:lang w:eastAsia="en-US"/>
              </w:rPr>
            </w:pPr>
            <w:r w:rsidRPr="0066047F">
              <w:rPr>
                <w:rFonts w:ascii="Times New Roman" w:hAnsi="Times New Roman"/>
                <w:noProof/>
                <w:color w:val="000000" w:themeColor="text1"/>
                <w:sz w:val="20"/>
                <w:szCs w:val="20"/>
                <w:lang w:eastAsia="en-US"/>
              </w:rPr>
              <w:t>Thủy hóa các pha aluminate</w:t>
            </w:r>
          </w:p>
          <w:p w:rsidR="0066047F" w:rsidRPr="0066047F" w:rsidRDefault="0066047F" w:rsidP="0021223E">
            <w:pPr>
              <w:pStyle w:val="ListParagraph"/>
              <w:numPr>
                <w:ilvl w:val="0"/>
                <w:numId w:val="6"/>
              </w:numPr>
              <w:autoSpaceDE w:val="0"/>
              <w:autoSpaceDN w:val="0"/>
              <w:adjustRightInd w:val="0"/>
              <w:rPr>
                <w:rFonts w:ascii="Times New Roman" w:hAnsi="Times New Roman"/>
                <w:noProof/>
                <w:color w:val="000000" w:themeColor="text1"/>
                <w:sz w:val="20"/>
                <w:szCs w:val="20"/>
                <w:lang w:eastAsia="en-US"/>
              </w:rPr>
            </w:pPr>
            <w:r w:rsidRPr="0066047F">
              <w:rPr>
                <w:rFonts w:ascii="Times New Roman" w:hAnsi="Times New Roman"/>
                <w:noProof/>
                <w:color w:val="000000" w:themeColor="text1"/>
                <w:sz w:val="20"/>
                <w:szCs w:val="20"/>
                <w:lang w:eastAsia="en-US"/>
              </w:rPr>
              <w:t>Thủy hóa xi măng pooclan-Một hệ nhiều thành phần</w:t>
            </w:r>
          </w:p>
          <w:p w:rsidR="0066047F" w:rsidRPr="00683DD8" w:rsidRDefault="0066047F" w:rsidP="009E6728">
            <w:pPr>
              <w:pStyle w:val="ListParagraph"/>
              <w:numPr>
                <w:ilvl w:val="2"/>
                <w:numId w:val="7"/>
              </w:numPr>
              <w:autoSpaceDE w:val="0"/>
              <w:autoSpaceDN w:val="0"/>
              <w:adjustRightInd w:val="0"/>
              <w:ind w:hanging="570"/>
              <w:rPr>
                <w:rFonts w:ascii="Times New Roman" w:hAnsi="Times New Roman"/>
                <w:noProof/>
                <w:color w:val="000000" w:themeColor="text1"/>
                <w:sz w:val="20"/>
                <w:szCs w:val="20"/>
                <w:lang w:eastAsia="en-US"/>
              </w:rPr>
            </w:pPr>
            <w:r w:rsidRPr="00683DD8">
              <w:rPr>
                <w:rFonts w:ascii="Times New Roman" w:hAnsi="Times New Roman"/>
                <w:noProof/>
                <w:color w:val="000000" w:themeColor="text1"/>
                <w:sz w:val="20"/>
                <w:szCs w:val="20"/>
                <w:lang w:eastAsia="en-US"/>
              </w:rPr>
              <w:t>Sự thay đổi thể tích khi đông kết</w:t>
            </w:r>
          </w:p>
          <w:p w:rsidR="00683DD8" w:rsidRDefault="0066047F" w:rsidP="009E6728">
            <w:pPr>
              <w:pStyle w:val="ListParagraph"/>
              <w:numPr>
                <w:ilvl w:val="2"/>
                <w:numId w:val="7"/>
              </w:numPr>
              <w:autoSpaceDE w:val="0"/>
              <w:autoSpaceDN w:val="0"/>
              <w:adjustRightInd w:val="0"/>
              <w:ind w:hanging="570"/>
              <w:rPr>
                <w:rFonts w:ascii="Times New Roman" w:hAnsi="Times New Roman"/>
                <w:noProof/>
                <w:color w:val="000000" w:themeColor="text1"/>
                <w:sz w:val="20"/>
                <w:szCs w:val="20"/>
                <w:lang w:eastAsia="en-US"/>
              </w:rPr>
            </w:pPr>
            <w:r w:rsidRPr="00683DD8">
              <w:rPr>
                <w:rFonts w:ascii="Times New Roman" w:hAnsi="Times New Roman"/>
                <w:noProof/>
                <w:color w:val="000000" w:themeColor="text1"/>
                <w:sz w:val="20"/>
                <w:szCs w:val="20"/>
                <w:lang w:eastAsia="en-US"/>
              </w:rPr>
              <w:t>Ảnh hưởng của nhiệt độ</w:t>
            </w:r>
          </w:p>
          <w:p w:rsidR="00683DD8" w:rsidRDefault="0066047F" w:rsidP="009E6728">
            <w:pPr>
              <w:pStyle w:val="ListParagraph"/>
              <w:numPr>
                <w:ilvl w:val="2"/>
                <w:numId w:val="7"/>
              </w:numPr>
              <w:autoSpaceDE w:val="0"/>
              <w:autoSpaceDN w:val="0"/>
              <w:adjustRightInd w:val="0"/>
              <w:ind w:hanging="570"/>
              <w:rPr>
                <w:rFonts w:ascii="Times New Roman" w:hAnsi="Times New Roman"/>
                <w:noProof/>
                <w:color w:val="000000" w:themeColor="text1"/>
                <w:sz w:val="20"/>
                <w:szCs w:val="20"/>
                <w:lang w:eastAsia="en-US"/>
              </w:rPr>
            </w:pPr>
            <w:r w:rsidRPr="00683DD8">
              <w:rPr>
                <w:rFonts w:ascii="Times New Roman" w:hAnsi="Times New Roman"/>
                <w:noProof/>
                <w:color w:val="000000" w:themeColor="text1"/>
                <w:sz w:val="20"/>
                <w:szCs w:val="20"/>
                <w:lang w:eastAsia="en-US"/>
              </w:rPr>
              <w:t>Đông kết tức thời và đông kết giả</w:t>
            </w:r>
          </w:p>
          <w:p w:rsidR="00683DD8" w:rsidRDefault="0066047F" w:rsidP="009E6728">
            <w:pPr>
              <w:pStyle w:val="ListParagraph"/>
              <w:numPr>
                <w:ilvl w:val="2"/>
                <w:numId w:val="7"/>
              </w:numPr>
              <w:autoSpaceDE w:val="0"/>
              <w:autoSpaceDN w:val="0"/>
              <w:adjustRightInd w:val="0"/>
              <w:ind w:hanging="570"/>
              <w:rPr>
                <w:rFonts w:ascii="Times New Roman" w:hAnsi="Times New Roman"/>
                <w:noProof/>
                <w:color w:val="000000" w:themeColor="text1"/>
                <w:sz w:val="20"/>
                <w:szCs w:val="20"/>
                <w:lang w:eastAsia="en-US"/>
              </w:rPr>
            </w:pPr>
            <w:r w:rsidRPr="00683DD8">
              <w:rPr>
                <w:rFonts w:ascii="Times New Roman" w:hAnsi="Times New Roman"/>
                <w:noProof/>
                <w:color w:val="000000" w:themeColor="text1"/>
                <w:sz w:val="20"/>
                <w:szCs w:val="20"/>
                <w:lang w:eastAsia="en-US"/>
              </w:rPr>
              <w:t xml:space="preserve">Hiệu ứng hóa già </w:t>
            </w:r>
          </w:p>
          <w:p w:rsidR="00683DD8" w:rsidRDefault="0066047F" w:rsidP="009E6728">
            <w:pPr>
              <w:pStyle w:val="ListParagraph"/>
              <w:numPr>
                <w:ilvl w:val="2"/>
                <w:numId w:val="7"/>
              </w:numPr>
              <w:autoSpaceDE w:val="0"/>
              <w:autoSpaceDN w:val="0"/>
              <w:adjustRightInd w:val="0"/>
              <w:ind w:hanging="570"/>
              <w:rPr>
                <w:rFonts w:ascii="Times New Roman" w:hAnsi="Times New Roman"/>
                <w:noProof/>
                <w:color w:val="000000" w:themeColor="text1"/>
                <w:sz w:val="20"/>
                <w:szCs w:val="20"/>
                <w:lang w:eastAsia="en-US"/>
              </w:rPr>
            </w:pPr>
            <w:r w:rsidRPr="00683DD8">
              <w:rPr>
                <w:rFonts w:ascii="Times New Roman" w:hAnsi="Times New Roman"/>
                <w:noProof/>
                <w:color w:val="000000" w:themeColor="text1"/>
                <w:sz w:val="20"/>
                <w:szCs w:val="20"/>
                <w:lang w:eastAsia="en-US"/>
              </w:rPr>
              <w:t>Ảnh hưởng của kiềm</w:t>
            </w:r>
          </w:p>
          <w:p w:rsidR="00683DD8" w:rsidRDefault="0066047F" w:rsidP="009E6728">
            <w:pPr>
              <w:pStyle w:val="ListParagraph"/>
              <w:numPr>
                <w:ilvl w:val="2"/>
                <w:numId w:val="7"/>
              </w:numPr>
              <w:autoSpaceDE w:val="0"/>
              <w:autoSpaceDN w:val="0"/>
              <w:adjustRightInd w:val="0"/>
              <w:ind w:hanging="570"/>
              <w:rPr>
                <w:rFonts w:ascii="Times New Roman" w:hAnsi="Times New Roman"/>
                <w:noProof/>
                <w:color w:val="000000" w:themeColor="text1"/>
                <w:sz w:val="20"/>
                <w:szCs w:val="20"/>
                <w:lang w:eastAsia="en-US"/>
              </w:rPr>
            </w:pPr>
            <w:r w:rsidRPr="00683DD8">
              <w:rPr>
                <w:rFonts w:ascii="Times New Roman" w:hAnsi="Times New Roman"/>
                <w:noProof/>
                <w:color w:val="000000" w:themeColor="text1"/>
                <w:sz w:val="20"/>
                <w:szCs w:val="20"/>
                <w:lang w:eastAsia="en-US"/>
              </w:rPr>
              <w:t>Ảnh hưởng của sự phân bố kích cỡ hạt</w:t>
            </w:r>
          </w:p>
          <w:p w:rsidR="00683DD8" w:rsidRDefault="0066047F" w:rsidP="009E6728">
            <w:pPr>
              <w:pStyle w:val="ListParagraph"/>
              <w:numPr>
                <w:ilvl w:val="2"/>
                <w:numId w:val="7"/>
              </w:numPr>
              <w:autoSpaceDE w:val="0"/>
              <w:autoSpaceDN w:val="0"/>
              <w:adjustRightInd w:val="0"/>
              <w:ind w:hanging="570"/>
              <w:rPr>
                <w:rFonts w:ascii="Times New Roman" w:hAnsi="Times New Roman"/>
                <w:noProof/>
                <w:color w:val="000000" w:themeColor="text1"/>
                <w:sz w:val="20"/>
                <w:szCs w:val="20"/>
                <w:lang w:eastAsia="en-US"/>
              </w:rPr>
            </w:pPr>
            <w:r w:rsidRPr="00683DD8">
              <w:rPr>
                <w:rFonts w:ascii="Times New Roman" w:hAnsi="Times New Roman"/>
                <w:noProof/>
                <w:color w:val="000000" w:themeColor="text1"/>
                <w:sz w:val="20"/>
                <w:szCs w:val="20"/>
                <w:lang w:eastAsia="en-US"/>
              </w:rPr>
              <w:t>Bền sulfate</w:t>
            </w:r>
          </w:p>
          <w:p w:rsidR="00E366B2" w:rsidRPr="00683DD8" w:rsidRDefault="00E366B2" w:rsidP="0021223E">
            <w:pPr>
              <w:pStyle w:val="ListParagraph"/>
              <w:numPr>
                <w:ilvl w:val="1"/>
                <w:numId w:val="7"/>
              </w:numPr>
              <w:autoSpaceDE w:val="0"/>
              <w:autoSpaceDN w:val="0"/>
              <w:adjustRightInd w:val="0"/>
              <w:rPr>
                <w:rFonts w:ascii="Times New Roman" w:hAnsi="Times New Roman"/>
                <w:noProof/>
                <w:color w:val="000000" w:themeColor="text1"/>
                <w:sz w:val="20"/>
                <w:szCs w:val="20"/>
                <w:lang w:eastAsia="en-US"/>
              </w:rPr>
            </w:pPr>
            <w:r w:rsidRPr="00683DD8">
              <w:rPr>
                <w:rFonts w:ascii="Times New Roman" w:hAnsi="Times New Roman"/>
                <w:noProof/>
                <w:color w:val="000000" w:themeColor="text1"/>
                <w:sz w:val="20"/>
                <w:szCs w:val="20"/>
                <w:lang w:eastAsia="en-US"/>
              </w:rPr>
              <w:t>Các tiêu chuẩn về xi măng trám giếng khoan</w:t>
            </w:r>
          </w:p>
          <w:p w:rsidR="00E366B2" w:rsidRPr="00683DD8" w:rsidRDefault="00E366B2" w:rsidP="009E6728">
            <w:pPr>
              <w:pStyle w:val="ListParagraph"/>
              <w:numPr>
                <w:ilvl w:val="2"/>
                <w:numId w:val="7"/>
              </w:numPr>
              <w:autoSpaceDE w:val="0"/>
              <w:autoSpaceDN w:val="0"/>
              <w:adjustRightInd w:val="0"/>
              <w:ind w:hanging="570"/>
              <w:rPr>
                <w:rFonts w:ascii="Times New Roman" w:hAnsi="Times New Roman"/>
                <w:noProof/>
                <w:color w:val="000000" w:themeColor="text1"/>
                <w:sz w:val="20"/>
                <w:szCs w:val="20"/>
                <w:lang w:eastAsia="en-US"/>
              </w:rPr>
            </w:pPr>
            <w:r w:rsidRPr="00683DD8">
              <w:rPr>
                <w:rFonts w:ascii="Times New Roman" w:hAnsi="Times New Roman"/>
                <w:noProof/>
                <w:color w:val="000000" w:themeColor="text1"/>
                <w:sz w:val="20"/>
                <w:szCs w:val="20"/>
                <w:lang w:eastAsia="en-US"/>
              </w:rPr>
              <w:t>Tiêu chuẩn API</w:t>
            </w:r>
          </w:p>
          <w:p w:rsidR="00E366B2" w:rsidRPr="00683DD8" w:rsidRDefault="00E366B2" w:rsidP="009E6728">
            <w:pPr>
              <w:pStyle w:val="ListParagraph"/>
              <w:numPr>
                <w:ilvl w:val="2"/>
                <w:numId w:val="7"/>
              </w:numPr>
              <w:autoSpaceDE w:val="0"/>
              <w:autoSpaceDN w:val="0"/>
              <w:adjustRightInd w:val="0"/>
              <w:ind w:hanging="570"/>
              <w:rPr>
                <w:rFonts w:ascii="Times New Roman" w:hAnsi="Times New Roman"/>
                <w:noProof/>
                <w:color w:val="000000" w:themeColor="text1"/>
                <w:sz w:val="20"/>
                <w:szCs w:val="20"/>
                <w:lang w:eastAsia="en-US"/>
              </w:rPr>
            </w:pPr>
            <w:r w:rsidRPr="00683DD8">
              <w:rPr>
                <w:rFonts w:ascii="Times New Roman" w:hAnsi="Times New Roman"/>
                <w:noProof/>
                <w:color w:val="000000" w:themeColor="text1"/>
                <w:sz w:val="20"/>
                <w:szCs w:val="20"/>
                <w:lang w:eastAsia="en-US"/>
              </w:rPr>
              <w:t>Tiêu chuẩn GOST</w:t>
            </w:r>
          </w:p>
          <w:p w:rsidR="0066047F" w:rsidRPr="00683DD8" w:rsidRDefault="00E366B2" w:rsidP="009E6728">
            <w:pPr>
              <w:pStyle w:val="ListParagraph"/>
              <w:numPr>
                <w:ilvl w:val="2"/>
                <w:numId w:val="7"/>
              </w:numPr>
              <w:autoSpaceDE w:val="0"/>
              <w:autoSpaceDN w:val="0"/>
              <w:adjustRightInd w:val="0"/>
              <w:ind w:hanging="570"/>
              <w:rPr>
                <w:rFonts w:ascii="Times New Roman" w:hAnsi="Times New Roman"/>
                <w:noProof/>
                <w:color w:val="000000" w:themeColor="text1"/>
                <w:sz w:val="20"/>
                <w:szCs w:val="20"/>
                <w:lang w:eastAsia="en-US"/>
              </w:rPr>
            </w:pPr>
            <w:r w:rsidRPr="00683DD8">
              <w:rPr>
                <w:rFonts w:ascii="Times New Roman" w:hAnsi="Times New Roman"/>
                <w:noProof/>
                <w:color w:val="000000" w:themeColor="text1"/>
                <w:sz w:val="20"/>
                <w:szCs w:val="20"/>
                <w:lang w:eastAsia="en-US"/>
              </w:rPr>
              <w:t>Tiêu chuẩn xí nghiệp</w:t>
            </w:r>
          </w:p>
        </w:tc>
        <w:tc>
          <w:tcPr>
            <w:tcW w:w="1845" w:type="dxa"/>
          </w:tcPr>
          <w:p w:rsidR="00162F52" w:rsidRPr="00FE38CE" w:rsidRDefault="00162F52" w:rsidP="0023298E">
            <w:pPr>
              <w:widowControl w:val="0"/>
              <w:suppressAutoHyphens w:val="0"/>
              <w:jc w:val="both"/>
              <w:rPr>
                <w:rFonts w:ascii="Times New Roman" w:hAnsi="Times New Roman"/>
                <w:noProof/>
                <w:color w:val="000000" w:themeColor="text1"/>
                <w:sz w:val="20"/>
                <w:szCs w:val="20"/>
                <w:lang w:val="vi-VN" w:eastAsia="en-US"/>
              </w:rPr>
            </w:pPr>
            <w:r w:rsidRPr="00FE38CE">
              <w:rPr>
                <w:rFonts w:ascii="Times New Roman" w:hAnsi="Times New Roman"/>
                <w:noProof/>
                <w:color w:val="000000" w:themeColor="text1"/>
                <w:sz w:val="20"/>
                <w:szCs w:val="20"/>
                <w:lang w:eastAsia="en-US"/>
              </w:rPr>
              <w:t>L.O.</w:t>
            </w:r>
            <w:r>
              <w:rPr>
                <w:rFonts w:ascii="Times New Roman" w:hAnsi="Times New Roman"/>
                <w:noProof/>
                <w:color w:val="000000" w:themeColor="text1"/>
                <w:sz w:val="20"/>
                <w:szCs w:val="20"/>
                <w:lang w:eastAsia="en-US"/>
              </w:rPr>
              <w:t>2</w:t>
            </w:r>
            <w:r w:rsidR="002E1F6C">
              <w:rPr>
                <w:rFonts w:ascii="Times New Roman" w:hAnsi="Times New Roman"/>
                <w:noProof/>
                <w:color w:val="000000" w:themeColor="text1"/>
                <w:sz w:val="20"/>
                <w:szCs w:val="20"/>
                <w:lang w:eastAsia="en-US"/>
              </w:rPr>
              <w:t xml:space="preserve">. Sinh viên cần nắm chắc các vấn đề trong thủy hóa xi măng, </w:t>
            </w:r>
            <w:r w:rsidR="00262C71">
              <w:rPr>
                <w:rFonts w:ascii="Times New Roman" w:hAnsi="Times New Roman"/>
                <w:noProof/>
                <w:color w:val="000000" w:themeColor="text1"/>
                <w:sz w:val="20"/>
                <w:szCs w:val="20"/>
                <w:lang w:eastAsia="en-US"/>
              </w:rPr>
              <w:t>sinh viên cần nắm chắc về tiêu chuẩn bơm trám khác nhau và tiêu chuẩn nào hay áp dụng tại Việt Nam.</w:t>
            </w:r>
          </w:p>
        </w:tc>
        <w:tc>
          <w:tcPr>
            <w:tcW w:w="1272" w:type="dxa"/>
          </w:tcPr>
          <w:p w:rsidR="00162F52" w:rsidRPr="00FE38CE" w:rsidRDefault="00F1584C" w:rsidP="006E27F1">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tranh luận</w:t>
            </w:r>
          </w:p>
        </w:tc>
      </w:tr>
      <w:tr w:rsidR="00682CDA" w:rsidRPr="00FE38CE" w:rsidTr="0032281B">
        <w:trPr>
          <w:trHeight w:val="1575"/>
          <w:jc w:val="center"/>
        </w:trPr>
        <w:tc>
          <w:tcPr>
            <w:tcW w:w="855" w:type="dxa"/>
          </w:tcPr>
          <w:p w:rsidR="00682CDA" w:rsidRPr="00FE38CE" w:rsidRDefault="002E0A85"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6-7</w:t>
            </w:r>
          </w:p>
        </w:tc>
        <w:tc>
          <w:tcPr>
            <w:tcW w:w="5372" w:type="dxa"/>
          </w:tcPr>
          <w:p w:rsidR="00682CDA" w:rsidRDefault="00813976" w:rsidP="006E27F1">
            <w:pPr>
              <w:widowControl w:val="0"/>
              <w:rPr>
                <w:rFonts w:ascii="Times New Roman" w:hAnsi="Times New Roman"/>
                <w:b/>
                <w:sz w:val="20"/>
                <w:szCs w:val="20"/>
              </w:rPr>
            </w:pPr>
            <w:proofErr w:type="spellStart"/>
            <w:r>
              <w:rPr>
                <w:rFonts w:ascii="Times New Roman" w:hAnsi="Times New Roman"/>
                <w:b/>
                <w:sz w:val="20"/>
                <w:szCs w:val="20"/>
              </w:rPr>
              <w:t>Chương</w:t>
            </w:r>
            <w:proofErr w:type="spellEnd"/>
            <w:r>
              <w:rPr>
                <w:rFonts w:ascii="Times New Roman" w:hAnsi="Times New Roman"/>
                <w:b/>
                <w:sz w:val="20"/>
                <w:szCs w:val="20"/>
              </w:rPr>
              <w:t xml:space="preserve"> 3. </w:t>
            </w:r>
            <w:proofErr w:type="spellStart"/>
            <w:r>
              <w:rPr>
                <w:rFonts w:ascii="Times New Roman" w:hAnsi="Times New Roman"/>
                <w:b/>
                <w:sz w:val="20"/>
                <w:szCs w:val="20"/>
              </w:rPr>
              <w:t>Hiệu</w:t>
            </w:r>
            <w:proofErr w:type="spellEnd"/>
            <w:r>
              <w:rPr>
                <w:rFonts w:ascii="Times New Roman" w:hAnsi="Times New Roman"/>
                <w:b/>
                <w:sz w:val="20"/>
                <w:szCs w:val="20"/>
              </w:rPr>
              <w:t xml:space="preserve"> </w:t>
            </w:r>
            <w:proofErr w:type="spellStart"/>
            <w:r>
              <w:rPr>
                <w:rFonts w:ascii="Times New Roman" w:hAnsi="Times New Roman"/>
                <w:b/>
                <w:sz w:val="20"/>
                <w:szCs w:val="20"/>
              </w:rPr>
              <w:t>ứng</w:t>
            </w:r>
            <w:proofErr w:type="spellEnd"/>
            <w:r>
              <w:rPr>
                <w:rFonts w:ascii="Times New Roman" w:hAnsi="Times New Roman"/>
                <w:b/>
                <w:sz w:val="20"/>
                <w:szCs w:val="20"/>
              </w:rPr>
              <w:t xml:space="preserve"> </w:t>
            </w:r>
            <w:proofErr w:type="spellStart"/>
            <w:r>
              <w:rPr>
                <w:rFonts w:ascii="Times New Roman" w:hAnsi="Times New Roman"/>
                <w:b/>
                <w:sz w:val="20"/>
                <w:szCs w:val="20"/>
              </w:rPr>
              <w:t>ngậm</w:t>
            </w:r>
            <w:proofErr w:type="spellEnd"/>
            <w:r>
              <w:rPr>
                <w:rFonts w:ascii="Times New Roman" w:hAnsi="Times New Roman"/>
                <w:b/>
                <w:sz w:val="20"/>
                <w:szCs w:val="20"/>
              </w:rPr>
              <w:t xml:space="preserve"> nước </w:t>
            </w:r>
            <w:proofErr w:type="spellStart"/>
            <w:r>
              <w:rPr>
                <w:rFonts w:ascii="Times New Roman" w:hAnsi="Times New Roman"/>
                <w:b/>
                <w:sz w:val="20"/>
                <w:szCs w:val="20"/>
              </w:rPr>
              <w:t>của</w:t>
            </w:r>
            <w:proofErr w:type="spellEnd"/>
            <w:r>
              <w:rPr>
                <w:rFonts w:ascii="Times New Roman" w:hAnsi="Times New Roman"/>
                <w:b/>
                <w:sz w:val="20"/>
                <w:szCs w:val="20"/>
              </w:rPr>
              <w:t xml:space="preserve"> </w:t>
            </w:r>
            <w:proofErr w:type="spellStart"/>
            <w:r>
              <w:rPr>
                <w:rFonts w:ascii="Times New Roman" w:hAnsi="Times New Roman"/>
                <w:b/>
                <w:sz w:val="20"/>
                <w:szCs w:val="20"/>
              </w:rPr>
              <w:t>vữa</w:t>
            </w:r>
            <w:proofErr w:type="spellEnd"/>
            <w:r>
              <w:rPr>
                <w:rFonts w:ascii="Times New Roman" w:hAnsi="Times New Roman"/>
                <w:b/>
                <w:sz w:val="20"/>
                <w:szCs w:val="20"/>
              </w:rPr>
              <w:t xml:space="preserve"> xi </w:t>
            </w:r>
            <w:proofErr w:type="spellStart"/>
            <w:r>
              <w:rPr>
                <w:rFonts w:ascii="Times New Roman" w:hAnsi="Times New Roman"/>
                <w:b/>
                <w:sz w:val="20"/>
                <w:szCs w:val="20"/>
              </w:rPr>
              <w:t>măng</w:t>
            </w:r>
            <w:proofErr w:type="spellEnd"/>
          </w:p>
          <w:p w:rsidR="00813976" w:rsidRPr="00D7430F" w:rsidRDefault="00813976" w:rsidP="0021223E">
            <w:pPr>
              <w:pStyle w:val="ListParagraph"/>
              <w:widowControl w:val="0"/>
              <w:numPr>
                <w:ilvl w:val="0"/>
                <w:numId w:val="8"/>
              </w:numPr>
              <w:rPr>
                <w:rFonts w:ascii="Times New Roman" w:hAnsi="Times New Roman"/>
                <w:sz w:val="20"/>
                <w:szCs w:val="20"/>
              </w:rPr>
            </w:pPr>
            <w:proofErr w:type="spellStart"/>
            <w:r w:rsidRPr="00D7430F">
              <w:rPr>
                <w:rFonts w:ascii="Times New Roman" w:hAnsi="Times New Roman"/>
                <w:sz w:val="20"/>
                <w:szCs w:val="20"/>
              </w:rPr>
              <w:t>Giới</w:t>
            </w:r>
            <w:proofErr w:type="spellEnd"/>
            <w:r w:rsidRPr="00D7430F">
              <w:rPr>
                <w:rFonts w:ascii="Times New Roman" w:hAnsi="Times New Roman"/>
                <w:sz w:val="20"/>
                <w:szCs w:val="20"/>
              </w:rPr>
              <w:t xml:space="preserve"> </w:t>
            </w:r>
            <w:proofErr w:type="spellStart"/>
            <w:r w:rsidRPr="00D7430F">
              <w:rPr>
                <w:rFonts w:ascii="Times New Roman" w:hAnsi="Times New Roman"/>
                <w:sz w:val="20"/>
                <w:szCs w:val="20"/>
              </w:rPr>
              <w:t>thiệu</w:t>
            </w:r>
            <w:proofErr w:type="spellEnd"/>
          </w:p>
          <w:p w:rsidR="00813976" w:rsidRPr="00D7430F" w:rsidRDefault="00813976" w:rsidP="0021223E">
            <w:pPr>
              <w:pStyle w:val="ListParagraph"/>
              <w:widowControl w:val="0"/>
              <w:numPr>
                <w:ilvl w:val="0"/>
                <w:numId w:val="8"/>
              </w:numPr>
              <w:rPr>
                <w:rFonts w:ascii="Times New Roman" w:hAnsi="Times New Roman"/>
                <w:sz w:val="20"/>
                <w:szCs w:val="20"/>
              </w:rPr>
            </w:pPr>
            <w:proofErr w:type="spellStart"/>
            <w:r w:rsidRPr="00D7430F">
              <w:rPr>
                <w:rFonts w:ascii="Times New Roman" w:hAnsi="Times New Roman"/>
                <w:sz w:val="20"/>
                <w:szCs w:val="20"/>
              </w:rPr>
              <w:t>Hồ</w:t>
            </w:r>
            <w:proofErr w:type="spellEnd"/>
            <w:r w:rsidRPr="00D7430F">
              <w:rPr>
                <w:rFonts w:ascii="Times New Roman" w:hAnsi="Times New Roman"/>
                <w:sz w:val="20"/>
                <w:szCs w:val="20"/>
              </w:rPr>
              <w:t xml:space="preserve"> xi </w:t>
            </w:r>
            <w:proofErr w:type="spellStart"/>
            <w:r w:rsidRPr="00D7430F">
              <w:rPr>
                <w:rFonts w:ascii="Times New Roman" w:hAnsi="Times New Roman"/>
                <w:sz w:val="20"/>
                <w:szCs w:val="20"/>
              </w:rPr>
              <w:t>măng</w:t>
            </w:r>
            <w:proofErr w:type="spellEnd"/>
            <w:r w:rsidRPr="00D7430F">
              <w:rPr>
                <w:rFonts w:ascii="Times New Roman" w:hAnsi="Times New Roman"/>
                <w:sz w:val="20"/>
                <w:szCs w:val="20"/>
              </w:rPr>
              <w:t xml:space="preserve"> </w:t>
            </w:r>
            <w:proofErr w:type="spellStart"/>
            <w:r w:rsidRPr="00D7430F">
              <w:rPr>
                <w:rFonts w:ascii="Times New Roman" w:hAnsi="Times New Roman"/>
                <w:sz w:val="20"/>
                <w:szCs w:val="20"/>
              </w:rPr>
              <w:t>thể</w:t>
            </w:r>
            <w:proofErr w:type="spellEnd"/>
            <w:r w:rsidRPr="00D7430F">
              <w:rPr>
                <w:rFonts w:ascii="Times New Roman" w:hAnsi="Times New Roman"/>
                <w:sz w:val="20"/>
                <w:szCs w:val="20"/>
              </w:rPr>
              <w:t xml:space="preserve"> </w:t>
            </w:r>
            <w:proofErr w:type="spellStart"/>
            <w:r w:rsidRPr="00D7430F">
              <w:rPr>
                <w:rFonts w:ascii="Times New Roman" w:hAnsi="Times New Roman"/>
                <w:sz w:val="20"/>
                <w:szCs w:val="20"/>
              </w:rPr>
              <w:t>huyền</w:t>
            </w:r>
            <w:proofErr w:type="spellEnd"/>
            <w:r w:rsidRPr="00D7430F">
              <w:rPr>
                <w:rFonts w:ascii="Times New Roman" w:hAnsi="Times New Roman"/>
                <w:sz w:val="20"/>
                <w:szCs w:val="20"/>
              </w:rPr>
              <w:t xml:space="preserve"> </w:t>
            </w:r>
            <w:proofErr w:type="spellStart"/>
            <w:r w:rsidRPr="00D7430F">
              <w:rPr>
                <w:rFonts w:ascii="Times New Roman" w:hAnsi="Times New Roman"/>
                <w:sz w:val="20"/>
                <w:szCs w:val="20"/>
              </w:rPr>
              <w:t>phù</w:t>
            </w:r>
            <w:proofErr w:type="spellEnd"/>
          </w:p>
          <w:p w:rsidR="00813976" w:rsidRPr="00D7430F" w:rsidRDefault="00813976" w:rsidP="0021223E">
            <w:pPr>
              <w:pStyle w:val="ListParagraph"/>
              <w:widowControl w:val="0"/>
              <w:numPr>
                <w:ilvl w:val="0"/>
                <w:numId w:val="8"/>
              </w:numPr>
              <w:rPr>
                <w:rFonts w:ascii="Times New Roman" w:hAnsi="Times New Roman"/>
                <w:sz w:val="20"/>
                <w:szCs w:val="20"/>
              </w:rPr>
            </w:pPr>
            <w:r w:rsidRPr="00D7430F">
              <w:rPr>
                <w:rFonts w:ascii="Times New Roman" w:hAnsi="Times New Roman"/>
                <w:sz w:val="20"/>
                <w:szCs w:val="20"/>
              </w:rPr>
              <w:t xml:space="preserve">Phương pháp “ </w:t>
            </w:r>
            <w:proofErr w:type="spellStart"/>
            <w:r w:rsidRPr="00D7430F">
              <w:rPr>
                <w:rFonts w:ascii="Times New Roman" w:hAnsi="Times New Roman"/>
                <w:sz w:val="20"/>
                <w:szCs w:val="20"/>
              </w:rPr>
              <w:t>Hình</w:t>
            </w:r>
            <w:proofErr w:type="spellEnd"/>
            <w:r w:rsidRPr="00D7430F">
              <w:rPr>
                <w:rFonts w:ascii="Times New Roman" w:hAnsi="Times New Roman"/>
                <w:sz w:val="20"/>
                <w:szCs w:val="20"/>
              </w:rPr>
              <w:t xml:space="preserve"> </w:t>
            </w:r>
            <w:proofErr w:type="spellStart"/>
            <w:r w:rsidRPr="00D7430F">
              <w:rPr>
                <w:rFonts w:ascii="Times New Roman" w:hAnsi="Times New Roman"/>
                <w:sz w:val="20"/>
                <w:szCs w:val="20"/>
              </w:rPr>
              <w:t>thái</w:t>
            </w:r>
            <w:proofErr w:type="spellEnd"/>
            <w:r w:rsidRPr="00D7430F">
              <w:rPr>
                <w:rFonts w:ascii="Times New Roman" w:hAnsi="Times New Roman"/>
                <w:sz w:val="20"/>
                <w:szCs w:val="20"/>
              </w:rPr>
              <w:t xml:space="preserve"> học”</w:t>
            </w:r>
          </w:p>
          <w:p w:rsidR="00813976" w:rsidRPr="00D7430F" w:rsidRDefault="00813976" w:rsidP="0021223E">
            <w:pPr>
              <w:pStyle w:val="ListParagraph"/>
              <w:widowControl w:val="0"/>
              <w:numPr>
                <w:ilvl w:val="0"/>
                <w:numId w:val="8"/>
              </w:numPr>
              <w:rPr>
                <w:rFonts w:ascii="Times New Roman" w:hAnsi="Times New Roman"/>
                <w:sz w:val="20"/>
                <w:szCs w:val="20"/>
              </w:rPr>
            </w:pPr>
            <w:proofErr w:type="spellStart"/>
            <w:r w:rsidRPr="00D7430F">
              <w:rPr>
                <w:rFonts w:ascii="Times New Roman" w:hAnsi="Times New Roman"/>
                <w:sz w:val="20"/>
                <w:szCs w:val="20"/>
              </w:rPr>
              <w:t>Nghiên</w:t>
            </w:r>
            <w:proofErr w:type="spellEnd"/>
            <w:r w:rsidRPr="00D7430F">
              <w:rPr>
                <w:rFonts w:ascii="Times New Roman" w:hAnsi="Times New Roman"/>
                <w:sz w:val="20"/>
                <w:szCs w:val="20"/>
              </w:rPr>
              <w:t xml:space="preserve"> </w:t>
            </w:r>
            <w:proofErr w:type="spellStart"/>
            <w:r w:rsidRPr="00D7430F">
              <w:rPr>
                <w:rFonts w:ascii="Times New Roman" w:hAnsi="Times New Roman"/>
                <w:sz w:val="20"/>
                <w:szCs w:val="20"/>
              </w:rPr>
              <w:t>cứu</w:t>
            </w:r>
            <w:proofErr w:type="spellEnd"/>
            <w:r w:rsidRPr="00D7430F">
              <w:rPr>
                <w:rFonts w:ascii="Times New Roman" w:hAnsi="Times New Roman"/>
                <w:sz w:val="20"/>
                <w:szCs w:val="20"/>
              </w:rPr>
              <w:t xml:space="preserve"> </w:t>
            </w:r>
            <w:proofErr w:type="spellStart"/>
            <w:r w:rsidRPr="00D7430F">
              <w:rPr>
                <w:rFonts w:ascii="Times New Roman" w:hAnsi="Times New Roman"/>
                <w:sz w:val="20"/>
                <w:szCs w:val="20"/>
              </w:rPr>
              <w:t>cấu</w:t>
            </w:r>
            <w:proofErr w:type="spellEnd"/>
            <w:r w:rsidRPr="00D7430F">
              <w:rPr>
                <w:rFonts w:ascii="Times New Roman" w:hAnsi="Times New Roman"/>
                <w:sz w:val="20"/>
                <w:szCs w:val="20"/>
              </w:rPr>
              <w:t xml:space="preserve"> </w:t>
            </w:r>
            <w:proofErr w:type="spellStart"/>
            <w:r w:rsidRPr="00D7430F">
              <w:rPr>
                <w:rFonts w:ascii="Times New Roman" w:hAnsi="Times New Roman"/>
                <w:sz w:val="20"/>
                <w:szCs w:val="20"/>
              </w:rPr>
              <w:t>trúc</w:t>
            </w:r>
            <w:proofErr w:type="spellEnd"/>
            <w:r w:rsidRPr="00D7430F">
              <w:rPr>
                <w:rFonts w:ascii="Times New Roman" w:hAnsi="Times New Roman"/>
                <w:sz w:val="20"/>
                <w:szCs w:val="20"/>
              </w:rPr>
              <w:t xml:space="preserve"> </w:t>
            </w:r>
            <w:proofErr w:type="spellStart"/>
            <w:r w:rsidRPr="00D7430F">
              <w:rPr>
                <w:rFonts w:ascii="Times New Roman" w:hAnsi="Times New Roman"/>
                <w:sz w:val="20"/>
                <w:szCs w:val="20"/>
              </w:rPr>
              <w:t>đá</w:t>
            </w:r>
            <w:proofErr w:type="spellEnd"/>
            <w:r w:rsidRPr="00D7430F">
              <w:rPr>
                <w:rFonts w:ascii="Times New Roman" w:hAnsi="Times New Roman"/>
                <w:sz w:val="20"/>
                <w:szCs w:val="20"/>
              </w:rPr>
              <w:t xml:space="preserve"> xi </w:t>
            </w:r>
            <w:proofErr w:type="spellStart"/>
            <w:r w:rsidRPr="00D7430F">
              <w:rPr>
                <w:rFonts w:ascii="Times New Roman" w:hAnsi="Times New Roman"/>
                <w:sz w:val="20"/>
                <w:szCs w:val="20"/>
              </w:rPr>
              <w:t>măng</w:t>
            </w:r>
            <w:proofErr w:type="spellEnd"/>
          </w:p>
          <w:p w:rsidR="00813976" w:rsidRPr="00D7430F" w:rsidRDefault="00D7430F" w:rsidP="009E6728">
            <w:pPr>
              <w:widowControl w:val="0"/>
              <w:ind w:firstLine="382"/>
              <w:rPr>
                <w:rFonts w:ascii="Times New Roman" w:hAnsi="Times New Roman"/>
                <w:sz w:val="20"/>
                <w:szCs w:val="20"/>
              </w:rPr>
            </w:pPr>
            <w:r>
              <w:rPr>
                <w:rFonts w:ascii="Times New Roman" w:hAnsi="Times New Roman"/>
                <w:sz w:val="20"/>
                <w:szCs w:val="20"/>
              </w:rPr>
              <w:t xml:space="preserve">3.4.1. </w:t>
            </w:r>
            <w:r w:rsidR="00813976" w:rsidRPr="00D7430F">
              <w:rPr>
                <w:rFonts w:ascii="Times New Roman" w:hAnsi="Times New Roman"/>
                <w:sz w:val="20"/>
                <w:szCs w:val="20"/>
              </w:rPr>
              <w:t xml:space="preserve">Theo </w:t>
            </w:r>
            <w:proofErr w:type="spellStart"/>
            <w:r w:rsidR="00813976" w:rsidRPr="00D7430F">
              <w:rPr>
                <w:rFonts w:ascii="Times New Roman" w:hAnsi="Times New Roman"/>
                <w:sz w:val="20"/>
                <w:szCs w:val="20"/>
              </w:rPr>
              <w:t>thời</w:t>
            </w:r>
            <w:proofErr w:type="spellEnd"/>
            <w:r w:rsidR="00813976" w:rsidRPr="00D7430F">
              <w:rPr>
                <w:rFonts w:ascii="Times New Roman" w:hAnsi="Times New Roman"/>
                <w:sz w:val="20"/>
                <w:szCs w:val="20"/>
              </w:rPr>
              <w:t xml:space="preserve"> </w:t>
            </w:r>
            <w:proofErr w:type="spellStart"/>
            <w:r w:rsidR="00813976" w:rsidRPr="00D7430F">
              <w:rPr>
                <w:rFonts w:ascii="Times New Roman" w:hAnsi="Times New Roman"/>
                <w:sz w:val="20"/>
                <w:szCs w:val="20"/>
              </w:rPr>
              <w:t>gian</w:t>
            </w:r>
            <w:proofErr w:type="spellEnd"/>
            <w:r w:rsidR="00813976" w:rsidRPr="00D7430F">
              <w:rPr>
                <w:rFonts w:ascii="Times New Roman" w:hAnsi="Times New Roman"/>
                <w:sz w:val="20"/>
                <w:szCs w:val="20"/>
              </w:rPr>
              <w:t xml:space="preserve"> (</w:t>
            </w:r>
            <w:proofErr w:type="spellStart"/>
            <w:r w:rsidR="00813976" w:rsidRPr="00D7430F">
              <w:rPr>
                <w:rFonts w:ascii="Times New Roman" w:hAnsi="Times New Roman"/>
                <w:sz w:val="20"/>
                <w:szCs w:val="20"/>
              </w:rPr>
              <w:t>tuổi</w:t>
            </w:r>
            <w:proofErr w:type="spellEnd"/>
            <w:r w:rsidR="00813976" w:rsidRPr="00D7430F">
              <w:rPr>
                <w:rFonts w:ascii="Times New Roman" w:hAnsi="Times New Roman"/>
                <w:sz w:val="20"/>
                <w:szCs w:val="20"/>
              </w:rPr>
              <w:t xml:space="preserve"> </w:t>
            </w:r>
            <w:proofErr w:type="spellStart"/>
            <w:r w:rsidR="00813976" w:rsidRPr="00D7430F">
              <w:rPr>
                <w:rFonts w:ascii="Times New Roman" w:hAnsi="Times New Roman"/>
                <w:sz w:val="20"/>
                <w:szCs w:val="20"/>
              </w:rPr>
              <w:t>của</w:t>
            </w:r>
            <w:proofErr w:type="spellEnd"/>
            <w:r w:rsidR="00813976" w:rsidRPr="00D7430F">
              <w:rPr>
                <w:rFonts w:ascii="Times New Roman" w:hAnsi="Times New Roman"/>
                <w:sz w:val="20"/>
                <w:szCs w:val="20"/>
              </w:rPr>
              <w:t xml:space="preserve"> </w:t>
            </w:r>
            <w:proofErr w:type="spellStart"/>
            <w:r w:rsidR="00813976" w:rsidRPr="00D7430F">
              <w:rPr>
                <w:rFonts w:ascii="Times New Roman" w:hAnsi="Times New Roman"/>
                <w:sz w:val="20"/>
                <w:szCs w:val="20"/>
              </w:rPr>
              <w:t>đá</w:t>
            </w:r>
            <w:proofErr w:type="spellEnd"/>
            <w:r w:rsidR="00813976" w:rsidRPr="00D7430F">
              <w:rPr>
                <w:rFonts w:ascii="Times New Roman" w:hAnsi="Times New Roman"/>
                <w:sz w:val="20"/>
                <w:szCs w:val="20"/>
              </w:rPr>
              <w:t>)</w:t>
            </w:r>
          </w:p>
          <w:p w:rsidR="00813976" w:rsidRPr="00D7430F" w:rsidRDefault="00D7430F" w:rsidP="009E6728">
            <w:pPr>
              <w:widowControl w:val="0"/>
              <w:ind w:firstLine="382"/>
              <w:rPr>
                <w:rFonts w:ascii="Times New Roman" w:hAnsi="Times New Roman"/>
                <w:sz w:val="20"/>
                <w:szCs w:val="20"/>
              </w:rPr>
            </w:pPr>
            <w:r>
              <w:rPr>
                <w:rFonts w:ascii="Times New Roman" w:hAnsi="Times New Roman"/>
                <w:sz w:val="20"/>
                <w:szCs w:val="20"/>
              </w:rPr>
              <w:t xml:space="preserve">3.4.2. </w:t>
            </w:r>
            <w:r w:rsidR="002E1F6C">
              <w:rPr>
                <w:rFonts w:ascii="Times New Roman" w:hAnsi="Times New Roman"/>
                <w:sz w:val="20"/>
                <w:szCs w:val="20"/>
              </w:rPr>
              <w:t xml:space="preserve">Theo </w:t>
            </w:r>
            <w:proofErr w:type="spellStart"/>
            <w:r w:rsidR="002E1F6C">
              <w:rPr>
                <w:rFonts w:ascii="Times New Roman" w:hAnsi="Times New Roman"/>
                <w:sz w:val="20"/>
                <w:szCs w:val="20"/>
              </w:rPr>
              <w:t>tỷ</w:t>
            </w:r>
            <w:proofErr w:type="spellEnd"/>
            <w:r w:rsidR="002E1F6C">
              <w:rPr>
                <w:rFonts w:ascii="Times New Roman" w:hAnsi="Times New Roman"/>
                <w:sz w:val="20"/>
                <w:szCs w:val="20"/>
              </w:rPr>
              <w:t xml:space="preserve"> lệ</w:t>
            </w:r>
            <w:r w:rsidR="00813976" w:rsidRPr="00D7430F">
              <w:rPr>
                <w:rFonts w:ascii="Times New Roman" w:hAnsi="Times New Roman"/>
                <w:sz w:val="20"/>
                <w:szCs w:val="20"/>
              </w:rPr>
              <w:t xml:space="preserve"> nước</w:t>
            </w:r>
          </w:p>
          <w:p w:rsidR="00813976" w:rsidRPr="0023298E" w:rsidRDefault="00D7430F" w:rsidP="009E6728">
            <w:pPr>
              <w:widowControl w:val="0"/>
              <w:ind w:firstLine="382"/>
              <w:rPr>
                <w:rFonts w:ascii="Times New Roman" w:hAnsi="Times New Roman"/>
                <w:sz w:val="20"/>
                <w:szCs w:val="20"/>
              </w:rPr>
            </w:pPr>
            <w:r>
              <w:rPr>
                <w:rFonts w:ascii="Times New Roman" w:hAnsi="Times New Roman"/>
                <w:sz w:val="20"/>
                <w:szCs w:val="20"/>
              </w:rPr>
              <w:t xml:space="preserve">3.4.3. </w:t>
            </w:r>
            <w:proofErr w:type="spellStart"/>
            <w:r w:rsidR="00813976" w:rsidRPr="00D7430F">
              <w:rPr>
                <w:rFonts w:ascii="Times New Roman" w:hAnsi="Times New Roman"/>
                <w:sz w:val="20"/>
                <w:szCs w:val="20"/>
              </w:rPr>
              <w:t>Các</w:t>
            </w:r>
            <w:proofErr w:type="spellEnd"/>
            <w:r w:rsidR="00813976" w:rsidRPr="00D7430F">
              <w:rPr>
                <w:rFonts w:ascii="Times New Roman" w:hAnsi="Times New Roman"/>
                <w:sz w:val="20"/>
                <w:szCs w:val="20"/>
              </w:rPr>
              <w:t xml:space="preserve"> </w:t>
            </w:r>
            <w:proofErr w:type="spellStart"/>
            <w:r w:rsidR="00813976" w:rsidRPr="00D7430F">
              <w:rPr>
                <w:rFonts w:ascii="Times New Roman" w:hAnsi="Times New Roman"/>
                <w:sz w:val="20"/>
                <w:szCs w:val="20"/>
              </w:rPr>
              <w:t>loại</w:t>
            </w:r>
            <w:proofErr w:type="spellEnd"/>
            <w:r>
              <w:rPr>
                <w:rFonts w:ascii="Times New Roman" w:hAnsi="Times New Roman"/>
                <w:sz w:val="20"/>
                <w:szCs w:val="20"/>
              </w:rPr>
              <w:t xml:space="preserve"> xi </w:t>
            </w:r>
            <w:proofErr w:type="spellStart"/>
            <w:r>
              <w:rPr>
                <w:rFonts w:ascii="Times New Roman" w:hAnsi="Times New Roman"/>
                <w:sz w:val="20"/>
                <w:szCs w:val="20"/>
              </w:rPr>
              <w:t>măng</w:t>
            </w:r>
            <w:proofErr w:type="spellEnd"/>
            <w:r w:rsidR="00813976" w:rsidRPr="00D7430F">
              <w:rPr>
                <w:rFonts w:ascii="Times New Roman" w:hAnsi="Times New Roman"/>
                <w:sz w:val="20"/>
                <w:szCs w:val="20"/>
              </w:rPr>
              <w:t xml:space="preserve"> </w:t>
            </w:r>
            <w:proofErr w:type="spellStart"/>
            <w:r w:rsidR="00813976" w:rsidRPr="00D7430F">
              <w:rPr>
                <w:rFonts w:ascii="Times New Roman" w:hAnsi="Times New Roman"/>
                <w:sz w:val="20"/>
                <w:szCs w:val="20"/>
              </w:rPr>
              <w:t>khác</w:t>
            </w:r>
            <w:proofErr w:type="spellEnd"/>
            <w:r w:rsidR="00813976" w:rsidRPr="00D7430F">
              <w:rPr>
                <w:rFonts w:ascii="Times New Roman" w:hAnsi="Times New Roman"/>
                <w:sz w:val="20"/>
                <w:szCs w:val="20"/>
              </w:rPr>
              <w:t xml:space="preserve"> </w:t>
            </w:r>
            <w:proofErr w:type="spellStart"/>
            <w:r w:rsidR="00813976" w:rsidRPr="00D7430F">
              <w:rPr>
                <w:rFonts w:ascii="Times New Roman" w:hAnsi="Times New Roman"/>
                <w:sz w:val="20"/>
                <w:szCs w:val="20"/>
              </w:rPr>
              <w:t>nhau</w:t>
            </w:r>
            <w:proofErr w:type="spellEnd"/>
          </w:p>
        </w:tc>
        <w:tc>
          <w:tcPr>
            <w:tcW w:w="1845" w:type="dxa"/>
          </w:tcPr>
          <w:p w:rsidR="00682CDA" w:rsidRPr="00FE38CE" w:rsidRDefault="00CA5D70" w:rsidP="0023298E">
            <w:pPr>
              <w:widowControl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w:t>
            </w:r>
            <w:r w:rsidR="002E1F6C">
              <w:rPr>
                <w:rFonts w:ascii="Times New Roman" w:hAnsi="Times New Roman"/>
                <w:noProof/>
                <w:color w:val="000000" w:themeColor="text1"/>
                <w:sz w:val="20"/>
                <w:szCs w:val="20"/>
                <w:lang w:eastAsia="en-US"/>
              </w:rPr>
              <w:t>. Sinh viên cần nắm chắc hiệu ứng ngậm nước của vữa xi măng khác nhau.</w:t>
            </w:r>
          </w:p>
        </w:tc>
        <w:tc>
          <w:tcPr>
            <w:tcW w:w="1272" w:type="dxa"/>
          </w:tcPr>
          <w:p w:rsidR="00682CDA" w:rsidRPr="00FE38CE" w:rsidRDefault="00F1584C" w:rsidP="006E27F1">
            <w:pPr>
              <w:widowControl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Thảo luận, tranh luận</w:t>
            </w:r>
          </w:p>
        </w:tc>
      </w:tr>
      <w:tr w:rsidR="002E0A85" w:rsidRPr="00FE38CE" w:rsidTr="0032281B">
        <w:trPr>
          <w:trHeight w:val="270"/>
          <w:jc w:val="center"/>
        </w:trPr>
        <w:tc>
          <w:tcPr>
            <w:tcW w:w="855" w:type="dxa"/>
          </w:tcPr>
          <w:p w:rsidR="002E0A85" w:rsidRDefault="002E0A85"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w:t>
            </w:r>
          </w:p>
        </w:tc>
        <w:tc>
          <w:tcPr>
            <w:tcW w:w="5372" w:type="dxa"/>
          </w:tcPr>
          <w:p w:rsidR="002E0A85" w:rsidRDefault="002E0A85" w:rsidP="006E27F1">
            <w:pPr>
              <w:widowControl w:val="0"/>
              <w:rPr>
                <w:rFonts w:ascii="Times New Roman" w:hAnsi="Times New Roman"/>
                <w:b/>
                <w:sz w:val="20"/>
                <w:szCs w:val="20"/>
              </w:rPr>
            </w:pPr>
            <w:proofErr w:type="spellStart"/>
            <w:r>
              <w:rPr>
                <w:rFonts w:ascii="Times New Roman" w:hAnsi="Times New Roman"/>
                <w:b/>
                <w:sz w:val="20"/>
                <w:szCs w:val="20"/>
              </w:rPr>
              <w:t>Kiểm</w:t>
            </w:r>
            <w:proofErr w:type="spellEnd"/>
            <w:r>
              <w:rPr>
                <w:rFonts w:ascii="Times New Roman" w:hAnsi="Times New Roman"/>
                <w:b/>
                <w:sz w:val="20"/>
                <w:szCs w:val="20"/>
              </w:rPr>
              <w:t xml:space="preserve"> </w:t>
            </w:r>
            <w:proofErr w:type="spellStart"/>
            <w:r>
              <w:rPr>
                <w:rFonts w:ascii="Times New Roman" w:hAnsi="Times New Roman"/>
                <w:b/>
                <w:sz w:val="20"/>
                <w:szCs w:val="20"/>
              </w:rPr>
              <w:t>tra</w:t>
            </w:r>
            <w:proofErr w:type="spellEnd"/>
            <w:r>
              <w:rPr>
                <w:rFonts w:ascii="Times New Roman" w:hAnsi="Times New Roman"/>
                <w:b/>
                <w:sz w:val="20"/>
                <w:szCs w:val="20"/>
              </w:rPr>
              <w:t xml:space="preserve"> </w:t>
            </w:r>
            <w:proofErr w:type="spellStart"/>
            <w:r>
              <w:rPr>
                <w:rFonts w:ascii="Times New Roman" w:hAnsi="Times New Roman"/>
                <w:b/>
                <w:sz w:val="20"/>
                <w:szCs w:val="20"/>
              </w:rPr>
              <w:t>giữa</w:t>
            </w:r>
            <w:proofErr w:type="spellEnd"/>
            <w:r>
              <w:rPr>
                <w:rFonts w:ascii="Times New Roman" w:hAnsi="Times New Roman"/>
                <w:b/>
                <w:sz w:val="20"/>
                <w:szCs w:val="20"/>
              </w:rPr>
              <w:t xml:space="preserve"> </w:t>
            </w:r>
            <w:proofErr w:type="spellStart"/>
            <w:r>
              <w:rPr>
                <w:rFonts w:ascii="Times New Roman" w:hAnsi="Times New Roman"/>
                <w:b/>
                <w:sz w:val="20"/>
                <w:szCs w:val="20"/>
              </w:rPr>
              <w:t>kỳ</w:t>
            </w:r>
            <w:proofErr w:type="spellEnd"/>
          </w:p>
        </w:tc>
        <w:tc>
          <w:tcPr>
            <w:tcW w:w="1845" w:type="dxa"/>
          </w:tcPr>
          <w:p w:rsidR="002E0A85" w:rsidRDefault="002E0A85" w:rsidP="0023298E">
            <w:pPr>
              <w:widowControl w:val="0"/>
              <w:jc w:val="both"/>
              <w:rPr>
                <w:rFonts w:ascii="Times New Roman" w:hAnsi="Times New Roman"/>
                <w:noProof/>
                <w:color w:val="000000" w:themeColor="text1"/>
                <w:sz w:val="20"/>
                <w:szCs w:val="20"/>
                <w:lang w:eastAsia="en-US"/>
              </w:rPr>
            </w:pPr>
          </w:p>
        </w:tc>
        <w:tc>
          <w:tcPr>
            <w:tcW w:w="1272" w:type="dxa"/>
          </w:tcPr>
          <w:p w:rsidR="002E0A85" w:rsidRPr="00FE38CE" w:rsidRDefault="002E0A85" w:rsidP="006E27F1">
            <w:pPr>
              <w:widowControl w:val="0"/>
              <w:rPr>
                <w:rFonts w:ascii="Times New Roman" w:hAnsi="Times New Roman"/>
                <w:noProof/>
                <w:color w:val="000000" w:themeColor="text1"/>
                <w:sz w:val="20"/>
                <w:szCs w:val="20"/>
                <w:lang w:val="vi-VN" w:eastAsia="en-US"/>
              </w:rPr>
            </w:pPr>
          </w:p>
        </w:tc>
      </w:tr>
      <w:tr w:rsidR="00682CDA" w:rsidRPr="00FE38CE" w:rsidTr="0032281B">
        <w:trPr>
          <w:trHeight w:val="2442"/>
          <w:jc w:val="center"/>
        </w:trPr>
        <w:tc>
          <w:tcPr>
            <w:tcW w:w="855" w:type="dxa"/>
          </w:tcPr>
          <w:p w:rsidR="00682CDA" w:rsidRPr="00FE38CE" w:rsidRDefault="002E0A85"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9-10</w:t>
            </w:r>
          </w:p>
        </w:tc>
        <w:tc>
          <w:tcPr>
            <w:tcW w:w="5372" w:type="dxa"/>
          </w:tcPr>
          <w:p w:rsidR="00682CDA" w:rsidRPr="0023298E" w:rsidRDefault="0066047F" w:rsidP="006E27F1">
            <w:pPr>
              <w:widowControl w:val="0"/>
              <w:rPr>
                <w:rFonts w:ascii="Times New Roman" w:hAnsi="Times New Roman"/>
                <w:b/>
                <w:sz w:val="20"/>
                <w:szCs w:val="20"/>
              </w:rPr>
            </w:pPr>
            <w:r w:rsidRPr="001E09E0">
              <w:rPr>
                <w:rFonts w:ascii="Times New Roman" w:hAnsi="Times New Roman"/>
                <w:b/>
                <w:sz w:val="24"/>
                <w:szCs w:val="24"/>
              </w:rPr>
              <w:t xml:space="preserve"> </w:t>
            </w:r>
            <w:proofErr w:type="spellStart"/>
            <w:r w:rsidR="001E09E0" w:rsidRPr="0023298E">
              <w:rPr>
                <w:rFonts w:ascii="Times New Roman" w:hAnsi="Times New Roman"/>
                <w:b/>
                <w:sz w:val="20"/>
                <w:szCs w:val="20"/>
              </w:rPr>
              <w:t>Chương</w:t>
            </w:r>
            <w:proofErr w:type="spellEnd"/>
            <w:r w:rsidR="001E09E0" w:rsidRPr="0023298E">
              <w:rPr>
                <w:rFonts w:ascii="Times New Roman" w:hAnsi="Times New Roman"/>
                <w:b/>
                <w:sz w:val="20"/>
                <w:szCs w:val="20"/>
              </w:rPr>
              <w:t xml:space="preserve"> 4. </w:t>
            </w:r>
            <w:proofErr w:type="spellStart"/>
            <w:r w:rsidR="001E09E0" w:rsidRPr="0023298E">
              <w:rPr>
                <w:rFonts w:ascii="Times New Roman" w:hAnsi="Times New Roman"/>
                <w:b/>
                <w:sz w:val="20"/>
                <w:szCs w:val="20"/>
              </w:rPr>
              <w:t>Các</w:t>
            </w:r>
            <w:proofErr w:type="spellEnd"/>
            <w:r w:rsidR="001E09E0" w:rsidRPr="0023298E">
              <w:rPr>
                <w:rFonts w:ascii="Times New Roman" w:hAnsi="Times New Roman"/>
                <w:b/>
                <w:sz w:val="20"/>
                <w:szCs w:val="20"/>
              </w:rPr>
              <w:t xml:space="preserve"> </w:t>
            </w:r>
            <w:proofErr w:type="spellStart"/>
            <w:r w:rsidR="001E09E0" w:rsidRPr="0023298E">
              <w:rPr>
                <w:rFonts w:ascii="Times New Roman" w:hAnsi="Times New Roman"/>
                <w:b/>
                <w:sz w:val="20"/>
                <w:szCs w:val="20"/>
              </w:rPr>
              <w:t>chất</w:t>
            </w:r>
            <w:proofErr w:type="spellEnd"/>
            <w:r w:rsidR="001E09E0" w:rsidRPr="0023298E">
              <w:rPr>
                <w:rFonts w:ascii="Times New Roman" w:hAnsi="Times New Roman"/>
                <w:b/>
                <w:sz w:val="20"/>
                <w:szCs w:val="20"/>
              </w:rPr>
              <w:t xml:space="preserve"> </w:t>
            </w:r>
            <w:proofErr w:type="spellStart"/>
            <w:r w:rsidR="001E09E0" w:rsidRPr="0023298E">
              <w:rPr>
                <w:rFonts w:ascii="Times New Roman" w:hAnsi="Times New Roman"/>
                <w:b/>
                <w:sz w:val="20"/>
                <w:szCs w:val="20"/>
              </w:rPr>
              <w:t>phụ</w:t>
            </w:r>
            <w:proofErr w:type="spellEnd"/>
            <w:r w:rsidR="001E09E0" w:rsidRPr="0023298E">
              <w:rPr>
                <w:rFonts w:ascii="Times New Roman" w:hAnsi="Times New Roman"/>
                <w:b/>
                <w:sz w:val="20"/>
                <w:szCs w:val="20"/>
              </w:rPr>
              <w:t xml:space="preserve"> </w:t>
            </w:r>
            <w:proofErr w:type="spellStart"/>
            <w:r w:rsidR="001E09E0" w:rsidRPr="0023298E">
              <w:rPr>
                <w:rFonts w:ascii="Times New Roman" w:hAnsi="Times New Roman"/>
                <w:b/>
                <w:sz w:val="20"/>
                <w:szCs w:val="20"/>
              </w:rPr>
              <w:t>gia</w:t>
            </w:r>
            <w:proofErr w:type="spellEnd"/>
            <w:r w:rsidR="001E09E0" w:rsidRPr="0023298E">
              <w:rPr>
                <w:rFonts w:ascii="Times New Roman" w:hAnsi="Times New Roman"/>
                <w:b/>
                <w:sz w:val="20"/>
                <w:szCs w:val="20"/>
              </w:rPr>
              <w:t xml:space="preserve"> </w:t>
            </w:r>
            <w:proofErr w:type="spellStart"/>
            <w:r w:rsidR="001E09E0" w:rsidRPr="0023298E">
              <w:rPr>
                <w:rFonts w:ascii="Times New Roman" w:hAnsi="Times New Roman"/>
                <w:b/>
                <w:sz w:val="20"/>
                <w:szCs w:val="20"/>
              </w:rPr>
              <w:t>cho</w:t>
            </w:r>
            <w:proofErr w:type="spellEnd"/>
            <w:r w:rsidR="001E09E0" w:rsidRPr="0023298E">
              <w:rPr>
                <w:rFonts w:ascii="Times New Roman" w:hAnsi="Times New Roman"/>
                <w:b/>
                <w:sz w:val="20"/>
                <w:szCs w:val="20"/>
              </w:rPr>
              <w:t xml:space="preserve"> xi </w:t>
            </w:r>
            <w:proofErr w:type="spellStart"/>
            <w:r w:rsidR="001E09E0" w:rsidRPr="0023298E">
              <w:rPr>
                <w:rFonts w:ascii="Times New Roman" w:hAnsi="Times New Roman"/>
                <w:b/>
                <w:sz w:val="20"/>
                <w:szCs w:val="20"/>
              </w:rPr>
              <w:t>măng</w:t>
            </w:r>
            <w:proofErr w:type="spellEnd"/>
          </w:p>
          <w:p w:rsidR="001E09E0" w:rsidRPr="0023298E" w:rsidRDefault="001E09E0" w:rsidP="0021223E">
            <w:pPr>
              <w:pStyle w:val="ListParagraph"/>
              <w:widowControl w:val="0"/>
              <w:numPr>
                <w:ilvl w:val="0"/>
                <w:numId w:val="9"/>
              </w:numPr>
              <w:rPr>
                <w:rFonts w:ascii="Times New Roman" w:hAnsi="Times New Roman"/>
                <w:sz w:val="20"/>
                <w:szCs w:val="20"/>
              </w:rPr>
            </w:pPr>
            <w:proofErr w:type="spellStart"/>
            <w:r w:rsidRPr="0023298E">
              <w:rPr>
                <w:rFonts w:ascii="Times New Roman" w:hAnsi="Times New Roman"/>
                <w:sz w:val="20"/>
                <w:szCs w:val="20"/>
              </w:rPr>
              <w:t>Giới</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thiệu</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về</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chất</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phụ</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giá</w:t>
            </w:r>
            <w:proofErr w:type="spellEnd"/>
          </w:p>
          <w:p w:rsidR="001E09E0" w:rsidRPr="0023298E" w:rsidRDefault="001E09E0" w:rsidP="0021223E">
            <w:pPr>
              <w:pStyle w:val="ListParagraph"/>
              <w:widowControl w:val="0"/>
              <w:numPr>
                <w:ilvl w:val="0"/>
                <w:numId w:val="9"/>
              </w:numPr>
              <w:rPr>
                <w:rFonts w:ascii="Times New Roman" w:hAnsi="Times New Roman"/>
                <w:sz w:val="20"/>
                <w:szCs w:val="20"/>
              </w:rPr>
            </w:pPr>
            <w:proofErr w:type="spellStart"/>
            <w:r w:rsidRPr="0023298E">
              <w:rPr>
                <w:rFonts w:ascii="Times New Roman" w:hAnsi="Times New Roman"/>
                <w:sz w:val="20"/>
                <w:szCs w:val="20"/>
              </w:rPr>
              <w:t>Chất</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đông</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nhanh</w:t>
            </w:r>
            <w:proofErr w:type="spellEnd"/>
          </w:p>
          <w:p w:rsidR="001E09E0" w:rsidRPr="0023298E" w:rsidRDefault="001E09E0" w:rsidP="0021223E">
            <w:pPr>
              <w:pStyle w:val="ListParagraph"/>
              <w:widowControl w:val="0"/>
              <w:numPr>
                <w:ilvl w:val="0"/>
                <w:numId w:val="9"/>
              </w:numPr>
              <w:rPr>
                <w:rFonts w:ascii="Times New Roman" w:hAnsi="Times New Roman"/>
                <w:sz w:val="20"/>
                <w:szCs w:val="20"/>
              </w:rPr>
            </w:pPr>
            <w:r w:rsidRPr="0023298E">
              <w:rPr>
                <w:rFonts w:ascii="Times New Roman" w:hAnsi="Times New Roman"/>
                <w:sz w:val="20"/>
                <w:szCs w:val="20"/>
              </w:rPr>
              <w:t xml:space="preserve">Calcium chloride- </w:t>
            </w:r>
            <w:proofErr w:type="spellStart"/>
            <w:r w:rsidRPr="0023298E">
              <w:rPr>
                <w:rFonts w:ascii="Times New Roman" w:hAnsi="Times New Roman"/>
                <w:sz w:val="20"/>
                <w:szCs w:val="20"/>
              </w:rPr>
              <w:t>Cơ</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chế</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hoạt</w:t>
            </w:r>
            <w:proofErr w:type="spellEnd"/>
            <w:r w:rsidRPr="0023298E">
              <w:rPr>
                <w:rFonts w:ascii="Times New Roman" w:hAnsi="Times New Roman"/>
                <w:sz w:val="20"/>
                <w:szCs w:val="20"/>
              </w:rPr>
              <w:t xml:space="preserve"> động</w:t>
            </w:r>
          </w:p>
          <w:p w:rsidR="001E09E0" w:rsidRPr="0023298E" w:rsidRDefault="001E09E0" w:rsidP="009E6728">
            <w:pPr>
              <w:widowControl w:val="0"/>
              <w:ind w:firstLine="292"/>
              <w:rPr>
                <w:rFonts w:ascii="Times New Roman" w:hAnsi="Times New Roman"/>
                <w:sz w:val="20"/>
                <w:szCs w:val="20"/>
              </w:rPr>
            </w:pPr>
            <w:r w:rsidRPr="0023298E">
              <w:rPr>
                <w:rFonts w:ascii="Times New Roman" w:hAnsi="Times New Roman"/>
                <w:sz w:val="20"/>
                <w:szCs w:val="20"/>
              </w:rPr>
              <w:t xml:space="preserve">4.3.1. </w:t>
            </w:r>
            <w:proofErr w:type="spellStart"/>
            <w:r w:rsidRPr="0023298E">
              <w:rPr>
                <w:rFonts w:ascii="Times New Roman" w:hAnsi="Times New Roman"/>
                <w:sz w:val="20"/>
                <w:szCs w:val="20"/>
              </w:rPr>
              <w:t>Tác</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dụng</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lên</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sự</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thủy</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hóa</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của</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các</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pha</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chính</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của</w:t>
            </w:r>
            <w:proofErr w:type="spellEnd"/>
            <w:r w:rsidRPr="0023298E">
              <w:rPr>
                <w:rFonts w:ascii="Times New Roman" w:hAnsi="Times New Roman"/>
                <w:sz w:val="20"/>
                <w:szCs w:val="20"/>
              </w:rPr>
              <w:t xml:space="preserve"> xi </w:t>
            </w:r>
            <w:proofErr w:type="spellStart"/>
            <w:r w:rsidRPr="0023298E">
              <w:rPr>
                <w:rFonts w:ascii="Times New Roman" w:hAnsi="Times New Roman"/>
                <w:sz w:val="20"/>
                <w:szCs w:val="20"/>
              </w:rPr>
              <w:t>măng</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pooclan</w:t>
            </w:r>
            <w:proofErr w:type="spellEnd"/>
          </w:p>
          <w:p w:rsidR="001E09E0" w:rsidRPr="0023298E" w:rsidRDefault="001E09E0" w:rsidP="009E6728">
            <w:pPr>
              <w:widowControl w:val="0"/>
              <w:ind w:firstLine="292"/>
              <w:rPr>
                <w:rFonts w:ascii="Times New Roman" w:hAnsi="Times New Roman"/>
                <w:sz w:val="20"/>
                <w:szCs w:val="20"/>
              </w:rPr>
            </w:pPr>
            <w:r w:rsidRPr="0023298E">
              <w:rPr>
                <w:rFonts w:ascii="Times New Roman" w:hAnsi="Times New Roman"/>
                <w:sz w:val="20"/>
                <w:szCs w:val="20"/>
              </w:rPr>
              <w:t xml:space="preserve">4.3.2. </w:t>
            </w:r>
            <w:proofErr w:type="spellStart"/>
            <w:r w:rsidRPr="0023298E">
              <w:rPr>
                <w:rFonts w:ascii="Times New Roman" w:hAnsi="Times New Roman"/>
                <w:sz w:val="20"/>
                <w:szCs w:val="20"/>
              </w:rPr>
              <w:t>Sự</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thay</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đổi</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cấu</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trúc</w:t>
            </w:r>
            <w:proofErr w:type="spellEnd"/>
            <w:r w:rsidRPr="0023298E">
              <w:rPr>
                <w:rFonts w:ascii="Times New Roman" w:hAnsi="Times New Roman"/>
                <w:sz w:val="20"/>
                <w:szCs w:val="20"/>
              </w:rPr>
              <w:t xml:space="preserve"> gel C-S-H</w:t>
            </w:r>
          </w:p>
          <w:p w:rsidR="001E09E0" w:rsidRPr="0023298E" w:rsidRDefault="001E09E0" w:rsidP="009E6728">
            <w:pPr>
              <w:widowControl w:val="0"/>
              <w:ind w:firstLine="292"/>
              <w:rPr>
                <w:rFonts w:ascii="Times New Roman" w:hAnsi="Times New Roman"/>
                <w:sz w:val="20"/>
                <w:szCs w:val="20"/>
              </w:rPr>
            </w:pPr>
            <w:r w:rsidRPr="0023298E">
              <w:rPr>
                <w:rFonts w:ascii="Times New Roman" w:hAnsi="Times New Roman"/>
                <w:sz w:val="20"/>
                <w:szCs w:val="20"/>
              </w:rPr>
              <w:t xml:space="preserve">4.3.4. </w:t>
            </w:r>
            <w:proofErr w:type="spellStart"/>
            <w:r w:rsidRPr="0023298E">
              <w:rPr>
                <w:rFonts w:ascii="Times New Roman" w:hAnsi="Times New Roman"/>
                <w:sz w:val="20"/>
                <w:szCs w:val="20"/>
              </w:rPr>
              <w:t>Sự</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khuyếch</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tán</w:t>
            </w:r>
            <w:proofErr w:type="spellEnd"/>
            <w:r w:rsidRPr="0023298E">
              <w:rPr>
                <w:rFonts w:ascii="Times New Roman" w:hAnsi="Times New Roman"/>
                <w:sz w:val="20"/>
                <w:szCs w:val="20"/>
              </w:rPr>
              <w:t xml:space="preserve"> ion chloride</w:t>
            </w:r>
          </w:p>
          <w:p w:rsidR="001E09E0" w:rsidRPr="0023298E" w:rsidRDefault="001E09E0" w:rsidP="009E6728">
            <w:pPr>
              <w:widowControl w:val="0"/>
              <w:ind w:firstLine="292"/>
              <w:rPr>
                <w:rFonts w:ascii="Times New Roman" w:hAnsi="Times New Roman"/>
                <w:sz w:val="20"/>
                <w:szCs w:val="20"/>
              </w:rPr>
            </w:pPr>
            <w:r w:rsidRPr="0023298E">
              <w:rPr>
                <w:rFonts w:ascii="Times New Roman" w:hAnsi="Times New Roman"/>
                <w:sz w:val="20"/>
                <w:szCs w:val="20"/>
              </w:rPr>
              <w:t xml:space="preserve">4.3.5. </w:t>
            </w:r>
            <w:proofErr w:type="spellStart"/>
            <w:r w:rsidRPr="0023298E">
              <w:rPr>
                <w:rFonts w:ascii="Times New Roman" w:hAnsi="Times New Roman"/>
                <w:sz w:val="20"/>
                <w:szCs w:val="20"/>
              </w:rPr>
              <w:t>Sự</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thay</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đổi</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thành</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phần</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pha</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lỏng</w:t>
            </w:r>
            <w:proofErr w:type="spellEnd"/>
          </w:p>
          <w:p w:rsidR="001E09E0" w:rsidRPr="0023298E" w:rsidRDefault="001E09E0" w:rsidP="009E6728">
            <w:pPr>
              <w:widowControl w:val="0"/>
              <w:ind w:firstLine="292"/>
              <w:rPr>
                <w:rFonts w:ascii="Times New Roman" w:hAnsi="Times New Roman"/>
                <w:sz w:val="20"/>
                <w:szCs w:val="20"/>
              </w:rPr>
            </w:pPr>
            <w:r w:rsidRPr="0023298E">
              <w:rPr>
                <w:rFonts w:ascii="Times New Roman" w:hAnsi="Times New Roman"/>
                <w:sz w:val="20"/>
                <w:szCs w:val="20"/>
              </w:rPr>
              <w:t xml:space="preserve">4.3.6. Kết </w:t>
            </w:r>
            <w:proofErr w:type="spellStart"/>
            <w:r w:rsidRPr="0023298E">
              <w:rPr>
                <w:rFonts w:ascii="Times New Roman" w:hAnsi="Times New Roman"/>
                <w:sz w:val="20"/>
                <w:szCs w:val="20"/>
              </w:rPr>
              <w:t>luận</w:t>
            </w:r>
            <w:proofErr w:type="spellEnd"/>
          </w:p>
          <w:p w:rsidR="00FC77CF" w:rsidRPr="0023298E" w:rsidRDefault="00FC77CF" w:rsidP="009E6728">
            <w:pPr>
              <w:widowControl w:val="0"/>
              <w:ind w:firstLine="292"/>
              <w:rPr>
                <w:rFonts w:ascii="Times New Roman" w:hAnsi="Times New Roman"/>
                <w:sz w:val="20"/>
                <w:szCs w:val="20"/>
              </w:rPr>
            </w:pPr>
            <w:r w:rsidRPr="0023298E">
              <w:rPr>
                <w:rFonts w:ascii="Times New Roman" w:hAnsi="Times New Roman"/>
                <w:sz w:val="20"/>
                <w:szCs w:val="20"/>
              </w:rPr>
              <w:t xml:space="preserve">4.4. </w:t>
            </w:r>
            <w:proofErr w:type="spellStart"/>
            <w:r w:rsidRPr="0023298E">
              <w:rPr>
                <w:rFonts w:ascii="Times New Roman" w:hAnsi="Times New Roman"/>
                <w:sz w:val="20"/>
                <w:szCs w:val="20"/>
              </w:rPr>
              <w:t>Chất</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chậm</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đông</w:t>
            </w:r>
            <w:proofErr w:type="spellEnd"/>
          </w:p>
          <w:p w:rsidR="00FC77CF" w:rsidRPr="0023298E" w:rsidRDefault="00FC77CF" w:rsidP="009E6728">
            <w:pPr>
              <w:widowControl w:val="0"/>
              <w:ind w:firstLine="292"/>
              <w:rPr>
                <w:rFonts w:ascii="Times New Roman" w:hAnsi="Times New Roman"/>
                <w:sz w:val="20"/>
                <w:szCs w:val="20"/>
              </w:rPr>
            </w:pPr>
            <w:r w:rsidRPr="0023298E">
              <w:rPr>
                <w:rFonts w:ascii="Times New Roman" w:hAnsi="Times New Roman"/>
                <w:sz w:val="20"/>
                <w:szCs w:val="20"/>
              </w:rPr>
              <w:t xml:space="preserve">4.4.1. </w:t>
            </w:r>
            <w:proofErr w:type="spellStart"/>
            <w:r w:rsidRPr="0023298E">
              <w:rPr>
                <w:rFonts w:ascii="Times New Roman" w:hAnsi="Times New Roman"/>
                <w:sz w:val="20"/>
                <w:szCs w:val="20"/>
              </w:rPr>
              <w:t>Giới</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thiệu</w:t>
            </w:r>
            <w:proofErr w:type="spellEnd"/>
          </w:p>
          <w:p w:rsidR="00FC77CF" w:rsidRPr="0023298E" w:rsidRDefault="00FC77CF" w:rsidP="009E6728">
            <w:pPr>
              <w:widowControl w:val="0"/>
              <w:ind w:firstLine="292"/>
              <w:rPr>
                <w:rFonts w:ascii="Times New Roman" w:hAnsi="Times New Roman"/>
                <w:sz w:val="20"/>
                <w:szCs w:val="20"/>
              </w:rPr>
            </w:pPr>
            <w:r w:rsidRPr="0023298E">
              <w:rPr>
                <w:rFonts w:ascii="Times New Roman" w:hAnsi="Times New Roman"/>
                <w:sz w:val="20"/>
                <w:szCs w:val="20"/>
              </w:rPr>
              <w:t xml:space="preserve">4.4.2. </w:t>
            </w:r>
            <w:proofErr w:type="spellStart"/>
            <w:r w:rsidRPr="0023298E">
              <w:rPr>
                <w:rFonts w:ascii="Times New Roman" w:hAnsi="Times New Roman"/>
                <w:sz w:val="20"/>
                <w:szCs w:val="20"/>
              </w:rPr>
              <w:t>Gải</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thuyết</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hút</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bám</w:t>
            </w:r>
            <w:proofErr w:type="spellEnd"/>
            <w:r w:rsidRPr="0023298E">
              <w:rPr>
                <w:rFonts w:ascii="Times New Roman" w:hAnsi="Times New Roman"/>
                <w:sz w:val="20"/>
                <w:szCs w:val="20"/>
              </w:rPr>
              <w:t xml:space="preserve"> </w:t>
            </w:r>
          </w:p>
          <w:p w:rsidR="00FC77CF" w:rsidRPr="0023298E" w:rsidRDefault="00FC77CF" w:rsidP="009E6728">
            <w:pPr>
              <w:widowControl w:val="0"/>
              <w:ind w:firstLine="292"/>
              <w:rPr>
                <w:rFonts w:ascii="Times New Roman" w:hAnsi="Times New Roman"/>
                <w:sz w:val="20"/>
                <w:szCs w:val="20"/>
              </w:rPr>
            </w:pPr>
            <w:r w:rsidRPr="0023298E">
              <w:rPr>
                <w:rFonts w:ascii="Times New Roman" w:hAnsi="Times New Roman"/>
                <w:sz w:val="20"/>
                <w:szCs w:val="20"/>
              </w:rPr>
              <w:t xml:space="preserve">4.4.3. </w:t>
            </w:r>
            <w:proofErr w:type="spellStart"/>
            <w:r w:rsidRPr="0023298E">
              <w:rPr>
                <w:rFonts w:ascii="Times New Roman" w:hAnsi="Times New Roman"/>
                <w:sz w:val="20"/>
                <w:szCs w:val="20"/>
              </w:rPr>
              <w:t>Giả</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thuyết</w:t>
            </w:r>
            <w:proofErr w:type="spellEnd"/>
            <w:r w:rsidRPr="0023298E">
              <w:rPr>
                <w:rFonts w:ascii="Times New Roman" w:hAnsi="Times New Roman"/>
                <w:sz w:val="20"/>
                <w:szCs w:val="20"/>
              </w:rPr>
              <w:t xml:space="preserve"> kết </w:t>
            </w:r>
            <w:proofErr w:type="spellStart"/>
            <w:r w:rsidRPr="0023298E">
              <w:rPr>
                <w:rFonts w:ascii="Times New Roman" w:hAnsi="Times New Roman"/>
                <w:sz w:val="20"/>
                <w:szCs w:val="20"/>
              </w:rPr>
              <w:t>tủa</w:t>
            </w:r>
            <w:proofErr w:type="spellEnd"/>
          </w:p>
          <w:p w:rsidR="00FC77CF" w:rsidRPr="0023298E" w:rsidRDefault="00FC77CF" w:rsidP="009E6728">
            <w:pPr>
              <w:widowControl w:val="0"/>
              <w:ind w:firstLine="292"/>
              <w:rPr>
                <w:rFonts w:ascii="Times New Roman" w:hAnsi="Times New Roman"/>
                <w:sz w:val="20"/>
                <w:szCs w:val="20"/>
              </w:rPr>
            </w:pPr>
            <w:r w:rsidRPr="0023298E">
              <w:rPr>
                <w:rFonts w:ascii="Times New Roman" w:hAnsi="Times New Roman"/>
                <w:sz w:val="20"/>
                <w:szCs w:val="20"/>
              </w:rPr>
              <w:t xml:space="preserve">4.4.4. </w:t>
            </w:r>
            <w:proofErr w:type="spellStart"/>
            <w:r w:rsidRPr="0023298E">
              <w:rPr>
                <w:rFonts w:ascii="Times New Roman" w:hAnsi="Times New Roman"/>
                <w:sz w:val="20"/>
                <w:szCs w:val="20"/>
              </w:rPr>
              <w:t>Giả</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thuyết</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cấu</w:t>
            </w:r>
            <w:proofErr w:type="spellEnd"/>
            <w:r w:rsidRPr="0023298E">
              <w:rPr>
                <w:rFonts w:ascii="Times New Roman" w:hAnsi="Times New Roman"/>
                <w:sz w:val="20"/>
                <w:szCs w:val="20"/>
              </w:rPr>
              <w:t xml:space="preserve"> tạo </w:t>
            </w:r>
            <w:proofErr w:type="spellStart"/>
            <w:r w:rsidRPr="0023298E">
              <w:rPr>
                <w:rFonts w:ascii="Times New Roman" w:hAnsi="Times New Roman"/>
                <w:sz w:val="20"/>
                <w:szCs w:val="20"/>
              </w:rPr>
              <w:t>hạt</w:t>
            </w:r>
            <w:proofErr w:type="spellEnd"/>
            <w:r w:rsidRPr="0023298E">
              <w:rPr>
                <w:rFonts w:ascii="Times New Roman" w:hAnsi="Times New Roman"/>
                <w:sz w:val="20"/>
                <w:szCs w:val="20"/>
              </w:rPr>
              <w:t xml:space="preserve"> nhân</w:t>
            </w:r>
          </w:p>
          <w:p w:rsidR="00FC77CF" w:rsidRPr="001E09E0" w:rsidRDefault="00FC77CF" w:rsidP="009E6728">
            <w:pPr>
              <w:widowControl w:val="0"/>
              <w:ind w:firstLine="292"/>
              <w:rPr>
                <w:rFonts w:ascii="Times New Roman" w:hAnsi="Times New Roman"/>
                <w:sz w:val="20"/>
                <w:szCs w:val="20"/>
              </w:rPr>
            </w:pPr>
            <w:r w:rsidRPr="0023298E">
              <w:rPr>
                <w:rFonts w:ascii="Times New Roman" w:hAnsi="Times New Roman"/>
                <w:sz w:val="20"/>
                <w:szCs w:val="20"/>
              </w:rPr>
              <w:t xml:space="preserve">4.4.5. </w:t>
            </w:r>
            <w:proofErr w:type="spellStart"/>
            <w:r w:rsidRPr="0023298E">
              <w:rPr>
                <w:rFonts w:ascii="Times New Roman" w:hAnsi="Times New Roman"/>
                <w:sz w:val="20"/>
                <w:szCs w:val="20"/>
              </w:rPr>
              <w:t>Giả</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thuyết</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phức</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hợp</w:t>
            </w:r>
            <w:proofErr w:type="spellEnd"/>
          </w:p>
        </w:tc>
        <w:tc>
          <w:tcPr>
            <w:tcW w:w="1845" w:type="dxa"/>
          </w:tcPr>
          <w:p w:rsidR="00682CDA" w:rsidRPr="00FE38CE" w:rsidRDefault="00CA5D70" w:rsidP="0023298E">
            <w:pPr>
              <w:widowControl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w:t>
            </w:r>
            <w:r w:rsidR="002E0A85">
              <w:rPr>
                <w:rFonts w:ascii="Times New Roman" w:hAnsi="Times New Roman"/>
                <w:noProof/>
                <w:color w:val="000000" w:themeColor="text1"/>
                <w:sz w:val="20"/>
                <w:szCs w:val="20"/>
                <w:lang w:eastAsia="en-US"/>
              </w:rPr>
              <w:t>. Sinh viên cần nắm các chất phụ gia khác nhau như chất làm chậm động, chất nhanh đông để phục vụ cho công tác bơm trám vào một thành hệ phức tạp cụ thể, và cần hiểu cơ bản cơ chế đông nhanh và cơ chế đông chậm của các chất phụ gia</w:t>
            </w:r>
          </w:p>
        </w:tc>
        <w:tc>
          <w:tcPr>
            <w:tcW w:w="1272" w:type="dxa"/>
          </w:tcPr>
          <w:p w:rsidR="00682CDA" w:rsidRPr="00FE38CE" w:rsidRDefault="00682CDA" w:rsidP="006E27F1">
            <w:pPr>
              <w:widowControl w:val="0"/>
              <w:rPr>
                <w:rFonts w:ascii="Times New Roman" w:hAnsi="Times New Roman"/>
                <w:noProof/>
                <w:color w:val="000000" w:themeColor="text1"/>
                <w:sz w:val="20"/>
                <w:szCs w:val="20"/>
                <w:lang w:val="vi-VN" w:eastAsia="en-US"/>
              </w:rPr>
            </w:pPr>
          </w:p>
        </w:tc>
      </w:tr>
      <w:tr w:rsidR="00682CDA" w:rsidRPr="00FE38CE" w:rsidTr="0032281B">
        <w:trPr>
          <w:trHeight w:val="1418"/>
          <w:jc w:val="center"/>
        </w:trPr>
        <w:tc>
          <w:tcPr>
            <w:tcW w:w="855" w:type="dxa"/>
          </w:tcPr>
          <w:p w:rsidR="00682CDA" w:rsidRPr="00FE38CE" w:rsidRDefault="002E0A85"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11</w:t>
            </w:r>
          </w:p>
        </w:tc>
        <w:tc>
          <w:tcPr>
            <w:tcW w:w="5372" w:type="dxa"/>
          </w:tcPr>
          <w:p w:rsidR="00682CDA" w:rsidRPr="0023298E" w:rsidRDefault="000447E8" w:rsidP="006E27F1">
            <w:pPr>
              <w:widowControl w:val="0"/>
              <w:suppressAutoHyphens w:val="0"/>
              <w:rPr>
                <w:rFonts w:ascii="Times New Roman" w:hAnsi="Times New Roman"/>
                <w:b/>
                <w:sz w:val="20"/>
                <w:szCs w:val="20"/>
              </w:rPr>
            </w:pPr>
            <w:proofErr w:type="spellStart"/>
            <w:r w:rsidRPr="0023298E">
              <w:rPr>
                <w:rFonts w:ascii="Times New Roman" w:hAnsi="Times New Roman"/>
                <w:b/>
                <w:sz w:val="20"/>
                <w:szCs w:val="20"/>
              </w:rPr>
              <w:t>Chương</w:t>
            </w:r>
            <w:proofErr w:type="spellEnd"/>
            <w:r w:rsidRPr="0023298E">
              <w:rPr>
                <w:rFonts w:ascii="Times New Roman" w:hAnsi="Times New Roman"/>
                <w:b/>
                <w:sz w:val="20"/>
                <w:szCs w:val="20"/>
              </w:rPr>
              <w:t xml:space="preserve"> 5. </w:t>
            </w:r>
            <w:proofErr w:type="spellStart"/>
            <w:r w:rsidRPr="0023298E">
              <w:rPr>
                <w:rFonts w:ascii="Times New Roman" w:hAnsi="Times New Roman"/>
                <w:b/>
                <w:sz w:val="20"/>
                <w:szCs w:val="20"/>
              </w:rPr>
              <w:t>Các</w:t>
            </w:r>
            <w:proofErr w:type="spellEnd"/>
            <w:r w:rsidRPr="0023298E">
              <w:rPr>
                <w:rFonts w:ascii="Times New Roman" w:hAnsi="Times New Roman"/>
                <w:b/>
                <w:sz w:val="20"/>
                <w:szCs w:val="20"/>
              </w:rPr>
              <w:t xml:space="preserve">  </w:t>
            </w:r>
            <w:proofErr w:type="spellStart"/>
            <w:r w:rsidRPr="0023298E">
              <w:rPr>
                <w:rFonts w:ascii="Times New Roman" w:hAnsi="Times New Roman"/>
                <w:b/>
                <w:sz w:val="20"/>
                <w:szCs w:val="20"/>
              </w:rPr>
              <w:t>tính</w:t>
            </w:r>
            <w:proofErr w:type="spellEnd"/>
            <w:r w:rsidRPr="0023298E">
              <w:rPr>
                <w:rFonts w:ascii="Times New Roman" w:hAnsi="Times New Roman"/>
                <w:b/>
                <w:sz w:val="20"/>
                <w:szCs w:val="20"/>
              </w:rPr>
              <w:t xml:space="preserve"> </w:t>
            </w:r>
            <w:proofErr w:type="spellStart"/>
            <w:r w:rsidRPr="0023298E">
              <w:rPr>
                <w:rFonts w:ascii="Times New Roman" w:hAnsi="Times New Roman"/>
                <w:b/>
                <w:sz w:val="20"/>
                <w:szCs w:val="20"/>
              </w:rPr>
              <w:t>chất</w:t>
            </w:r>
            <w:proofErr w:type="spellEnd"/>
            <w:r w:rsidRPr="0023298E">
              <w:rPr>
                <w:rFonts w:ascii="Times New Roman" w:hAnsi="Times New Roman"/>
                <w:b/>
                <w:sz w:val="20"/>
                <w:szCs w:val="20"/>
              </w:rPr>
              <w:t xml:space="preserve"> </w:t>
            </w:r>
            <w:proofErr w:type="spellStart"/>
            <w:r w:rsidRPr="0023298E">
              <w:rPr>
                <w:rFonts w:ascii="Times New Roman" w:hAnsi="Times New Roman"/>
                <w:b/>
                <w:sz w:val="20"/>
                <w:szCs w:val="20"/>
              </w:rPr>
              <w:t>cơ</w:t>
            </w:r>
            <w:proofErr w:type="spellEnd"/>
            <w:r w:rsidRPr="0023298E">
              <w:rPr>
                <w:rFonts w:ascii="Times New Roman" w:hAnsi="Times New Roman"/>
                <w:b/>
                <w:sz w:val="20"/>
                <w:szCs w:val="20"/>
              </w:rPr>
              <w:t xml:space="preserve"> </w:t>
            </w:r>
            <w:proofErr w:type="spellStart"/>
            <w:r w:rsidRPr="0023298E">
              <w:rPr>
                <w:rFonts w:ascii="Times New Roman" w:hAnsi="Times New Roman"/>
                <w:b/>
                <w:sz w:val="20"/>
                <w:szCs w:val="20"/>
              </w:rPr>
              <w:t>bản</w:t>
            </w:r>
            <w:proofErr w:type="spellEnd"/>
            <w:r w:rsidRPr="0023298E">
              <w:rPr>
                <w:rFonts w:ascii="Times New Roman" w:hAnsi="Times New Roman"/>
                <w:b/>
                <w:sz w:val="20"/>
                <w:szCs w:val="20"/>
              </w:rPr>
              <w:t xml:space="preserve"> </w:t>
            </w:r>
            <w:proofErr w:type="spellStart"/>
            <w:r w:rsidRPr="0023298E">
              <w:rPr>
                <w:rFonts w:ascii="Times New Roman" w:hAnsi="Times New Roman"/>
                <w:b/>
                <w:sz w:val="20"/>
                <w:szCs w:val="20"/>
              </w:rPr>
              <w:t>của</w:t>
            </w:r>
            <w:proofErr w:type="spellEnd"/>
            <w:r w:rsidRPr="0023298E">
              <w:rPr>
                <w:rFonts w:ascii="Times New Roman" w:hAnsi="Times New Roman"/>
                <w:b/>
                <w:sz w:val="20"/>
                <w:szCs w:val="20"/>
              </w:rPr>
              <w:t xml:space="preserve"> </w:t>
            </w:r>
            <w:proofErr w:type="spellStart"/>
            <w:r w:rsidRPr="0023298E">
              <w:rPr>
                <w:rFonts w:ascii="Times New Roman" w:hAnsi="Times New Roman"/>
                <w:b/>
                <w:sz w:val="20"/>
                <w:szCs w:val="20"/>
              </w:rPr>
              <w:t>vữa</w:t>
            </w:r>
            <w:proofErr w:type="spellEnd"/>
            <w:r w:rsidRPr="0023298E">
              <w:rPr>
                <w:rFonts w:ascii="Times New Roman" w:hAnsi="Times New Roman"/>
                <w:b/>
                <w:sz w:val="20"/>
                <w:szCs w:val="20"/>
              </w:rPr>
              <w:t xml:space="preserve"> xi </w:t>
            </w:r>
            <w:proofErr w:type="spellStart"/>
            <w:r w:rsidRPr="0023298E">
              <w:rPr>
                <w:rFonts w:ascii="Times New Roman" w:hAnsi="Times New Roman"/>
                <w:b/>
                <w:sz w:val="20"/>
                <w:szCs w:val="20"/>
              </w:rPr>
              <w:t>măng</w:t>
            </w:r>
            <w:proofErr w:type="spellEnd"/>
          </w:p>
          <w:p w:rsidR="000447E8" w:rsidRPr="0023298E" w:rsidRDefault="000447E8" w:rsidP="0021223E">
            <w:pPr>
              <w:pStyle w:val="ListParagraph"/>
              <w:widowControl w:val="0"/>
              <w:numPr>
                <w:ilvl w:val="0"/>
                <w:numId w:val="10"/>
              </w:numPr>
              <w:suppressAutoHyphens w:val="0"/>
              <w:rPr>
                <w:rFonts w:ascii="Times New Roman" w:hAnsi="Times New Roman"/>
                <w:sz w:val="20"/>
                <w:szCs w:val="20"/>
              </w:rPr>
            </w:pPr>
            <w:proofErr w:type="spellStart"/>
            <w:r w:rsidRPr="0023298E">
              <w:rPr>
                <w:rFonts w:ascii="Times New Roman" w:hAnsi="Times New Roman"/>
                <w:sz w:val="20"/>
                <w:szCs w:val="20"/>
              </w:rPr>
              <w:t>Giới</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thiệu</w:t>
            </w:r>
            <w:proofErr w:type="spellEnd"/>
          </w:p>
          <w:p w:rsidR="000447E8" w:rsidRPr="0023298E" w:rsidRDefault="000447E8" w:rsidP="0021223E">
            <w:pPr>
              <w:pStyle w:val="ListParagraph"/>
              <w:widowControl w:val="0"/>
              <w:numPr>
                <w:ilvl w:val="0"/>
                <w:numId w:val="10"/>
              </w:numPr>
              <w:suppressAutoHyphens w:val="0"/>
              <w:rPr>
                <w:rFonts w:ascii="Times New Roman" w:hAnsi="Times New Roman"/>
                <w:sz w:val="20"/>
                <w:szCs w:val="20"/>
              </w:rPr>
            </w:pPr>
            <w:proofErr w:type="spellStart"/>
            <w:r w:rsidRPr="0023298E">
              <w:rPr>
                <w:rFonts w:ascii="Times New Roman" w:hAnsi="Times New Roman"/>
                <w:sz w:val="20"/>
                <w:szCs w:val="20"/>
              </w:rPr>
              <w:t>Lượng</w:t>
            </w:r>
            <w:proofErr w:type="spellEnd"/>
            <w:r w:rsidRPr="0023298E">
              <w:rPr>
                <w:rFonts w:ascii="Times New Roman" w:hAnsi="Times New Roman"/>
                <w:sz w:val="20"/>
                <w:szCs w:val="20"/>
              </w:rPr>
              <w:t xml:space="preserve"> nước </w:t>
            </w:r>
            <w:proofErr w:type="spellStart"/>
            <w:r w:rsidRPr="0023298E">
              <w:rPr>
                <w:rFonts w:ascii="Times New Roman" w:hAnsi="Times New Roman"/>
                <w:sz w:val="20"/>
                <w:szCs w:val="20"/>
              </w:rPr>
              <w:t>trong</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vữa</w:t>
            </w:r>
            <w:proofErr w:type="spellEnd"/>
            <w:r w:rsidRPr="0023298E">
              <w:rPr>
                <w:rFonts w:ascii="Times New Roman" w:hAnsi="Times New Roman"/>
                <w:sz w:val="20"/>
                <w:szCs w:val="20"/>
              </w:rPr>
              <w:t xml:space="preserve"> xi </w:t>
            </w:r>
            <w:proofErr w:type="spellStart"/>
            <w:r w:rsidRPr="0023298E">
              <w:rPr>
                <w:rFonts w:ascii="Times New Roman" w:hAnsi="Times New Roman"/>
                <w:sz w:val="20"/>
                <w:szCs w:val="20"/>
              </w:rPr>
              <w:t>măng</w:t>
            </w:r>
            <w:proofErr w:type="spellEnd"/>
          </w:p>
          <w:p w:rsidR="000447E8" w:rsidRPr="0023298E" w:rsidRDefault="000447E8" w:rsidP="0021223E">
            <w:pPr>
              <w:pStyle w:val="ListParagraph"/>
              <w:widowControl w:val="0"/>
              <w:numPr>
                <w:ilvl w:val="0"/>
                <w:numId w:val="10"/>
              </w:numPr>
              <w:suppressAutoHyphens w:val="0"/>
              <w:rPr>
                <w:rFonts w:ascii="Times New Roman" w:hAnsi="Times New Roman"/>
                <w:sz w:val="20"/>
                <w:szCs w:val="20"/>
              </w:rPr>
            </w:pPr>
            <w:proofErr w:type="spellStart"/>
            <w:r w:rsidRPr="0023298E">
              <w:rPr>
                <w:rFonts w:ascii="Times New Roman" w:hAnsi="Times New Roman"/>
                <w:sz w:val="20"/>
                <w:szCs w:val="20"/>
              </w:rPr>
              <w:t>Độ</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thải</w:t>
            </w:r>
            <w:proofErr w:type="spellEnd"/>
            <w:r w:rsidRPr="0023298E">
              <w:rPr>
                <w:rFonts w:ascii="Times New Roman" w:hAnsi="Times New Roman"/>
                <w:sz w:val="20"/>
                <w:szCs w:val="20"/>
              </w:rPr>
              <w:t xml:space="preserve"> nước</w:t>
            </w:r>
          </w:p>
          <w:p w:rsidR="000447E8" w:rsidRPr="0023298E" w:rsidRDefault="000447E8" w:rsidP="0021223E">
            <w:pPr>
              <w:pStyle w:val="ListParagraph"/>
              <w:widowControl w:val="0"/>
              <w:numPr>
                <w:ilvl w:val="0"/>
                <w:numId w:val="10"/>
              </w:numPr>
              <w:suppressAutoHyphens w:val="0"/>
              <w:rPr>
                <w:rFonts w:ascii="Times New Roman" w:hAnsi="Times New Roman"/>
                <w:sz w:val="20"/>
                <w:szCs w:val="20"/>
              </w:rPr>
            </w:pPr>
            <w:r w:rsidRPr="0023298E">
              <w:rPr>
                <w:rFonts w:ascii="Times New Roman" w:hAnsi="Times New Roman"/>
                <w:sz w:val="20"/>
                <w:szCs w:val="20"/>
              </w:rPr>
              <w:t xml:space="preserve">Tỷ </w:t>
            </w:r>
            <w:proofErr w:type="spellStart"/>
            <w:r w:rsidRPr="0023298E">
              <w:rPr>
                <w:rFonts w:ascii="Times New Roman" w:hAnsi="Times New Roman"/>
                <w:sz w:val="20"/>
                <w:szCs w:val="20"/>
              </w:rPr>
              <w:t>trọng</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của</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vữa</w:t>
            </w:r>
            <w:proofErr w:type="spellEnd"/>
            <w:r w:rsidRPr="0023298E">
              <w:rPr>
                <w:rFonts w:ascii="Times New Roman" w:hAnsi="Times New Roman"/>
                <w:sz w:val="20"/>
                <w:szCs w:val="20"/>
              </w:rPr>
              <w:t xml:space="preserve"> xi </w:t>
            </w:r>
            <w:proofErr w:type="spellStart"/>
            <w:r w:rsidRPr="0023298E">
              <w:rPr>
                <w:rFonts w:ascii="Times New Roman" w:hAnsi="Times New Roman"/>
                <w:sz w:val="20"/>
                <w:szCs w:val="20"/>
              </w:rPr>
              <w:t>măng</w:t>
            </w:r>
            <w:proofErr w:type="spellEnd"/>
          </w:p>
          <w:p w:rsidR="000447E8" w:rsidRPr="0023298E" w:rsidRDefault="000447E8" w:rsidP="0021223E">
            <w:pPr>
              <w:pStyle w:val="ListParagraph"/>
              <w:widowControl w:val="0"/>
              <w:numPr>
                <w:ilvl w:val="0"/>
                <w:numId w:val="10"/>
              </w:numPr>
              <w:suppressAutoHyphens w:val="0"/>
              <w:rPr>
                <w:rFonts w:ascii="Times New Roman" w:hAnsi="Times New Roman"/>
                <w:sz w:val="20"/>
                <w:szCs w:val="20"/>
              </w:rPr>
            </w:pPr>
            <w:proofErr w:type="spellStart"/>
            <w:r w:rsidRPr="0023298E">
              <w:rPr>
                <w:rFonts w:ascii="Times New Roman" w:hAnsi="Times New Roman"/>
                <w:sz w:val="20"/>
                <w:szCs w:val="20"/>
              </w:rPr>
              <w:t>Độ</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chảy</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tỏa</w:t>
            </w:r>
            <w:proofErr w:type="spellEnd"/>
          </w:p>
          <w:p w:rsidR="000447E8" w:rsidRPr="0023298E" w:rsidRDefault="0023298E" w:rsidP="0021223E">
            <w:pPr>
              <w:pStyle w:val="ListParagraph"/>
              <w:widowControl w:val="0"/>
              <w:numPr>
                <w:ilvl w:val="0"/>
                <w:numId w:val="10"/>
              </w:numPr>
              <w:suppressAutoHyphens w:val="0"/>
              <w:rPr>
                <w:rFonts w:ascii="Times New Roman" w:hAnsi="Times New Roman"/>
                <w:sz w:val="20"/>
                <w:szCs w:val="20"/>
              </w:rPr>
            </w:pPr>
            <w:proofErr w:type="spellStart"/>
            <w:r w:rsidRPr="0023298E">
              <w:rPr>
                <w:rFonts w:ascii="Times New Roman" w:hAnsi="Times New Roman"/>
                <w:sz w:val="20"/>
                <w:szCs w:val="20"/>
              </w:rPr>
              <w:t>Thời</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gian</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đông</w:t>
            </w:r>
            <w:proofErr w:type="spellEnd"/>
            <w:r w:rsidRPr="0023298E">
              <w:rPr>
                <w:rFonts w:ascii="Times New Roman" w:hAnsi="Times New Roman"/>
                <w:sz w:val="20"/>
                <w:szCs w:val="20"/>
              </w:rPr>
              <w:t xml:space="preserve"> kết</w:t>
            </w:r>
          </w:p>
          <w:p w:rsidR="0023298E" w:rsidRPr="0023298E" w:rsidRDefault="0023298E" w:rsidP="0021223E">
            <w:pPr>
              <w:pStyle w:val="ListParagraph"/>
              <w:widowControl w:val="0"/>
              <w:numPr>
                <w:ilvl w:val="0"/>
                <w:numId w:val="10"/>
              </w:numPr>
              <w:suppressAutoHyphens w:val="0"/>
              <w:rPr>
                <w:rFonts w:ascii="Times New Roman" w:hAnsi="Times New Roman"/>
                <w:sz w:val="20"/>
                <w:szCs w:val="20"/>
              </w:rPr>
            </w:pPr>
            <w:proofErr w:type="spellStart"/>
            <w:r w:rsidRPr="0023298E">
              <w:rPr>
                <w:rFonts w:ascii="Times New Roman" w:hAnsi="Times New Roman"/>
                <w:sz w:val="20"/>
                <w:szCs w:val="20"/>
              </w:rPr>
              <w:t>Thời</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gian</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đặc</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quánh</w:t>
            </w:r>
            <w:proofErr w:type="spellEnd"/>
          </w:p>
          <w:p w:rsidR="0023298E" w:rsidRPr="0023298E" w:rsidRDefault="0023298E" w:rsidP="0021223E">
            <w:pPr>
              <w:pStyle w:val="ListParagraph"/>
              <w:widowControl w:val="0"/>
              <w:numPr>
                <w:ilvl w:val="0"/>
                <w:numId w:val="10"/>
              </w:numPr>
              <w:suppressAutoHyphens w:val="0"/>
              <w:rPr>
                <w:rFonts w:ascii="Times New Roman" w:hAnsi="Times New Roman"/>
                <w:sz w:val="20"/>
                <w:szCs w:val="20"/>
              </w:rPr>
            </w:pPr>
            <w:proofErr w:type="spellStart"/>
            <w:r w:rsidRPr="0023298E">
              <w:rPr>
                <w:rFonts w:ascii="Times New Roman" w:hAnsi="Times New Roman"/>
                <w:sz w:val="20"/>
                <w:szCs w:val="20"/>
              </w:rPr>
              <w:t>Độ</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ổn</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địng</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sa</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lắng</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độ</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tách</w:t>
            </w:r>
            <w:proofErr w:type="spellEnd"/>
            <w:r w:rsidRPr="0023298E">
              <w:rPr>
                <w:rFonts w:ascii="Times New Roman" w:hAnsi="Times New Roman"/>
                <w:sz w:val="20"/>
                <w:szCs w:val="20"/>
              </w:rPr>
              <w:t xml:space="preserve"> nước)</w:t>
            </w:r>
          </w:p>
          <w:p w:rsidR="0023298E" w:rsidRPr="0023298E" w:rsidRDefault="0023298E" w:rsidP="0021223E">
            <w:pPr>
              <w:pStyle w:val="ListParagraph"/>
              <w:widowControl w:val="0"/>
              <w:numPr>
                <w:ilvl w:val="0"/>
                <w:numId w:val="10"/>
              </w:numPr>
              <w:suppressAutoHyphens w:val="0"/>
              <w:rPr>
                <w:rFonts w:ascii="Times New Roman" w:hAnsi="Times New Roman"/>
                <w:sz w:val="20"/>
                <w:szCs w:val="20"/>
              </w:rPr>
            </w:pPr>
            <w:proofErr w:type="spellStart"/>
            <w:r w:rsidRPr="0023298E">
              <w:rPr>
                <w:rFonts w:ascii="Times New Roman" w:hAnsi="Times New Roman"/>
                <w:sz w:val="20"/>
                <w:szCs w:val="20"/>
              </w:rPr>
              <w:t>Tính</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chất</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lưu</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biến</w:t>
            </w:r>
            <w:proofErr w:type="spellEnd"/>
          </w:p>
          <w:p w:rsidR="0023298E" w:rsidRPr="0023298E" w:rsidRDefault="0023298E" w:rsidP="006E27F1">
            <w:pPr>
              <w:widowControl w:val="0"/>
              <w:suppressAutoHyphens w:val="0"/>
              <w:rPr>
                <w:rFonts w:ascii="Times New Roman" w:hAnsi="Times New Roman"/>
                <w:sz w:val="20"/>
                <w:szCs w:val="20"/>
              </w:rPr>
            </w:pPr>
            <w:r w:rsidRPr="0023298E">
              <w:rPr>
                <w:rFonts w:ascii="Times New Roman" w:hAnsi="Times New Roman"/>
                <w:sz w:val="20"/>
                <w:szCs w:val="20"/>
              </w:rPr>
              <w:t xml:space="preserve">5.10. </w:t>
            </w:r>
            <w:proofErr w:type="spellStart"/>
            <w:r w:rsidRPr="0023298E">
              <w:rPr>
                <w:rFonts w:ascii="Times New Roman" w:hAnsi="Times New Roman"/>
                <w:sz w:val="20"/>
                <w:szCs w:val="20"/>
              </w:rPr>
              <w:t>Một</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số</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tính</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chất</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cơ</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bản</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của</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đá</w:t>
            </w:r>
            <w:proofErr w:type="spellEnd"/>
            <w:r w:rsidRPr="0023298E">
              <w:rPr>
                <w:rFonts w:ascii="Times New Roman" w:hAnsi="Times New Roman"/>
                <w:sz w:val="20"/>
                <w:szCs w:val="20"/>
              </w:rPr>
              <w:t xml:space="preserve"> xi </w:t>
            </w:r>
            <w:proofErr w:type="spellStart"/>
            <w:r w:rsidRPr="0023298E">
              <w:rPr>
                <w:rFonts w:ascii="Times New Roman" w:hAnsi="Times New Roman"/>
                <w:sz w:val="20"/>
                <w:szCs w:val="20"/>
              </w:rPr>
              <w:t>măng</w:t>
            </w:r>
            <w:proofErr w:type="spellEnd"/>
          </w:p>
          <w:p w:rsidR="0023298E" w:rsidRPr="0023298E" w:rsidRDefault="0023298E" w:rsidP="009E6728">
            <w:pPr>
              <w:widowControl w:val="0"/>
              <w:suppressAutoHyphens w:val="0"/>
              <w:ind w:firstLine="382"/>
              <w:rPr>
                <w:rFonts w:ascii="Times New Roman" w:hAnsi="Times New Roman"/>
                <w:sz w:val="20"/>
                <w:szCs w:val="20"/>
              </w:rPr>
            </w:pPr>
            <w:r w:rsidRPr="0023298E">
              <w:rPr>
                <w:rFonts w:ascii="Times New Roman" w:hAnsi="Times New Roman"/>
                <w:sz w:val="20"/>
                <w:szCs w:val="20"/>
              </w:rPr>
              <w:t xml:space="preserve">5.10.1. </w:t>
            </w:r>
            <w:proofErr w:type="spellStart"/>
            <w:r w:rsidRPr="0023298E">
              <w:rPr>
                <w:rFonts w:ascii="Times New Roman" w:hAnsi="Times New Roman"/>
                <w:sz w:val="20"/>
                <w:szCs w:val="20"/>
              </w:rPr>
              <w:t>Độ</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bền</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cơ</w:t>
            </w:r>
            <w:proofErr w:type="spellEnd"/>
            <w:r w:rsidRPr="0023298E">
              <w:rPr>
                <w:rFonts w:ascii="Times New Roman" w:hAnsi="Times New Roman"/>
                <w:sz w:val="20"/>
                <w:szCs w:val="20"/>
              </w:rPr>
              <w:t xml:space="preserve"> học </w:t>
            </w:r>
            <w:proofErr w:type="spellStart"/>
            <w:r w:rsidRPr="0023298E">
              <w:rPr>
                <w:rFonts w:ascii="Times New Roman" w:hAnsi="Times New Roman"/>
                <w:sz w:val="20"/>
                <w:szCs w:val="20"/>
              </w:rPr>
              <w:t>của</w:t>
            </w:r>
            <w:proofErr w:type="spellEnd"/>
            <w:r w:rsidRPr="0023298E">
              <w:rPr>
                <w:rFonts w:ascii="Times New Roman" w:hAnsi="Times New Roman"/>
                <w:sz w:val="20"/>
                <w:szCs w:val="20"/>
              </w:rPr>
              <w:t xml:space="preserve"> </w:t>
            </w:r>
            <w:proofErr w:type="spellStart"/>
            <w:r w:rsidRPr="0023298E">
              <w:rPr>
                <w:rFonts w:ascii="Times New Roman" w:hAnsi="Times New Roman"/>
                <w:sz w:val="20"/>
                <w:szCs w:val="20"/>
              </w:rPr>
              <w:t>đá</w:t>
            </w:r>
            <w:proofErr w:type="spellEnd"/>
            <w:r w:rsidRPr="0023298E">
              <w:rPr>
                <w:rFonts w:ascii="Times New Roman" w:hAnsi="Times New Roman"/>
                <w:sz w:val="20"/>
                <w:szCs w:val="20"/>
              </w:rPr>
              <w:t xml:space="preserve"> xi </w:t>
            </w:r>
            <w:proofErr w:type="spellStart"/>
            <w:r w:rsidRPr="0023298E">
              <w:rPr>
                <w:rFonts w:ascii="Times New Roman" w:hAnsi="Times New Roman"/>
                <w:sz w:val="20"/>
                <w:szCs w:val="20"/>
              </w:rPr>
              <w:t>măng</w:t>
            </w:r>
            <w:proofErr w:type="spellEnd"/>
          </w:p>
          <w:p w:rsidR="0023298E" w:rsidRPr="0023298E" w:rsidRDefault="0023298E" w:rsidP="009E6728">
            <w:pPr>
              <w:widowControl w:val="0"/>
              <w:suppressAutoHyphens w:val="0"/>
              <w:ind w:firstLine="382"/>
              <w:rPr>
                <w:rFonts w:ascii="Times New Roman" w:hAnsi="Times New Roman"/>
                <w:sz w:val="20"/>
                <w:szCs w:val="20"/>
              </w:rPr>
            </w:pPr>
            <w:r w:rsidRPr="0023298E">
              <w:rPr>
                <w:rFonts w:ascii="Times New Roman" w:hAnsi="Times New Roman"/>
                <w:sz w:val="20"/>
                <w:szCs w:val="20"/>
              </w:rPr>
              <w:t xml:space="preserve">5.10.2. </w:t>
            </w:r>
            <w:proofErr w:type="spellStart"/>
            <w:r>
              <w:rPr>
                <w:rFonts w:ascii="Times New Roman" w:hAnsi="Times New Roman"/>
                <w:sz w:val="20"/>
                <w:szCs w:val="20"/>
              </w:rPr>
              <w:t>Độ</w:t>
            </w:r>
            <w:proofErr w:type="spellEnd"/>
            <w:r>
              <w:rPr>
                <w:rFonts w:ascii="Times New Roman" w:hAnsi="Times New Roman"/>
                <w:sz w:val="20"/>
                <w:szCs w:val="20"/>
              </w:rPr>
              <w:t xml:space="preserve"> </w:t>
            </w:r>
            <w:proofErr w:type="spellStart"/>
            <w:r>
              <w:rPr>
                <w:rFonts w:ascii="Times New Roman" w:hAnsi="Times New Roman"/>
                <w:sz w:val="20"/>
                <w:szCs w:val="20"/>
              </w:rPr>
              <w:t>thấm</w:t>
            </w:r>
            <w:proofErr w:type="spellEnd"/>
            <w:r>
              <w:rPr>
                <w:rFonts w:ascii="Times New Roman" w:hAnsi="Times New Roman"/>
                <w:sz w:val="20"/>
                <w:szCs w:val="20"/>
              </w:rPr>
              <w:t xml:space="preserve"> </w:t>
            </w:r>
            <w:proofErr w:type="spellStart"/>
            <w:r>
              <w:rPr>
                <w:rFonts w:ascii="Times New Roman" w:hAnsi="Times New Roman"/>
                <w:sz w:val="20"/>
                <w:szCs w:val="20"/>
              </w:rPr>
              <w:t>của</w:t>
            </w:r>
            <w:proofErr w:type="spellEnd"/>
            <w:r>
              <w:rPr>
                <w:rFonts w:ascii="Times New Roman" w:hAnsi="Times New Roman"/>
                <w:sz w:val="20"/>
                <w:szCs w:val="20"/>
              </w:rPr>
              <w:t xml:space="preserve"> </w:t>
            </w:r>
            <w:proofErr w:type="spellStart"/>
            <w:r>
              <w:rPr>
                <w:rFonts w:ascii="Times New Roman" w:hAnsi="Times New Roman"/>
                <w:sz w:val="20"/>
                <w:szCs w:val="20"/>
              </w:rPr>
              <w:t>đá</w:t>
            </w:r>
            <w:proofErr w:type="spellEnd"/>
            <w:r>
              <w:rPr>
                <w:rFonts w:ascii="Times New Roman" w:hAnsi="Times New Roman"/>
                <w:sz w:val="20"/>
                <w:szCs w:val="20"/>
              </w:rPr>
              <w:t xml:space="preserve"> xi </w:t>
            </w:r>
            <w:proofErr w:type="spellStart"/>
            <w:r>
              <w:rPr>
                <w:rFonts w:ascii="Times New Roman" w:hAnsi="Times New Roman"/>
                <w:sz w:val="20"/>
                <w:szCs w:val="20"/>
              </w:rPr>
              <w:t>măng</w:t>
            </w:r>
            <w:proofErr w:type="spellEnd"/>
          </w:p>
        </w:tc>
        <w:tc>
          <w:tcPr>
            <w:tcW w:w="1845" w:type="dxa"/>
          </w:tcPr>
          <w:p w:rsidR="00682CDA" w:rsidRPr="00FE38CE" w:rsidRDefault="00CA5D70" w:rsidP="0023298E">
            <w:pPr>
              <w:widowControl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w:t>
            </w:r>
            <w:r w:rsidR="002E0A85">
              <w:rPr>
                <w:rFonts w:ascii="Times New Roman" w:hAnsi="Times New Roman"/>
                <w:noProof/>
                <w:color w:val="000000" w:themeColor="text1"/>
                <w:sz w:val="20"/>
                <w:szCs w:val="20"/>
                <w:lang w:eastAsia="en-US"/>
              </w:rPr>
              <w:t>. Sinh viên cần nắm chắc các tính chất cơ bản cử vữa xi măng để từ đó thiết kế vữa xi măng một cách chất lượng cho một thành hệ cụ thể.</w:t>
            </w:r>
          </w:p>
        </w:tc>
        <w:tc>
          <w:tcPr>
            <w:tcW w:w="1272" w:type="dxa"/>
          </w:tcPr>
          <w:p w:rsidR="00682CDA" w:rsidRPr="00FE38CE" w:rsidRDefault="00682CDA" w:rsidP="006E27F1">
            <w:pPr>
              <w:widowControl w:val="0"/>
              <w:rPr>
                <w:rFonts w:ascii="Times New Roman" w:hAnsi="Times New Roman"/>
                <w:noProof/>
                <w:color w:val="000000" w:themeColor="text1"/>
                <w:sz w:val="20"/>
                <w:szCs w:val="20"/>
                <w:lang w:val="vi-VN" w:eastAsia="en-US"/>
              </w:rPr>
            </w:pPr>
          </w:p>
        </w:tc>
      </w:tr>
      <w:tr w:rsidR="00162F52" w:rsidRPr="00FE38CE" w:rsidTr="0032281B">
        <w:trPr>
          <w:trHeight w:val="821"/>
          <w:jc w:val="center"/>
        </w:trPr>
        <w:tc>
          <w:tcPr>
            <w:tcW w:w="855" w:type="dxa"/>
          </w:tcPr>
          <w:p w:rsidR="00162F52" w:rsidRPr="00FE38CE" w:rsidRDefault="002E0A85"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12-13</w:t>
            </w:r>
          </w:p>
        </w:tc>
        <w:tc>
          <w:tcPr>
            <w:tcW w:w="5372" w:type="dxa"/>
          </w:tcPr>
          <w:p w:rsidR="00162F52" w:rsidRPr="002E0A85" w:rsidRDefault="00917646" w:rsidP="00917646">
            <w:pPr>
              <w:suppressAutoHyphens w:val="0"/>
              <w:autoSpaceDE w:val="0"/>
              <w:autoSpaceDN w:val="0"/>
              <w:adjustRightInd w:val="0"/>
              <w:rPr>
                <w:rFonts w:ascii="Times New Roman" w:hAnsi="Times New Roman"/>
                <w:b/>
                <w:sz w:val="20"/>
                <w:szCs w:val="20"/>
              </w:rPr>
            </w:pPr>
            <w:proofErr w:type="spellStart"/>
            <w:r w:rsidRPr="002E0A85">
              <w:rPr>
                <w:rFonts w:ascii="Times New Roman" w:hAnsi="Times New Roman"/>
                <w:b/>
                <w:sz w:val="20"/>
                <w:szCs w:val="20"/>
              </w:rPr>
              <w:t>Chương</w:t>
            </w:r>
            <w:proofErr w:type="spellEnd"/>
            <w:r w:rsidRPr="002E0A85">
              <w:rPr>
                <w:rFonts w:ascii="Times New Roman" w:hAnsi="Times New Roman"/>
                <w:b/>
                <w:sz w:val="20"/>
                <w:szCs w:val="20"/>
              </w:rPr>
              <w:t xml:space="preserve"> 6. </w:t>
            </w:r>
            <w:proofErr w:type="spellStart"/>
            <w:r w:rsidRPr="002E0A85">
              <w:rPr>
                <w:rFonts w:ascii="Times New Roman" w:hAnsi="Times New Roman"/>
                <w:b/>
                <w:sz w:val="20"/>
                <w:szCs w:val="20"/>
              </w:rPr>
              <w:t>Các</w:t>
            </w:r>
            <w:proofErr w:type="spellEnd"/>
            <w:r w:rsidRPr="002E0A85">
              <w:rPr>
                <w:rFonts w:ascii="Times New Roman" w:hAnsi="Times New Roman"/>
                <w:b/>
                <w:sz w:val="20"/>
                <w:szCs w:val="20"/>
              </w:rPr>
              <w:t xml:space="preserve"> </w:t>
            </w:r>
            <w:proofErr w:type="spellStart"/>
            <w:r w:rsidRPr="002E0A85">
              <w:rPr>
                <w:rFonts w:ascii="Times New Roman" w:hAnsi="Times New Roman"/>
                <w:b/>
                <w:sz w:val="20"/>
                <w:szCs w:val="20"/>
              </w:rPr>
              <w:t>kỹ</w:t>
            </w:r>
            <w:proofErr w:type="spellEnd"/>
            <w:r w:rsidRPr="002E0A85">
              <w:rPr>
                <w:rFonts w:ascii="Times New Roman" w:hAnsi="Times New Roman"/>
                <w:b/>
                <w:sz w:val="20"/>
                <w:szCs w:val="20"/>
              </w:rPr>
              <w:t xml:space="preserve"> </w:t>
            </w:r>
            <w:proofErr w:type="spellStart"/>
            <w:r w:rsidRPr="002E0A85">
              <w:rPr>
                <w:rFonts w:ascii="Times New Roman" w:hAnsi="Times New Roman"/>
                <w:b/>
                <w:sz w:val="20"/>
                <w:szCs w:val="20"/>
              </w:rPr>
              <w:t>thuật</w:t>
            </w:r>
            <w:proofErr w:type="spellEnd"/>
            <w:r w:rsidRPr="002E0A85">
              <w:rPr>
                <w:rFonts w:ascii="Times New Roman" w:hAnsi="Times New Roman"/>
                <w:b/>
                <w:sz w:val="20"/>
                <w:szCs w:val="20"/>
              </w:rPr>
              <w:t xml:space="preserve"> </w:t>
            </w:r>
            <w:proofErr w:type="spellStart"/>
            <w:r w:rsidRPr="002E0A85">
              <w:rPr>
                <w:rFonts w:ascii="Times New Roman" w:hAnsi="Times New Roman"/>
                <w:b/>
                <w:sz w:val="20"/>
                <w:szCs w:val="20"/>
              </w:rPr>
              <w:t>bơm</w:t>
            </w:r>
            <w:proofErr w:type="spellEnd"/>
            <w:r w:rsidRPr="002E0A85">
              <w:rPr>
                <w:rFonts w:ascii="Times New Roman" w:hAnsi="Times New Roman"/>
                <w:b/>
                <w:sz w:val="20"/>
                <w:szCs w:val="20"/>
              </w:rPr>
              <w:t xml:space="preserve"> tram xi </w:t>
            </w:r>
            <w:proofErr w:type="spellStart"/>
            <w:r w:rsidRPr="002E0A85">
              <w:rPr>
                <w:rFonts w:ascii="Times New Roman" w:hAnsi="Times New Roman"/>
                <w:b/>
                <w:sz w:val="20"/>
                <w:szCs w:val="20"/>
              </w:rPr>
              <w:t>măng</w:t>
            </w:r>
            <w:proofErr w:type="spellEnd"/>
            <w:r w:rsidRPr="002E0A85">
              <w:rPr>
                <w:rFonts w:ascii="Times New Roman" w:hAnsi="Times New Roman"/>
                <w:b/>
                <w:sz w:val="20"/>
                <w:szCs w:val="20"/>
              </w:rPr>
              <w:t xml:space="preserve"> </w:t>
            </w:r>
            <w:proofErr w:type="spellStart"/>
            <w:r w:rsidRPr="002E0A85">
              <w:rPr>
                <w:rFonts w:ascii="Times New Roman" w:hAnsi="Times New Roman"/>
                <w:b/>
                <w:sz w:val="20"/>
                <w:szCs w:val="20"/>
              </w:rPr>
              <w:t>giếng</w:t>
            </w:r>
            <w:proofErr w:type="spellEnd"/>
            <w:r w:rsidRPr="002E0A85">
              <w:rPr>
                <w:rFonts w:ascii="Times New Roman" w:hAnsi="Times New Roman"/>
                <w:b/>
                <w:sz w:val="20"/>
                <w:szCs w:val="20"/>
              </w:rPr>
              <w:t xml:space="preserve"> </w:t>
            </w:r>
            <w:proofErr w:type="spellStart"/>
            <w:r w:rsidRPr="002E0A85">
              <w:rPr>
                <w:rFonts w:ascii="Times New Roman" w:hAnsi="Times New Roman"/>
                <w:b/>
                <w:sz w:val="20"/>
                <w:szCs w:val="20"/>
              </w:rPr>
              <w:t>khoan</w:t>
            </w:r>
            <w:proofErr w:type="spellEnd"/>
          </w:p>
          <w:p w:rsidR="00917646" w:rsidRPr="00917646" w:rsidRDefault="00917646" w:rsidP="0021223E">
            <w:pPr>
              <w:pStyle w:val="NormalWeb"/>
              <w:numPr>
                <w:ilvl w:val="0"/>
                <w:numId w:val="11"/>
              </w:numPr>
              <w:kinsoku w:val="0"/>
              <w:overflowPunct w:val="0"/>
              <w:spacing w:before="0" w:beforeAutospacing="0" w:after="0" w:afterAutospacing="0"/>
              <w:textAlignment w:val="baseline"/>
              <w:rPr>
                <w:sz w:val="20"/>
                <w:szCs w:val="20"/>
              </w:rPr>
            </w:pPr>
            <w:r w:rsidRPr="00917646">
              <w:rPr>
                <w:rFonts w:eastAsiaTheme="minorEastAsia"/>
                <w:color w:val="000000" w:themeColor="text1"/>
                <w:sz w:val="20"/>
                <w:szCs w:val="20"/>
                <w:lang w:val="pt-BR"/>
              </w:rPr>
              <w:t>Mục đích</w:t>
            </w:r>
          </w:p>
          <w:p w:rsidR="00917646" w:rsidRPr="00917646" w:rsidRDefault="00917646" w:rsidP="0021223E">
            <w:pPr>
              <w:pStyle w:val="NormalWeb"/>
              <w:numPr>
                <w:ilvl w:val="0"/>
                <w:numId w:val="11"/>
              </w:numPr>
              <w:kinsoku w:val="0"/>
              <w:overflowPunct w:val="0"/>
              <w:spacing w:before="0" w:beforeAutospacing="0" w:after="0" w:afterAutospacing="0"/>
              <w:textAlignment w:val="baseline"/>
              <w:rPr>
                <w:sz w:val="20"/>
                <w:szCs w:val="20"/>
              </w:rPr>
            </w:pPr>
            <w:r w:rsidRPr="00917646">
              <w:rPr>
                <w:rFonts w:eastAsiaTheme="minorEastAsia"/>
                <w:color w:val="000000" w:themeColor="text1"/>
                <w:sz w:val="20"/>
                <w:szCs w:val="20"/>
                <w:lang w:val="pt-BR"/>
              </w:rPr>
              <w:t>Trám xi măng một giai đoạn</w:t>
            </w:r>
          </w:p>
          <w:p w:rsidR="00917646" w:rsidRPr="00917646" w:rsidRDefault="00917646" w:rsidP="0021223E">
            <w:pPr>
              <w:pStyle w:val="NormalWeb"/>
              <w:numPr>
                <w:ilvl w:val="0"/>
                <w:numId w:val="11"/>
              </w:numPr>
              <w:kinsoku w:val="0"/>
              <w:overflowPunct w:val="0"/>
              <w:spacing w:before="0" w:beforeAutospacing="0" w:after="0" w:afterAutospacing="0"/>
              <w:textAlignment w:val="baseline"/>
              <w:rPr>
                <w:sz w:val="20"/>
                <w:szCs w:val="20"/>
              </w:rPr>
            </w:pPr>
            <w:r w:rsidRPr="00917646">
              <w:rPr>
                <w:rFonts w:eastAsiaTheme="minorEastAsia"/>
                <w:color w:val="000000" w:themeColor="text1"/>
                <w:sz w:val="20"/>
                <w:szCs w:val="20"/>
                <w:lang w:val="pt-BR"/>
              </w:rPr>
              <w:t>Trám xi măng nhiều giai đoạn</w:t>
            </w:r>
          </w:p>
          <w:p w:rsidR="00917646" w:rsidRPr="00917646" w:rsidRDefault="00917646" w:rsidP="0021223E">
            <w:pPr>
              <w:pStyle w:val="NormalWeb"/>
              <w:numPr>
                <w:ilvl w:val="0"/>
                <w:numId w:val="11"/>
              </w:numPr>
              <w:kinsoku w:val="0"/>
              <w:overflowPunct w:val="0"/>
              <w:spacing w:before="0" w:beforeAutospacing="0" w:after="0" w:afterAutospacing="0"/>
              <w:textAlignment w:val="baseline"/>
              <w:rPr>
                <w:sz w:val="20"/>
                <w:szCs w:val="20"/>
              </w:rPr>
            </w:pPr>
            <w:r w:rsidRPr="00917646">
              <w:rPr>
                <w:rFonts w:eastAsiaTheme="minorEastAsia"/>
                <w:color w:val="000000" w:themeColor="text1"/>
                <w:sz w:val="20"/>
                <w:szCs w:val="20"/>
                <w:lang w:val="pt-BR"/>
              </w:rPr>
              <w:t>Trám xi măng cột ống chống lửng</w:t>
            </w:r>
          </w:p>
          <w:p w:rsidR="00917646" w:rsidRPr="00917646" w:rsidRDefault="00917646" w:rsidP="0021223E">
            <w:pPr>
              <w:pStyle w:val="NormalWeb"/>
              <w:numPr>
                <w:ilvl w:val="0"/>
                <w:numId w:val="11"/>
              </w:numPr>
              <w:kinsoku w:val="0"/>
              <w:overflowPunct w:val="0"/>
              <w:spacing w:before="0" w:beforeAutospacing="0" w:after="0" w:afterAutospacing="0"/>
              <w:textAlignment w:val="baseline"/>
              <w:rPr>
                <w:sz w:val="20"/>
                <w:szCs w:val="20"/>
              </w:rPr>
            </w:pPr>
            <w:r w:rsidRPr="00917646">
              <w:rPr>
                <w:rFonts w:eastAsiaTheme="minorEastAsia"/>
                <w:color w:val="000000" w:themeColor="text1"/>
                <w:sz w:val="20"/>
                <w:szCs w:val="20"/>
                <w:lang w:val="pt-BR"/>
              </w:rPr>
              <w:t>Ép xi măng</w:t>
            </w:r>
          </w:p>
          <w:p w:rsidR="00917646" w:rsidRPr="00917646" w:rsidRDefault="00917646" w:rsidP="0021223E">
            <w:pPr>
              <w:pStyle w:val="NormalWeb"/>
              <w:numPr>
                <w:ilvl w:val="0"/>
                <w:numId w:val="11"/>
              </w:numPr>
              <w:kinsoku w:val="0"/>
              <w:overflowPunct w:val="0"/>
              <w:spacing w:before="0" w:beforeAutospacing="0" w:after="0" w:afterAutospacing="0"/>
              <w:textAlignment w:val="baseline"/>
              <w:rPr>
                <w:sz w:val="20"/>
                <w:szCs w:val="20"/>
              </w:rPr>
            </w:pPr>
            <w:r w:rsidRPr="00917646">
              <w:rPr>
                <w:rFonts w:eastAsiaTheme="minorEastAsia"/>
                <w:color w:val="000000" w:themeColor="text1"/>
                <w:sz w:val="20"/>
                <w:szCs w:val="20"/>
                <w:lang w:val="pt-BR"/>
              </w:rPr>
              <w:t>Đặt cầu xi măng</w:t>
            </w:r>
          </w:p>
          <w:p w:rsidR="00917646" w:rsidRPr="00917646" w:rsidRDefault="00917646" w:rsidP="0021223E">
            <w:pPr>
              <w:pStyle w:val="NormalWeb"/>
              <w:numPr>
                <w:ilvl w:val="0"/>
                <w:numId w:val="11"/>
              </w:numPr>
              <w:kinsoku w:val="0"/>
              <w:overflowPunct w:val="0"/>
              <w:spacing w:before="0" w:beforeAutospacing="0" w:after="0" w:afterAutospacing="0"/>
              <w:textAlignment w:val="baseline"/>
              <w:rPr>
                <w:sz w:val="20"/>
                <w:szCs w:val="20"/>
              </w:rPr>
            </w:pPr>
            <w:r w:rsidRPr="00917646">
              <w:rPr>
                <w:rFonts w:eastAsiaTheme="minorEastAsia"/>
                <w:color w:val="000000" w:themeColor="text1"/>
                <w:sz w:val="20"/>
                <w:szCs w:val="20"/>
                <w:lang w:val="pt-BR"/>
              </w:rPr>
              <w:t>Trám xi măng giếng khoan ngang</w:t>
            </w:r>
          </w:p>
          <w:p w:rsidR="00917646" w:rsidRPr="00237CB3" w:rsidRDefault="00917646" w:rsidP="0021223E">
            <w:pPr>
              <w:pStyle w:val="NormalWeb"/>
              <w:numPr>
                <w:ilvl w:val="0"/>
                <w:numId w:val="11"/>
              </w:numPr>
              <w:kinsoku w:val="0"/>
              <w:overflowPunct w:val="0"/>
              <w:spacing w:before="0" w:beforeAutospacing="0" w:after="0" w:afterAutospacing="0"/>
              <w:textAlignment w:val="baseline"/>
              <w:rPr>
                <w:sz w:val="20"/>
                <w:szCs w:val="20"/>
              </w:rPr>
            </w:pPr>
            <w:r w:rsidRPr="00917646">
              <w:rPr>
                <w:rFonts w:eastAsiaTheme="minorEastAsia"/>
                <w:color w:val="000000" w:themeColor="text1"/>
                <w:sz w:val="20"/>
                <w:szCs w:val="20"/>
                <w:lang w:val="pt-BR"/>
              </w:rPr>
              <w:t>Các sự cố tiềm tàng và biện pháp khắc phục  trong công tác</w:t>
            </w:r>
            <w:r w:rsidRPr="00917646">
              <w:rPr>
                <w:sz w:val="20"/>
                <w:szCs w:val="20"/>
              </w:rPr>
              <w:t xml:space="preserve"> </w:t>
            </w:r>
            <w:r w:rsidRPr="00917646">
              <w:rPr>
                <w:rFonts w:eastAsiaTheme="minorEastAsia"/>
                <w:color w:val="000000" w:themeColor="text1"/>
                <w:sz w:val="20"/>
                <w:szCs w:val="20"/>
                <w:lang w:val="pt-BR"/>
              </w:rPr>
              <w:t>bơm trám xi măng</w:t>
            </w:r>
          </w:p>
          <w:p w:rsidR="00237CB3" w:rsidRDefault="007062C1" w:rsidP="007062C1">
            <w:pPr>
              <w:pStyle w:val="NormalWeb"/>
              <w:kinsoku w:val="0"/>
              <w:overflowPunct w:val="0"/>
              <w:spacing w:before="0" w:beforeAutospacing="0" w:after="0" w:afterAutospacing="0"/>
              <w:ind w:left="360"/>
              <w:textAlignment w:val="baseline"/>
              <w:rPr>
                <w:sz w:val="20"/>
                <w:szCs w:val="20"/>
              </w:rPr>
            </w:pPr>
            <w:r>
              <w:rPr>
                <w:sz w:val="20"/>
                <w:szCs w:val="20"/>
              </w:rPr>
              <w:t xml:space="preserve">6.8.1. </w:t>
            </w:r>
            <w:proofErr w:type="spellStart"/>
            <w:r w:rsidR="00237CB3">
              <w:rPr>
                <w:sz w:val="20"/>
                <w:szCs w:val="20"/>
              </w:rPr>
              <w:t>Mất</w:t>
            </w:r>
            <w:proofErr w:type="spellEnd"/>
            <w:r w:rsidR="00237CB3">
              <w:rPr>
                <w:sz w:val="20"/>
                <w:szCs w:val="20"/>
              </w:rPr>
              <w:t xml:space="preserve"> dung </w:t>
            </w:r>
            <w:proofErr w:type="spellStart"/>
            <w:r w:rsidR="00237CB3">
              <w:rPr>
                <w:sz w:val="20"/>
                <w:szCs w:val="20"/>
              </w:rPr>
              <w:t>dịch</w:t>
            </w:r>
            <w:proofErr w:type="spellEnd"/>
            <w:r w:rsidR="00237CB3">
              <w:rPr>
                <w:sz w:val="20"/>
                <w:szCs w:val="20"/>
              </w:rPr>
              <w:t xml:space="preserve"> </w:t>
            </w:r>
            <w:proofErr w:type="spellStart"/>
            <w:r w:rsidR="00237CB3">
              <w:rPr>
                <w:sz w:val="20"/>
                <w:szCs w:val="20"/>
              </w:rPr>
              <w:t>khoan</w:t>
            </w:r>
            <w:proofErr w:type="spellEnd"/>
            <w:r w:rsidR="00237CB3">
              <w:rPr>
                <w:sz w:val="20"/>
                <w:szCs w:val="20"/>
              </w:rPr>
              <w:t xml:space="preserve"> </w:t>
            </w:r>
            <w:proofErr w:type="spellStart"/>
            <w:r w:rsidR="00237CB3">
              <w:rPr>
                <w:sz w:val="20"/>
                <w:szCs w:val="20"/>
              </w:rPr>
              <w:t>và</w:t>
            </w:r>
            <w:proofErr w:type="spellEnd"/>
            <w:r w:rsidR="00237CB3">
              <w:rPr>
                <w:sz w:val="20"/>
                <w:szCs w:val="20"/>
              </w:rPr>
              <w:t xml:space="preserve"> </w:t>
            </w:r>
            <w:proofErr w:type="spellStart"/>
            <w:r w:rsidR="00237CB3">
              <w:rPr>
                <w:sz w:val="20"/>
                <w:szCs w:val="20"/>
              </w:rPr>
              <w:t>vữa</w:t>
            </w:r>
            <w:proofErr w:type="spellEnd"/>
            <w:r w:rsidR="00237CB3">
              <w:rPr>
                <w:sz w:val="20"/>
                <w:szCs w:val="20"/>
              </w:rPr>
              <w:t xml:space="preserve"> xi </w:t>
            </w:r>
            <w:proofErr w:type="spellStart"/>
            <w:r w:rsidR="00237CB3">
              <w:rPr>
                <w:sz w:val="20"/>
                <w:szCs w:val="20"/>
              </w:rPr>
              <w:t>măng</w:t>
            </w:r>
            <w:proofErr w:type="spellEnd"/>
          </w:p>
          <w:p w:rsidR="00237CB3" w:rsidRDefault="007062C1" w:rsidP="007062C1">
            <w:pPr>
              <w:pStyle w:val="NormalWeb"/>
              <w:kinsoku w:val="0"/>
              <w:overflowPunct w:val="0"/>
              <w:spacing w:before="0" w:beforeAutospacing="0" w:after="0" w:afterAutospacing="0"/>
              <w:ind w:left="360"/>
              <w:textAlignment w:val="baseline"/>
              <w:rPr>
                <w:sz w:val="20"/>
                <w:szCs w:val="20"/>
              </w:rPr>
            </w:pPr>
            <w:r>
              <w:rPr>
                <w:sz w:val="20"/>
                <w:szCs w:val="20"/>
              </w:rPr>
              <w:t xml:space="preserve">6.8.2. </w:t>
            </w:r>
            <w:proofErr w:type="spellStart"/>
            <w:r w:rsidR="00237CB3">
              <w:rPr>
                <w:sz w:val="20"/>
                <w:szCs w:val="20"/>
              </w:rPr>
              <w:t>Các</w:t>
            </w:r>
            <w:proofErr w:type="spellEnd"/>
            <w:r w:rsidR="00237CB3">
              <w:rPr>
                <w:sz w:val="20"/>
                <w:szCs w:val="20"/>
              </w:rPr>
              <w:t xml:space="preserve"> </w:t>
            </w:r>
            <w:proofErr w:type="spellStart"/>
            <w:r w:rsidR="00237CB3">
              <w:rPr>
                <w:sz w:val="20"/>
                <w:szCs w:val="20"/>
              </w:rPr>
              <w:t>phức</w:t>
            </w:r>
            <w:proofErr w:type="spellEnd"/>
            <w:r w:rsidR="00237CB3">
              <w:rPr>
                <w:sz w:val="20"/>
                <w:szCs w:val="20"/>
              </w:rPr>
              <w:t xml:space="preserve"> </w:t>
            </w:r>
            <w:proofErr w:type="spellStart"/>
            <w:r w:rsidR="00237CB3">
              <w:rPr>
                <w:sz w:val="20"/>
                <w:szCs w:val="20"/>
              </w:rPr>
              <w:t>tạp</w:t>
            </w:r>
            <w:proofErr w:type="spellEnd"/>
            <w:r w:rsidR="00237CB3">
              <w:rPr>
                <w:sz w:val="20"/>
                <w:szCs w:val="20"/>
              </w:rPr>
              <w:t xml:space="preserve"> </w:t>
            </w:r>
            <w:proofErr w:type="spellStart"/>
            <w:r w:rsidR="00237CB3">
              <w:rPr>
                <w:sz w:val="20"/>
                <w:szCs w:val="20"/>
              </w:rPr>
              <w:t>trong</w:t>
            </w:r>
            <w:proofErr w:type="spellEnd"/>
            <w:r w:rsidR="00237CB3">
              <w:rPr>
                <w:sz w:val="20"/>
                <w:szCs w:val="20"/>
              </w:rPr>
              <w:t xml:space="preserve"> </w:t>
            </w:r>
            <w:proofErr w:type="spellStart"/>
            <w:r w:rsidR="00237CB3">
              <w:rPr>
                <w:sz w:val="20"/>
                <w:szCs w:val="20"/>
              </w:rPr>
              <w:t>quá</w:t>
            </w:r>
            <w:proofErr w:type="spellEnd"/>
            <w:r w:rsidR="00237CB3">
              <w:rPr>
                <w:sz w:val="20"/>
                <w:szCs w:val="20"/>
              </w:rPr>
              <w:t xml:space="preserve"> </w:t>
            </w:r>
            <w:proofErr w:type="spellStart"/>
            <w:r w:rsidR="00237CB3">
              <w:rPr>
                <w:sz w:val="20"/>
                <w:szCs w:val="20"/>
              </w:rPr>
              <w:t>trình</w:t>
            </w:r>
            <w:proofErr w:type="spellEnd"/>
            <w:r w:rsidR="00237CB3">
              <w:rPr>
                <w:sz w:val="20"/>
                <w:szCs w:val="20"/>
              </w:rPr>
              <w:t xml:space="preserve"> </w:t>
            </w:r>
            <w:proofErr w:type="spellStart"/>
            <w:r w:rsidR="00237CB3">
              <w:rPr>
                <w:sz w:val="20"/>
                <w:szCs w:val="20"/>
              </w:rPr>
              <w:t>chuẩn</w:t>
            </w:r>
            <w:proofErr w:type="spellEnd"/>
            <w:r w:rsidR="00237CB3">
              <w:rPr>
                <w:sz w:val="20"/>
                <w:szCs w:val="20"/>
              </w:rPr>
              <w:t xml:space="preserve"> </w:t>
            </w:r>
            <w:proofErr w:type="spellStart"/>
            <w:r w:rsidR="00237CB3">
              <w:rPr>
                <w:sz w:val="20"/>
                <w:szCs w:val="20"/>
              </w:rPr>
              <w:t>bị</w:t>
            </w:r>
            <w:proofErr w:type="spellEnd"/>
            <w:r w:rsidR="00237CB3">
              <w:rPr>
                <w:sz w:val="20"/>
                <w:szCs w:val="20"/>
              </w:rPr>
              <w:t xml:space="preserve"> </w:t>
            </w:r>
            <w:proofErr w:type="spellStart"/>
            <w:r w:rsidR="00237CB3">
              <w:rPr>
                <w:sz w:val="20"/>
                <w:szCs w:val="20"/>
              </w:rPr>
              <w:t>thân</w:t>
            </w:r>
            <w:proofErr w:type="spellEnd"/>
            <w:r w:rsidR="00237CB3">
              <w:rPr>
                <w:sz w:val="20"/>
                <w:szCs w:val="20"/>
              </w:rPr>
              <w:t xml:space="preserve"> </w:t>
            </w:r>
            <w:proofErr w:type="spellStart"/>
            <w:r w:rsidR="00237CB3">
              <w:rPr>
                <w:sz w:val="20"/>
                <w:szCs w:val="20"/>
              </w:rPr>
              <w:t>giếng</w:t>
            </w:r>
            <w:proofErr w:type="spellEnd"/>
          </w:p>
          <w:p w:rsidR="00237CB3" w:rsidRDefault="007062C1" w:rsidP="007062C1">
            <w:pPr>
              <w:pStyle w:val="NormalWeb"/>
              <w:kinsoku w:val="0"/>
              <w:overflowPunct w:val="0"/>
              <w:spacing w:before="0" w:beforeAutospacing="0" w:after="0" w:afterAutospacing="0"/>
              <w:ind w:left="360"/>
              <w:textAlignment w:val="baseline"/>
              <w:rPr>
                <w:sz w:val="20"/>
                <w:szCs w:val="20"/>
              </w:rPr>
            </w:pPr>
            <w:r>
              <w:rPr>
                <w:sz w:val="20"/>
                <w:szCs w:val="20"/>
              </w:rPr>
              <w:t xml:space="preserve">6.8.3. </w:t>
            </w:r>
            <w:proofErr w:type="spellStart"/>
            <w:r w:rsidR="00237CB3">
              <w:rPr>
                <w:sz w:val="20"/>
                <w:szCs w:val="20"/>
              </w:rPr>
              <w:t>Các</w:t>
            </w:r>
            <w:proofErr w:type="spellEnd"/>
            <w:r w:rsidR="00237CB3">
              <w:rPr>
                <w:sz w:val="20"/>
                <w:szCs w:val="20"/>
              </w:rPr>
              <w:t xml:space="preserve"> </w:t>
            </w:r>
            <w:proofErr w:type="spellStart"/>
            <w:r w:rsidR="00237CB3">
              <w:rPr>
                <w:sz w:val="20"/>
                <w:szCs w:val="20"/>
              </w:rPr>
              <w:t>phức</w:t>
            </w:r>
            <w:proofErr w:type="spellEnd"/>
            <w:r w:rsidR="00237CB3">
              <w:rPr>
                <w:sz w:val="20"/>
                <w:szCs w:val="20"/>
              </w:rPr>
              <w:t xml:space="preserve"> </w:t>
            </w:r>
            <w:proofErr w:type="spellStart"/>
            <w:r w:rsidR="00237CB3">
              <w:rPr>
                <w:sz w:val="20"/>
                <w:szCs w:val="20"/>
              </w:rPr>
              <w:t>tạp</w:t>
            </w:r>
            <w:proofErr w:type="spellEnd"/>
            <w:r w:rsidR="00237CB3">
              <w:rPr>
                <w:sz w:val="20"/>
                <w:szCs w:val="20"/>
              </w:rPr>
              <w:t xml:space="preserve"> </w:t>
            </w:r>
            <w:proofErr w:type="spellStart"/>
            <w:r w:rsidR="00237CB3">
              <w:rPr>
                <w:sz w:val="20"/>
                <w:szCs w:val="20"/>
              </w:rPr>
              <w:t>liên</w:t>
            </w:r>
            <w:proofErr w:type="spellEnd"/>
            <w:r w:rsidR="00237CB3">
              <w:rPr>
                <w:sz w:val="20"/>
                <w:szCs w:val="20"/>
              </w:rPr>
              <w:t xml:space="preserve"> </w:t>
            </w:r>
            <w:proofErr w:type="spellStart"/>
            <w:r w:rsidR="00237CB3">
              <w:rPr>
                <w:sz w:val="20"/>
                <w:szCs w:val="20"/>
              </w:rPr>
              <w:t>quan</w:t>
            </w:r>
            <w:proofErr w:type="spellEnd"/>
            <w:r w:rsidR="00237CB3">
              <w:rPr>
                <w:sz w:val="20"/>
                <w:szCs w:val="20"/>
              </w:rPr>
              <w:t xml:space="preserve"> </w:t>
            </w:r>
            <w:proofErr w:type="spellStart"/>
            <w:r w:rsidR="00237CB3">
              <w:rPr>
                <w:sz w:val="20"/>
                <w:szCs w:val="20"/>
              </w:rPr>
              <w:t>tới</w:t>
            </w:r>
            <w:proofErr w:type="spellEnd"/>
            <w:r w:rsidR="00237CB3">
              <w:rPr>
                <w:sz w:val="20"/>
                <w:szCs w:val="20"/>
              </w:rPr>
              <w:t xml:space="preserve"> </w:t>
            </w:r>
            <w:proofErr w:type="spellStart"/>
            <w:r w:rsidR="00237CB3">
              <w:rPr>
                <w:sz w:val="20"/>
                <w:szCs w:val="20"/>
              </w:rPr>
              <w:t>phạm</w:t>
            </w:r>
            <w:proofErr w:type="spellEnd"/>
            <w:r w:rsidR="00237CB3">
              <w:rPr>
                <w:sz w:val="20"/>
                <w:szCs w:val="20"/>
              </w:rPr>
              <w:t xml:space="preserve"> vi </w:t>
            </w:r>
            <w:proofErr w:type="spellStart"/>
            <w:r w:rsidR="00237CB3">
              <w:rPr>
                <w:sz w:val="20"/>
                <w:szCs w:val="20"/>
              </w:rPr>
              <w:t>hoặc</w:t>
            </w:r>
            <w:proofErr w:type="spellEnd"/>
            <w:r w:rsidR="00237CB3">
              <w:rPr>
                <w:sz w:val="20"/>
                <w:szCs w:val="20"/>
              </w:rPr>
              <w:t xml:space="preserve"> </w:t>
            </w:r>
            <w:proofErr w:type="spellStart"/>
            <w:r w:rsidR="00237CB3">
              <w:rPr>
                <w:sz w:val="20"/>
                <w:szCs w:val="20"/>
              </w:rPr>
              <w:t>chọn</w:t>
            </w:r>
            <w:proofErr w:type="spellEnd"/>
            <w:r w:rsidR="00237CB3">
              <w:rPr>
                <w:sz w:val="20"/>
                <w:szCs w:val="20"/>
              </w:rPr>
              <w:t xml:space="preserve"> </w:t>
            </w:r>
            <w:proofErr w:type="spellStart"/>
            <w:r w:rsidR="00237CB3">
              <w:rPr>
                <w:sz w:val="20"/>
                <w:szCs w:val="20"/>
              </w:rPr>
              <w:t>không</w:t>
            </w:r>
            <w:proofErr w:type="spellEnd"/>
            <w:r w:rsidR="00237CB3">
              <w:rPr>
                <w:sz w:val="20"/>
                <w:szCs w:val="20"/>
              </w:rPr>
              <w:t xml:space="preserve"> </w:t>
            </w:r>
            <w:proofErr w:type="spellStart"/>
            <w:r w:rsidR="00237CB3">
              <w:rPr>
                <w:sz w:val="20"/>
                <w:szCs w:val="20"/>
              </w:rPr>
              <w:t>đúng</w:t>
            </w:r>
            <w:proofErr w:type="spellEnd"/>
            <w:r w:rsidR="00237CB3">
              <w:rPr>
                <w:sz w:val="20"/>
                <w:szCs w:val="20"/>
              </w:rPr>
              <w:t xml:space="preserve"> </w:t>
            </w:r>
            <w:proofErr w:type="spellStart"/>
            <w:r w:rsidR="00237CB3">
              <w:rPr>
                <w:sz w:val="20"/>
                <w:szCs w:val="20"/>
              </w:rPr>
              <w:t>đơn</w:t>
            </w:r>
            <w:proofErr w:type="spellEnd"/>
            <w:r w:rsidR="00237CB3">
              <w:rPr>
                <w:sz w:val="20"/>
                <w:szCs w:val="20"/>
              </w:rPr>
              <w:t xml:space="preserve"> </w:t>
            </w:r>
            <w:proofErr w:type="spellStart"/>
            <w:r w:rsidR="00237CB3">
              <w:rPr>
                <w:sz w:val="20"/>
                <w:szCs w:val="20"/>
              </w:rPr>
              <w:t>pha</w:t>
            </w:r>
            <w:proofErr w:type="spellEnd"/>
            <w:r w:rsidR="00237CB3">
              <w:rPr>
                <w:sz w:val="20"/>
                <w:szCs w:val="20"/>
              </w:rPr>
              <w:t xml:space="preserve"> </w:t>
            </w:r>
            <w:proofErr w:type="spellStart"/>
            <w:r w:rsidR="00237CB3">
              <w:rPr>
                <w:sz w:val="20"/>
                <w:szCs w:val="20"/>
              </w:rPr>
              <w:t>chế</w:t>
            </w:r>
            <w:proofErr w:type="spellEnd"/>
            <w:r w:rsidR="00237CB3">
              <w:rPr>
                <w:sz w:val="20"/>
                <w:szCs w:val="20"/>
              </w:rPr>
              <w:t xml:space="preserve"> </w:t>
            </w:r>
            <w:proofErr w:type="spellStart"/>
            <w:r w:rsidR="00237CB3">
              <w:rPr>
                <w:sz w:val="20"/>
                <w:szCs w:val="20"/>
              </w:rPr>
              <w:t>vữa</w:t>
            </w:r>
            <w:proofErr w:type="spellEnd"/>
          </w:p>
          <w:p w:rsidR="00237CB3" w:rsidRDefault="007062C1" w:rsidP="007062C1">
            <w:pPr>
              <w:pStyle w:val="NormalWeb"/>
              <w:kinsoku w:val="0"/>
              <w:overflowPunct w:val="0"/>
              <w:spacing w:before="0" w:beforeAutospacing="0" w:after="0" w:afterAutospacing="0"/>
              <w:ind w:left="360"/>
              <w:textAlignment w:val="baseline"/>
              <w:rPr>
                <w:sz w:val="20"/>
                <w:szCs w:val="20"/>
              </w:rPr>
            </w:pPr>
            <w:r>
              <w:rPr>
                <w:sz w:val="20"/>
                <w:szCs w:val="20"/>
              </w:rPr>
              <w:t xml:space="preserve">6.8.4. </w:t>
            </w:r>
            <w:proofErr w:type="spellStart"/>
            <w:r w:rsidR="00237CB3">
              <w:rPr>
                <w:sz w:val="20"/>
                <w:szCs w:val="20"/>
              </w:rPr>
              <w:t>Cốc</w:t>
            </w:r>
            <w:proofErr w:type="spellEnd"/>
            <w:r w:rsidR="00237CB3">
              <w:rPr>
                <w:sz w:val="20"/>
                <w:szCs w:val="20"/>
              </w:rPr>
              <w:t xml:space="preserve"> xi </w:t>
            </w:r>
            <w:proofErr w:type="spellStart"/>
            <w:r w:rsidR="00237CB3">
              <w:rPr>
                <w:sz w:val="20"/>
                <w:szCs w:val="20"/>
              </w:rPr>
              <w:t>măng</w:t>
            </w:r>
            <w:proofErr w:type="spellEnd"/>
            <w:r w:rsidR="00237CB3">
              <w:rPr>
                <w:sz w:val="20"/>
                <w:szCs w:val="20"/>
              </w:rPr>
              <w:t xml:space="preserve"> </w:t>
            </w:r>
            <w:proofErr w:type="spellStart"/>
            <w:r w:rsidR="00237CB3">
              <w:rPr>
                <w:sz w:val="20"/>
                <w:szCs w:val="20"/>
              </w:rPr>
              <w:t>trong</w:t>
            </w:r>
            <w:proofErr w:type="spellEnd"/>
            <w:r w:rsidR="00237CB3">
              <w:rPr>
                <w:sz w:val="20"/>
                <w:szCs w:val="20"/>
              </w:rPr>
              <w:t xml:space="preserve"> </w:t>
            </w:r>
            <w:proofErr w:type="spellStart"/>
            <w:r w:rsidR="00237CB3">
              <w:rPr>
                <w:sz w:val="20"/>
                <w:szCs w:val="20"/>
              </w:rPr>
              <w:t>cột</w:t>
            </w:r>
            <w:proofErr w:type="spellEnd"/>
            <w:r w:rsidR="00237CB3">
              <w:rPr>
                <w:sz w:val="20"/>
                <w:szCs w:val="20"/>
              </w:rPr>
              <w:t xml:space="preserve"> </w:t>
            </w:r>
            <w:proofErr w:type="spellStart"/>
            <w:r w:rsidR="00237CB3">
              <w:rPr>
                <w:sz w:val="20"/>
                <w:szCs w:val="20"/>
              </w:rPr>
              <w:t>ống</w:t>
            </w:r>
            <w:proofErr w:type="spellEnd"/>
            <w:r w:rsidR="00237CB3">
              <w:rPr>
                <w:sz w:val="20"/>
                <w:szCs w:val="20"/>
              </w:rPr>
              <w:t xml:space="preserve"> </w:t>
            </w:r>
            <w:proofErr w:type="spellStart"/>
            <w:r w:rsidR="00237CB3">
              <w:rPr>
                <w:sz w:val="20"/>
                <w:szCs w:val="20"/>
              </w:rPr>
              <w:t>chống</w:t>
            </w:r>
            <w:proofErr w:type="spellEnd"/>
            <w:r w:rsidR="00237CB3">
              <w:rPr>
                <w:sz w:val="20"/>
                <w:szCs w:val="20"/>
              </w:rPr>
              <w:t xml:space="preserve"> </w:t>
            </w:r>
            <w:proofErr w:type="spellStart"/>
            <w:r w:rsidR="00237CB3">
              <w:rPr>
                <w:sz w:val="20"/>
                <w:szCs w:val="20"/>
              </w:rPr>
              <w:t>dài</w:t>
            </w:r>
            <w:proofErr w:type="spellEnd"/>
            <w:r w:rsidR="00237CB3">
              <w:rPr>
                <w:sz w:val="20"/>
                <w:szCs w:val="20"/>
              </w:rPr>
              <w:t xml:space="preserve"> </w:t>
            </w:r>
            <w:proofErr w:type="spellStart"/>
            <w:r w:rsidR="00237CB3">
              <w:rPr>
                <w:sz w:val="20"/>
                <w:szCs w:val="20"/>
              </w:rPr>
              <w:t>hơn</w:t>
            </w:r>
            <w:proofErr w:type="spellEnd"/>
            <w:r w:rsidR="00237CB3">
              <w:rPr>
                <w:sz w:val="20"/>
                <w:szCs w:val="20"/>
              </w:rPr>
              <w:t xml:space="preserve"> dự </w:t>
            </w:r>
            <w:proofErr w:type="spellStart"/>
            <w:r w:rsidR="00237CB3">
              <w:rPr>
                <w:sz w:val="20"/>
                <w:szCs w:val="20"/>
              </w:rPr>
              <w:t>kiến</w:t>
            </w:r>
            <w:proofErr w:type="spellEnd"/>
          </w:p>
          <w:p w:rsidR="00237CB3" w:rsidRPr="00917646" w:rsidRDefault="007062C1" w:rsidP="007062C1">
            <w:pPr>
              <w:pStyle w:val="NormalWeb"/>
              <w:kinsoku w:val="0"/>
              <w:overflowPunct w:val="0"/>
              <w:spacing w:before="0" w:beforeAutospacing="0" w:after="0" w:afterAutospacing="0"/>
              <w:ind w:left="360"/>
              <w:textAlignment w:val="baseline"/>
              <w:rPr>
                <w:sz w:val="20"/>
                <w:szCs w:val="20"/>
              </w:rPr>
            </w:pPr>
            <w:r>
              <w:rPr>
                <w:sz w:val="20"/>
                <w:szCs w:val="20"/>
              </w:rPr>
              <w:t xml:space="preserve">6.8.5. </w:t>
            </w:r>
            <w:proofErr w:type="spellStart"/>
            <w:r w:rsidR="00237CB3">
              <w:rPr>
                <w:sz w:val="20"/>
                <w:szCs w:val="20"/>
              </w:rPr>
              <w:t>Sự</w:t>
            </w:r>
            <w:proofErr w:type="spellEnd"/>
            <w:r w:rsidR="00237CB3">
              <w:rPr>
                <w:sz w:val="20"/>
                <w:szCs w:val="20"/>
              </w:rPr>
              <w:t xml:space="preserve"> </w:t>
            </w:r>
            <w:proofErr w:type="spellStart"/>
            <w:r w:rsidR="00237CB3">
              <w:rPr>
                <w:sz w:val="20"/>
                <w:szCs w:val="20"/>
              </w:rPr>
              <w:t>xâm</w:t>
            </w:r>
            <w:proofErr w:type="spellEnd"/>
            <w:r w:rsidR="00237CB3">
              <w:rPr>
                <w:sz w:val="20"/>
                <w:szCs w:val="20"/>
              </w:rPr>
              <w:t xml:space="preserve"> </w:t>
            </w:r>
            <w:proofErr w:type="spellStart"/>
            <w:r w:rsidR="00237CB3">
              <w:rPr>
                <w:sz w:val="20"/>
                <w:szCs w:val="20"/>
              </w:rPr>
              <w:t>nhập</w:t>
            </w:r>
            <w:proofErr w:type="spellEnd"/>
            <w:r w:rsidR="00237CB3">
              <w:rPr>
                <w:sz w:val="20"/>
                <w:szCs w:val="20"/>
              </w:rPr>
              <w:t xml:space="preserve"> </w:t>
            </w:r>
            <w:proofErr w:type="spellStart"/>
            <w:r w:rsidR="00237CB3">
              <w:rPr>
                <w:sz w:val="20"/>
                <w:szCs w:val="20"/>
              </w:rPr>
              <w:t>các</w:t>
            </w:r>
            <w:proofErr w:type="spellEnd"/>
            <w:r w:rsidR="00237CB3">
              <w:rPr>
                <w:sz w:val="20"/>
                <w:szCs w:val="20"/>
              </w:rPr>
              <w:t xml:space="preserve"> </w:t>
            </w:r>
            <w:proofErr w:type="spellStart"/>
            <w:r w:rsidR="00237CB3">
              <w:rPr>
                <w:sz w:val="20"/>
                <w:szCs w:val="20"/>
              </w:rPr>
              <w:t>lưu</w:t>
            </w:r>
            <w:proofErr w:type="spellEnd"/>
            <w:r w:rsidR="00237CB3">
              <w:rPr>
                <w:sz w:val="20"/>
                <w:szCs w:val="20"/>
              </w:rPr>
              <w:t xml:space="preserve"> </w:t>
            </w:r>
            <w:proofErr w:type="spellStart"/>
            <w:r w:rsidR="00237CB3">
              <w:rPr>
                <w:sz w:val="20"/>
                <w:szCs w:val="20"/>
              </w:rPr>
              <w:t>chất</w:t>
            </w:r>
            <w:proofErr w:type="spellEnd"/>
            <w:r w:rsidR="00237CB3">
              <w:rPr>
                <w:sz w:val="20"/>
                <w:szCs w:val="20"/>
              </w:rPr>
              <w:t xml:space="preserve"> từ </w:t>
            </w:r>
            <w:proofErr w:type="spellStart"/>
            <w:r w:rsidR="00237CB3">
              <w:rPr>
                <w:sz w:val="20"/>
                <w:szCs w:val="20"/>
              </w:rPr>
              <w:t>thành</w:t>
            </w:r>
            <w:proofErr w:type="spellEnd"/>
            <w:r w:rsidR="00237CB3">
              <w:rPr>
                <w:sz w:val="20"/>
                <w:szCs w:val="20"/>
              </w:rPr>
              <w:t xml:space="preserve"> </w:t>
            </w:r>
            <w:proofErr w:type="spellStart"/>
            <w:r w:rsidR="00237CB3">
              <w:rPr>
                <w:sz w:val="20"/>
                <w:szCs w:val="20"/>
              </w:rPr>
              <w:t>hệ</w:t>
            </w:r>
            <w:proofErr w:type="spellEnd"/>
            <w:r w:rsidR="00237CB3">
              <w:rPr>
                <w:sz w:val="20"/>
                <w:szCs w:val="20"/>
              </w:rPr>
              <w:t xml:space="preserve"> </w:t>
            </w:r>
            <w:proofErr w:type="spellStart"/>
            <w:r w:rsidR="00237CB3">
              <w:rPr>
                <w:sz w:val="20"/>
                <w:szCs w:val="20"/>
              </w:rPr>
              <w:t>vào</w:t>
            </w:r>
            <w:proofErr w:type="spellEnd"/>
            <w:r w:rsidR="00237CB3">
              <w:rPr>
                <w:sz w:val="20"/>
                <w:szCs w:val="20"/>
              </w:rPr>
              <w:t xml:space="preserve"> </w:t>
            </w:r>
            <w:proofErr w:type="spellStart"/>
            <w:r w:rsidR="00237CB3">
              <w:rPr>
                <w:sz w:val="20"/>
                <w:szCs w:val="20"/>
              </w:rPr>
              <w:t>khoảng</w:t>
            </w:r>
            <w:proofErr w:type="spellEnd"/>
            <w:r w:rsidR="00237CB3">
              <w:rPr>
                <w:sz w:val="20"/>
                <w:szCs w:val="20"/>
              </w:rPr>
              <w:t xml:space="preserve"> </w:t>
            </w:r>
            <w:proofErr w:type="spellStart"/>
            <w:r w:rsidR="00237CB3">
              <w:rPr>
                <w:sz w:val="20"/>
                <w:szCs w:val="20"/>
              </w:rPr>
              <w:t>không</w:t>
            </w:r>
            <w:proofErr w:type="spellEnd"/>
            <w:r w:rsidR="00237CB3">
              <w:rPr>
                <w:sz w:val="20"/>
                <w:szCs w:val="20"/>
              </w:rPr>
              <w:t xml:space="preserve"> </w:t>
            </w:r>
            <w:proofErr w:type="spellStart"/>
            <w:r w:rsidR="00237CB3">
              <w:rPr>
                <w:sz w:val="20"/>
                <w:szCs w:val="20"/>
              </w:rPr>
              <w:t>vành</w:t>
            </w:r>
            <w:proofErr w:type="spellEnd"/>
            <w:r w:rsidR="00237CB3">
              <w:rPr>
                <w:sz w:val="20"/>
                <w:szCs w:val="20"/>
              </w:rPr>
              <w:t xml:space="preserve"> </w:t>
            </w:r>
            <w:proofErr w:type="spellStart"/>
            <w:r w:rsidR="00237CB3">
              <w:rPr>
                <w:sz w:val="20"/>
                <w:szCs w:val="20"/>
              </w:rPr>
              <w:t>xuyến</w:t>
            </w:r>
            <w:proofErr w:type="spellEnd"/>
            <w:r w:rsidR="00237CB3">
              <w:rPr>
                <w:sz w:val="20"/>
                <w:szCs w:val="20"/>
              </w:rPr>
              <w:t xml:space="preserve"> (</w:t>
            </w:r>
            <w:proofErr w:type="spellStart"/>
            <w:r w:rsidR="00237CB3">
              <w:rPr>
                <w:sz w:val="20"/>
                <w:szCs w:val="20"/>
              </w:rPr>
              <w:t>dầu</w:t>
            </w:r>
            <w:proofErr w:type="spellEnd"/>
            <w:r w:rsidR="00237CB3">
              <w:rPr>
                <w:sz w:val="20"/>
                <w:szCs w:val="20"/>
              </w:rPr>
              <w:t>, khí, nước)</w:t>
            </w:r>
          </w:p>
          <w:p w:rsidR="00237CB3" w:rsidRPr="00237CB3" w:rsidRDefault="00917646" w:rsidP="0021223E">
            <w:pPr>
              <w:pStyle w:val="NormalWeb"/>
              <w:numPr>
                <w:ilvl w:val="0"/>
                <w:numId w:val="11"/>
              </w:numPr>
              <w:kinsoku w:val="0"/>
              <w:overflowPunct w:val="0"/>
              <w:spacing w:before="0" w:beforeAutospacing="0" w:after="0" w:afterAutospacing="0"/>
              <w:textAlignment w:val="baseline"/>
              <w:rPr>
                <w:sz w:val="20"/>
                <w:szCs w:val="20"/>
              </w:rPr>
            </w:pPr>
            <w:r w:rsidRPr="00917646">
              <w:rPr>
                <w:rFonts w:eastAsiaTheme="minorEastAsia"/>
                <w:color w:val="000000" w:themeColor="text1"/>
                <w:sz w:val="20"/>
                <w:szCs w:val="20"/>
                <w:lang w:val="pt-BR"/>
              </w:rPr>
              <w:t>Các kỹ thuật và công nghệ mới trong công tác bơm trám xi măng</w:t>
            </w:r>
            <w:r w:rsidR="00237CB3">
              <w:rPr>
                <w:rFonts w:eastAsiaTheme="minorEastAsia"/>
                <w:color w:val="000000" w:themeColor="text1"/>
                <w:sz w:val="20"/>
                <w:szCs w:val="20"/>
                <w:lang w:val="pt-BR"/>
              </w:rPr>
              <w:t>.</w:t>
            </w:r>
          </w:p>
          <w:p w:rsidR="00237CB3" w:rsidRPr="00237CB3" w:rsidRDefault="007062C1" w:rsidP="007062C1">
            <w:pPr>
              <w:pStyle w:val="NormalWeb"/>
              <w:kinsoku w:val="0"/>
              <w:overflowPunct w:val="0"/>
              <w:spacing w:before="0" w:beforeAutospacing="0" w:after="0" w:afterAutospacing="0"/>
              <w:ind w:left="904" w:hanging="544"/>
              <w:textAlignment w:val="baseline"/>
              <w:rPr>
                <w:sz w:val="20"/>
                <w:szCs w:val="20"/>
              </w:rPr>
            </w:pPr>
            <w:r>
              <w:rPr>
                <w:rFonts w:eastAsiaTheme="minorEastAsia"/>
                <w:bCs/>
                <w:iCs/>
                <w:color w:val="000000" w:themeColor="text1"/>
                <w:sz w:val="20"/>
                <w:szCs w:val="20"/>
                <w:lang w:val="pt-BR"/>
              </w:rPr>
              <w:t xml:space="preserve">6.9.1. </w:t>
            </w:r>
            <w:r w:rsidR="00237CB3" w:rsidRPr="00237CB3">
              <w:rPr>
                <w:rFonts w:eastAsiaTheme="minorEastAsia"/>
                <w:bCs/>
                <w:iCs/>
                <w:color w:val="000000" w:themeColor="text1"/>
                <w:sz w:val="20"/>
                <w:szCs w:val="20"/>
                <w:lang w:val="pt-BR"/>
              </w:rPr>
              <w:t>Hóa chất và phụ gia cho xi măng</w:t>
            </w:r>
          </w:p>
          <w:p w:rsidR="00237CB3" w:rsidRPr="00237CB3" w:rsidRDefault="007062C1" w:rsidP="007062C1">
            <w:pPr>
              <w:pStyle w:val="NormalWeb"/>
              <w:kinsoku w:val="0"/>
              <w:overflowPunct w:val="0"/>
              <w:spacing w:before="0" w:beforeAutospacing="0" w:after="0" w:afterAutospacing="0"/>
              <w:ind w:left="904" w:hanging="544"/>
              <w:textAlignment w:val="baseline"/>
              <w:rPr>
                <w:sz w:val="20"/>
                <w:szCs w:val="20"/>
              </w:rPr>
            </w:pPr>
            <w:r>
              <w:rPr>
                <w:rFonts w:eastAsiaTheme="minorEastAsia"/>
                <w:bCs/>
                <w:iCs/>
                <w:color w:val="000000" w:themeColor="text1"/>
                <w:sz w:val="20"/>
                <w:szCs w:val="20"/>
                <w:lang w:val="pt-BR"/>
              </w:rPr>
              <w:t xml:space="preserve">6.9.2. </w:t>
            </w:r>
            <w:r w:rsidR="00237CB3" w:rsidRPr="00237CB3">
              <w:rPr>
                <w:rFonts w:eastAsiaTheme="minorEastAsia"/>
                <w:bCs/>
                <w:iCs/>
                <w:color w:val="000000" w:themeColor="text1"/>
                <w:sz w:val="20"/>
                <w:szCs w:val="20"/>
                <w:lang w:val="pt-BR"/>
              </w:rPr>
              <w:t>Mô phỏng nhiệt độ thực giếng khoan</w:t>
            </w:r>
          </w:p>
          <w:p w:rsidR="00237CB3" w:rsidRPr="00237CB3" w:rsidRDefault="007062C1" w:rsidP="007062C1">
            <w:pPr>
              <w:pStyle w:val="NormalWeb"/>
              <w:kinsoku w:val="0"/>
              <w:overflowPunct w:val="0"/>
              <w:spacing w:before="0" w:beforeAutospacing="0" w:after="0" w:afterAutospacing="0"/>
              <w:ind w:left="904" w:hanging="544"/>
              <w:textAlignment w:val="baseline"/>
              <w:rPr>
                <w:sz w:val="20"/>
                <w:szCs w:val="20"/>
              </w:rPr>
            </w:pPr>
            <w:r>
              <w:rPr>
                <w:rFonts w:eastAsiaTheme="minorEastAsia"/>
                <w:bCs/>
                <w:iCs/>
                <w:color w:val="000000" w:themeColor="text1"/>
                <w:sz w:val="20"/>
                <w:szCs w:val="20"/>
                <w:lang w:val="pt-BR"/>
              </w:rPr>
              <w:t xml:space="preserve">6.9.3. </w:t>
            </w:r>
            <w:r w:rsidR="00237CB3" w:rsidRPr="00237CB3">
              <w:rPr>
                <w:rFonts w:eastAsiaTheme="minorEastAsia"/>
                <w:bCs/>
                <w:iCs/>
                <w:color w:val="000000" w:themeColor="text1"/>
                <w:sz w:val="20"/>
                <w:szCs w:val="20"/>
                <w:lang w:val="pt-BR"/>
              </w:rPr>
              <w:t>Quá trình tiêu chuẩn hóa</w:t>
            </w:r>
          </w:p>
          <w:p w:rsidR="00237CB3" w:rsidRPr="00237CB3" w:rsidRDefault="007062C1" w:rsidP="007062C1">
            <w:pPr>
              <w:pStyle w:val="NormalWeb"/>
              <w:kinsoku w:val="0"/>
              <w:overflowPunct w:val="0"/>
              <w:spacing w:before="0" w:beforeAutospacing="0" w:after="0" w:afterAutospacing="0"/>
              <w:ind w:left="360"/>
              <w:textAlignment w:val="baseline"/>
              <w:rPr>
                <w:sz w:val="20"/>
                <w:szCs w:val="20"/>
              </w:rPr>
            </w:pPr>
            <w:r>
              <w:rPr>
                <w:rFonts w:eastAsiaTheme="minorEastAsia"/>
                <w:bCs/>
                <w:iCs/>
                <w:color w:val="000000" w:themeColor="text1"/>
                <w:sz w:val="20"/>
                <w:szCs w:val="20"/>
                <w:lang w:val="pt-BR"/>
              </w:rPr>
              <w:t xml:space="preserve">6.9.4. </w:t>
            </w:r>
            <w:r w:rsidR="00237CB3" w:rsidRPr="00237CB3">
              <w:rPr>
                <w:rFonts w:eastAsiaTheme="minorEastAsia"/>
                <w:bCs/>
                <w:iCs/>
                <w:color w:val="000000" w:themeColor="text1"/>
                <w:sz w:val="20"/>
                <w:szCs w:val="20"/>
                <w:lang w:val="pt-BR"/>
              </w:rPr>
              <w:t>Khoan nước sâu</w:t>
            </w:r>
          </w:p>
          <w:p w:rsidR="00237CB3" w:rsidRPr="00237CB3" w:rsidRDefault="007062C1" w:rsidP="007062C1">
            <w:pPr>
              <w:pStyle w:val="NormalWeb"/>
              <w:kinsoku w:val="0"/>
              <w:overflowPunct w:val="0"/>
              <w:spacing w:before="0" w:beforeAutospacing="0" w:after="0" w:afterAutospacing="0"/>
              <w:ind w:left="904" w:hanging="544"/>
              <w:textAlignment w:val="baseline"/>
              <w:rPr>
                <w:sz w:val="20"/>
                <w:szCs w:val="20"/>
              </w:rPr>
            </w:pPr>
            <w:r>
              <w:rPr>
                <w:rFonts w:eastAsiaTheme="minorEastAsia"/>
                <w:bCs/>
                <w:iCs/>
                <w:color w:val="000000" w:themeColor="text1"/>
                <w:sz w:val="20"/>
                <w:szCs w:val="20"/>
                <w:lang w:val="pt-BR"/>
              </w:rPr>
              <w:t xml:space="preserve">6.9.5. </w:t>
            </w:r>
            <w:r w:rsidR="00237CB3" w:rsidRPr="00237CB3">
              <w:rPr>
                <w:rFonts w:eastAsiaTheme="minorEastAsia"/>
                <w:bCs/>
                <w:iCs/>
                <w:color w:val="000000" w:themeColor="text1"/>
                <w:sz w:val="20"/>
                <w:szCs w:val="20"/>
                <w:lang w:val="pt-BR"/>
              </w:rPr>
              <w:t>Các dụng cụ thiết bị đánh giá chất vành đá xi măng</w:t>
            </w:r>
          </w:p>
          <w:p w:rsidR="00237CB3" w:rsidRPr="00237CB3" w:rsidRDefault="007062C1" w:rsidP="007062C1">
            <w:pPr>
              <w:pStyle w:val="NormalWeb"/>
              <w:kinsoku w:val="0"/>
              <w:overflowPunct w:val="0"/>
              <w:spacing w:before="0" w:beforeAutospacing="0" w:after="0" w:afterAutospacing="0"/>
              <w:ind w:left="904" w:hanging="544"/>
              <w:textAlignment w:val="baseline"/>
              <w:rPr>
                <w:sz w:val="20"/>
                <w:szCs w:val="20"/>
              </w:rPr>
            </w:pPr>
            <w:r>
              <w:rPr>
                <w:rFonts w:eastAsiaTheme="minorEastAsia"/>
                <w:bCs/>
                <w:iCs/>
                <w:color w:val="000000" w:themeColor="text1"/>
                <w:sz w:val="20"/>
                <w:szCs w:val="20"/>
                <w:lang w:val="pt-BR"/>
              </w:rPr>
              <w:t xml:space="preserve">6.9.6. </w:t>
            </w:r>
            <w:r w:rsidR="00237CB3" w:rsidRPr="00237CB3">
              <w:rPr>
                <w:rFonts w:eastAsiaTheme="minorEastAsia"/>
                <w:bCs/>
                <w:iCs/>
                <w:color w:val="000000" w:themeColor="text1"/>
                <w:sz w:val="20"/>
                <w:szCs w:val="20"/>
                <w:lang w:val="pt-BR"/>
              </w:rPr>
              <w:t>Các tính chất cơ học của đá xi măng</w:t>
            </w:r>
            <w:r w:rsidR="00237CB3" w:rsidRPr="00237CB3">
              <w:rPr>
                <w:rFonts w:eastAsiaTheme="minorEastAsia"/>
                <w:b/>
                <w:bCs/>
                <w:i/>
                <w:iCs/>
                <w:color w:val="000000" w:themeColor="text1"/>
                <w:sz w:val="20"/>
                <w:szCs w:val="20"/>
                <w:lang w:val="pt-BR"/>
              </w:rPr>
              <w:t>.</w:t>
            </w:r>
          </w:p>
          <w:p w:rsidR="00237CB3" w:rsidRDefault="00237CB3" w:rsidP="00237CB3">
            <w:pPr>
              <w:pStyle w:val="NormalWeb"/>
              <w:kinsoku w:val="0"/>
              <w:overflowPunct w:val="0"/>
              <w:spacing w:before="0" w:beforeAutospacing="0" w:after="0" w:afterAutospacing="0"/>
              <w:ind w:left="502"/>
              <w:textAlignment w:val="baseline"/>
              <w:rPr>
                <w:sz w:val="20"/>
                <w:szCs w:val="20"/>
              </w:rPr>
            </w:pPr>
          </w:p>
          <w:p w:rsidR="00917646" w:rsidRPr="007062C1" w:rsidRDefault="00917646" w:rsidP="0021223E">
            <w:pPr>
              <w:pStyle w:val="NormalWeb"/>
              <w:numPr>
                <w:ilvl w:val="0"/>
                <w:numId w:val="11"/>
              </w:numPr>
              <w:kinsoku w:val="0"/>
              <w:overflowPunct w:val="0"/>
              <w:spacing w:before="0" w:beforeAutospacing="0" w:after="0" w:afterAutospacing="0"/>
              <w:textAlignment w:val="baseline"/>
              <w:rPr>
                <w:sz w:val="20"/>
                <w:szCs w:val="20"/>
              </w:rPr>
            </w:pPr>
            <w:r w:rsidRPr="00237CB3">
              <w:rPr>
                <w:rFonts w:eastAsiaTheme="minorEastAsia"/>
                <w:color w:val="000000" w:themeColor="text1"/>
                <w:sz w:val="20"/>
                <w:szCs w:val="20"/>
                <w:lang w:val="pt-BR"/>
              </w:rPr>
              <w:t>Đánh giá chất lượng gia cố giếng khoan</w:t>
            </w:r>
          </w:p>
          <w:p w:rsidR="007062C1" w:rsidRPr="007062C1" w:rsidRDefault="007062C1" w:rsidP="007062C1">
            <w:pPr>
              <w:pStyle w:val="NormalWeb"/>
              <w:kinsoku w:val="0"/>
              <w:overflowPunct w:val="0"/>
              <w:spacing w:before="0" w:beforeAutospacing="0" w:after="0" w:afterAutospacing="0"/>
              <w:ind w:left="907" w:hanging="547"/>
              <w:textAlignment w:val="baseline"/>
              <w:rPr>
                <w:sz w:val="20"/>
                <w:szCs w:val="20"/>
              </w:rPr>
            </w:pPr>
            <w:r>
              <w:rPr>
                <w:rFonts w:eastAsiaTheme="minorEastAsia"/>
                <w:bCs/>
                <w:color w:val="000000" w:themeColor="text1"/>
                <w:sz w:val="20"/>
                <w:szCs w:val="20"/>
              </w:rPr>
              <w:t xml:space="preserve">6.10.1. </w:t>
            </w:r>
            <w:r w:rsidRPr="007062C1">
              <w:rPr>
                <w:rFonts w:eastAsiaTheme="minorEastAsia"/>
                <w:bCs/>
                <w:color w:val="000000" w:themeColor="text1"/>
                <w:sz w:val="20"/>
                <w:szCs w:val="20"/>
              </w:rPr>
              <w:t xml:space="preserve">Phương pháp </w:t>
            </w:r>
            <w:proofErr w:type="spellStart"/>
            <w:r w:rsidRPr="007062C1">
              <w:rPr>
                <w:rFonts w:eastAsiaTheme="minorEastAsia"/>
                <w:bCs/>
                <w:color w:val="000000" w:themeColor="text1"/>
                <w:sz w:val="20"/>
                <w:szCs w:val="20"/>
              </w:rPr>
              <w:t>bơm</w:t>
            </w:r>
            <w:proofErr w:type="spellEnd"/>
            <w:r w:rsidRPr="007062C1">
              <w:rPr>
                <w:rFonts w:eastAsiaTheme="minorEastAsia"/>
                <w:bCs/>
                <w:color w:val="000000" w:themeColor="text1"/>
                <w:sz w:val="20"/>
                <w:szCs w:val="20"/>
              </w:rPr>
              <w:t xml:space="preserve"> ép </w:t>
            </w:r>
            <w:proofErr w:type="spellStart"/>
            <w:r w:rsidRPr="007062C1">
              <w:rPr>
                <w:rFonts w:eastAsiaTheme="minorEastAsia"/>
                <w:bCs/>
                <w:color w:val="000000" w:themeColor="text1"/>
                <w:sz w:val="20"/>
                <w:szCs w:val="20"/>
              </w:rPr>
              <w:t>thử</w:t>
            </w:r>
            <w:proofErr w:type="spellEnd"/>
            <w:r w:rsidRPr="007062C1">
              <w:rPr>
                <w:rFonts w:eastAsiaTheme="minorEastAsia"/>
                <w:bCs/>
                <w:color w:val="000000" w:themeColor="text1"/>
                <w:sz w:val="20"/>
                <w:szCs w:val="20"/>
              </w:rPr>
              <w:t xml:space="preserve"> áp suất</w:t>
            </w:r>
          </w:p>
          <w:p w:rsidR="007062C1" w:rsidRPr="007062C1" w:rsidRDefault="007062C1" w:rsidP="007062C1">
            <w:pPr>
              <w:pStyle w:val="NormalWeb"/>
              <w:kinsoku w:val="0"/>
              <w:overflowPunct w:val="0"/>
              <w:spacing w:before="0" w:beforeAutospacing="0" w:after="0" w:afterAutospacing="0"/>
              <w:ind w:left="907" w:hanging="547"/>
              <w:textAlignment w:val="baseline"/>
              <w:rPr>
                <w:sz w:val="20"/>
                <w:szCs w:val="20"/>
              </w:rPr>
            </w:pPr>
            <w:r>
              <w:rPr>
                <w:rFonts w:eastAsiaTheme="minorEastAsia"/>
                <w:bCs/>
                <w:color w:val="000000" w:themeColor="text1"/>
                <w:sz w:val="20"/>
                <w:szCs w:val="20"/>
              </w:rPr>
              <w:t xml:space="preserve">6.10.2. </w:t>
            </w:r>
            <w:r w:rsidRPr="007062C1">
              <w:rPr>
                <w:rFonts w:eastAsiaTheme="minorEastAsia"/>
                <w:bCs/>
                <w:color w:val="000000" w:themeColor="text1"/>
                <w:sz w:val="20"/>
                <w:szCs w:val="20"/>
                <w:lang w:val="vi-VN"/>
              </w:rPr>
              <w:t>Phương pháp carota nhiệt</w:t>
            </w:r>
          </w:p>
          <w:p w:rsidR="00917646" w:rsidRPr="007062C1" w:rsidRDefault="007062C1" w:rsidP="007062C1">
            <w:pPr>
              <w:pStyle w:val="NormalWeb"/>
              <w:kinsoku w:val="0"/>
              <w:overflowPunct w:val="0"/>
              <w:spacing w:before="0" w:beforeAutospacing="0" w:after="0" w:afterAutospacing="0"/>
              <w:ind w:left="907" w:hanging="547"/>
              <w:textAlignment w:val="baseline"/>
              <w:rPr>
                <w:sz w:val="20"/>
                <w:szCs w:val="20"/>
              </w:rPr>
            </w:pPr>
            <w:r>
              <w:rPr>
                <w:rFonts w:eastAsiaTheme="minorEastAsia"/>
                <w:bCs/>
                <w:color w:val="000000" w:themeColor="text1"/>
                <w:sz w:val="20"/>
                <w:szCs w:val="20"/>
              </w:rPr>
              <w:t xml:space="preserve">6.10.3. </w:t>
            </w:r>
            <w:r w:rsidRPr="007062C1">
              <w:rPr>
                <w:rFonts w:eastAsiaTheme="minorEastAsia"/>
                <w:bCs/>
                <w:color w:val="000000" w:themeColor="text1"/>
                <w:sz w:val="20"/>
                <w:szCs w:val="20"/>
                <w:lang w:val="vi-VN"/>
              </w:rPr>
              <w:t>Phương pháp carota siêu âm</w:t>
            </w:r>
          </w:p>
        </w:tc>
        <w:tc>
          <w:tcPr>
            <w:tcW w:w="1845" w:type="dxa"/>
          </w:tcPr>
          <w:p w:rsidR="00162F52" w:rsidRPr="00FE38CE" w:rsidRDefault="007062C1" w:rsidP="0023298E">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w:t>
            </w:r>
            <w:r w:rsidR="002E1F6C">
              <w:rPr>
                <w:rFonts w:ascii="Times New Roman" w:hAnsi="Times New Roman"/>
                <w:noProof/>
                <w:color w:val="000000" w:themeColor="text1"/>
                <w:sz w:val="20"/>
                <w:szCs w:val="20"/>
                <w:lang w:eastAsia="en-US"/>
              </w:rPr>
              <w:t xml:space="preserve"> Sinh viên cần nắm chắc các kỹ thuật bơm trám phỏ biến hiện nay, và các kỹ thuật bơm trám mới, so sánh ưu nhược điểm của kỹ thuật cũ với ưu nhược điểm của kỹ thuật mới, biết cách đánh giá chất lượng xi măng sau bơm trám.</w:t>
            </w:r>
          </w:p>
        </w:tc>
        <w:tc>
          <w:tcPr>
            <w:tcW w:w="1272" w:type="dxa"/>
          </w:tcPr>
          <w:p w:rsidR="00162F52" w:rsidRPr="00FE38CE" w:rsidRDefault="00162F52" w:rsidP="006E27F1">
            <w:pPr>
              <w:widowControl w:val="0"/>
              <w:suppressAutoHyphens w:val="0"/>
              <w:rPr>
                <w:rFonts w:ascii="Times New Roman" w:hAnsi="Times New Roman"/>
                <w:noProof/>
                <w:color w:val="000000" w:themeColor="text1"/>
                <w:sz w:val="20"/>
                <w:szCs w:val="20"/>
                <w:lang w:eastAsia="en-US"/>
              </w:rPr>
            </w:pPr>
          </w:p>
        </w:tc>
      </w:tr>
      <w:tr w:rsidR="0032281B" w:rsidRPr="00FE38CE" w:rsidTr="0032281B">
        <w:trPr>
          <w:trHeight w:val="200"/>
          <w:jc w:val="center"/>
        </w:trPr>
        <w:tc>
          <w:tcPr>
            <w:tcW w:w="855" w:type="dxa"/>
          </w:tcPr>
          <w:p w:rsidR="0032281B" w:rsidRDefault="0032281B" w:rsidP="0032281B">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14-15</w:t>
            </w:r>
          </w:p>
        </w:tc>
        <w:tc>
          <w:tcPr>
            <w:tcW w:w="5372" w:type="dxa"/>
          </w:tcPr>
          <w:p w:rsidR="0032281B" w:rsidRDefault="0032281B" w:rsidP="0032281B">
            <w:pPr>
              <w:suppressAutoHyphens w:val="0"/>
              <w:autoSpaceDE w:val="0"/>
              <w:autoSpaceDN w:val="0"/>
              <w:adjustRightInd w:val="0"/>
              <w:rPr>
                <w:rFonts w:ascii="Times New Roman" w:hAnsi="Times New Roman"/>
                <w:b/>
                <w:sz w:val="20"/>
                <w:szCs w:val="20"/>
              </w:rPr>
            </w:pPr>
            <w:proofErr w:type="spellStart"/>
            <w:r>
              <w:rPr>
                <w:rFonts w:ascii="Times New Roman" w:hAnsi="Times New Roman"/>
                <w:b/>
                <w:sz w:val="20"/>
                <w:szCs w:val="20"/>
              </w:rPr>
              <w:t>Chương</w:t>
            </w:r>
            <w:proofErr w:type="spellEnd"/>
            <w:r>
              <w:rPr>
                <w:rFonts w:ascii="Times New Roman" w:hAnsi="Times New Roman"/>
                <w:b/>
                <w:sz w:val="20"/>
                <w:szCs w:val="20"/>
              </w:rPr>
              <w:t xml:space="preserve"> 7. </w:t>
            </w:r>
            <w:proofErr w:type="spellStart"/>
            <w:r>
              <w:rPr>
                <w:rFonts w:ascii="Times New Roman" w:hAnsi="Times New Roman"/>
                <w:b/>
                <w:sz w:val="20"/>
                <w:szCs w:val="20"/>
              </w:rPr>
              <w:t>Các</w:t>
            </w:r>
            <w:proofErr w:type="spellEnd"/>
            <w:r>
              <w:rPr>
                <w:rFonts w:ascii="Times New Roman" w:hAnsi="Times New Roman"/>
                <w:b/>
                <w:sz w:val="20"/>
                <w:szCs w:val="20"/>
              </w:rPr>
              <w:t xml:space="preserve"> </w:t>
            </w:r>
            <w:proofErr w:type="spellStart"/>
            <w:r>
              <w:rPr>
                <w:rFonts w:ascii="Times New Roman" w:hAnsi="Times New Roman"/>
                <w:b/>
                <w:sz w:val="20"/>
                <w:szCs w:val="20"/>
              </w:rPr>
              <w:t>tính</w:t>
            </w:r>
            <w:proofErr w:type="spellEnd"/>
            <w:r>
              <w:rPr>
                <w:rFonts w:ascii="Times New Roman" w:hAnsi="Times New Roman"/>
                <w:b/>
                <w:sz w:val="20"/>
                <w:szCs w:val="20"/>
              </w:rPr>
              <w:t xml:space="preserve"> </w:t>
            </w:r>
            <w:proofErr w:type="spellStart"/>
            <w:r>
              <w:rPr>
                <w:rFonts w:ascii="Times New Roman" w:hAnsi="Times New Roman"/>
                <w:b/>
                <w:sz w:val="20"/>
                <w:szCs w:val="20"/>
              </w:rPr>
              <w:t>toán</w:t>
            </w:r>
            <w:proofErr w:type="spellEnd"/>
            <w:r>
              <w:rPr>
                <w:rFonts w:ascii="Times New Roman" w:hAnsi="Times New Roman"/>
                <w:b/>
                <w:sz w:val="20"/>
                <w:szCs w:val="20"/>
              </w:rPr>
              <w:t xml:space="preserve"> </w:t>
            </w:r>
            <w:proofErr w:type="spellStart"/>
            <w:r>
              <w:rPr>
                <w:rFonts w:ascii="Times New Roman" w:hAnsi="Times New Roman"/>
                <w:b/>
                <w:sz w:val="20"/>
                <w:szCs w:val="20"/>
              </w:rPr>
              <w:t>về</w:t>
            </w:r>
            <w:proofErr w:type="spellEnd"/>
            <w:r>
              <w:rPr>
                <w:rFonts w:ascii="Times New Roman" w:hAnsi="Times New Roman"/>
                <w:b/>
                <w:sz w:val="20"/>
                <w:szCs w:val="20"/>
              </w:rPr>
              <w:t xml:space="preserve"> xi </w:t>
            </w:r>
            <w:proofErr w:type="spellStart"/>
            <w:r>
              <w:rPr>
                <w:rFonts w:ascii="Times New Roman" w:hAnsi="Times New Roman"/>
                <w:b/>
                <w:sz w:val="20"/>
                <w:szCs w:val="20"/>
              </w:rPr>
              <w:t>măng</w:t>
            </w:r>
            <w:proofErr w:type="spellEnd"/>
          </w:p>
          <w:p w:rsidR="0032281B" w:rsidRPr="00B1185A" w:rsidRDefault="0032281B" w:rsidP="0032281B">
            <w:pPr>
              <w:suppressAutoHyphens w:val="0"/>
              <w:autoSpaceDE w:val="0"/>
              <w:autoSpaceDN w:val="0"/>
              <w:adjustRightInd w:val="0"/>
              <w:rPr>
                <w:rFonts w:ascii="Times New Roman" w:hAnsi="Times New Roman"/>
                <w:sz w:val="20"/>
                <w:szCs w:val="20"/>
              </w:rPr>
            </w:pPr>
            <w:r>
              <w:rPr>
                <w:rFonts w:ascii="Times New Roman" w:hAnsi="Times New Roman"/>
                <w:sz w:val="20"/>
                <w:szCs w:val="20"/>
              </w:rPr>
              <w:t xml:space="preserve">7.1. </w:t>
            </w:r>
            <w:proofErr w:type="spellStart"/>
            <w:r w:rsidRPr="00B1185A">
              <w:rPr>
                <w:rFonts w:ascii="Times New Roman" w:hAnsi="Times New Roman"/>
                <w:sz w:val="20"/>
                <w:szCs w:val="20"/>
              </w:rPr>
              <w:t>Giới</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thiệu</w:t>
            </w:r>
            <w:proofErr w:type="spellEnd"/>
          </w:p>
          <w:p w:rsidR="0032281B" w:rsidRPr="00B1185A" w:rsidRDefault="0032281B" w:rsidP="0032281B">
            <w:pPr>
              <w:suppressAutoHyphens w:val="0"/>
              <w:autoSpaceDE w:val="0"/>
              <w:autoSpaceDN w:val="0"/>
              <w:adjustRightInd w:val="0"/>
              <w:rPr>
                <w:rFonts w:ascii="Times New Roman" w:hAnsi="Times New Roman"/>
                <w:sz w:val="20"/>
                <w:szCs w:val="20"/>
              </w:rPr>
            </w:pPr>
            <w:r>
              <w:rPr>
                <w:rFonts w:ascii="Times New Roman" w:hAnsi="Times New Roman"/>
                <w:sz w:val="20"/>
                <w:szCs w:val="20"/>
              </w:rPr>
              <w:t xml:space="preserve">7.2. </w:t>
            </w:r>
            <w:proofErr w:type="spellStart"/>
            <w:r w:rsidRPr="00B1185A">
              <w:rPr>
                <w:rFonts w:ascii="Times New Roman" w:hAnsi="Times New Roman"/>
                <w:sz w:val="20"/>
                <w:szCs w:val="20"/>
              </w:rPr>
              <w:t>Các</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tính</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toán</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cho</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thiết</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kế</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các</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tính</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chất</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của</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vữa</w:t>
            </w:r>
            <w:proofErr w:type="spellEnd"/>
          </w:p>
          <w:p w:rsidR="0032281B" w:rsidRPr="00B1185A" w:rsidRDefault="0032281B" w:rsidP="0032281B">
            <w:pPr>
              <w:suppressAutoHyphens w:val="0"/>
              <w:autoSpaceDE w:val="0"/>
              <w:autoSpaceDN w:val="0"/>
              <w:adjustRightInd w:val="0"/>
              <w:rPr>
                <w:rFonts w:ascii="Times New Roman" w:hAnsi="Times New Roman"/>
                <w:sz w:val="20"/>
                <w:szCs w:val="20"/>
              </w:rPr>
            </w:pPr>
            <w:r>
              <w:rPr>
                <w:rFonts w:ascii="Times New Roman" w:hAnsi="Times New Roman"/>
                <w:sz w:val="20"/>
                <w:szCs w:val="20"/>
              </w:rPr>
              <w:t xml:space="preserve">7.3. </w:t>
            </w:r>
            <w:r w:rsidRPr="00B1185A">
              <w:rPr>
                <w:rFonts w:ascii="Times New Roman" w:hAnsi="Times New Roman"/>
                <w:sz w:val="20"/>
                <w:szCs w:val="20"/>
              </w:rPr>
              <w:t xml:space="preserve">Tỷ </w:t>
            </w:r>
            <w:proofErr w:type="spellStart"/>
            <w:r w:rsidRPr="00B1185A">
              <w:rPr>
                <w:rFonts w:ascii="Times New Roman" w:hAnsi="Times New Roman"/>
                <w:sz w:val="20"/>
                <w:szCs w:val="20"/>
              </w:rPr>
              <w:t>trọng</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của</w:t>
            </w:r>
            <w:proofErr w:type="spellEnd"/>
            <w:r w:rsidRPr="00B1185A">
              <w:rPr>
                <w:rFonts w:ascii="Times New Roman" w:hAnsi="Times New Roman"/>
                <w:sz w:val="20"/>
                <w:szCs w:val="20"/>
              </w:rPr>
              <w:t xml:space="preserve"> xi </w:t>
            </w:r>
            <w:proofErr w:type="spellStart"/>
            <w:r w:rsidRPr="00B1185A">
              <w:rPr>
                <w:rFonts w:ascii="Times New Roman" w:hAnsi="Times New Roman"/>
                <w:sz w:val="20"/>
                <w:szCs w:val="20"/>
              </w:rPr>
              <w:t>măng</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poocland</w:t>
            </w:r>
            <w:proofErr w:type="spellEnd"/>
          </w:p>
          <w:p w:rsidR="0032281B" w:rsidRPr="00B1185A" w:rsidRDefault="0032281B" w:rsidP="0032281B">
            <w:pPr>
              <w:suppressAutoHyphens w:val="0"/>
              <w:autoSpaceDE w:val="0"/>
              <w:autoSpaceDN w:val="0"/>
              <w:adjustRightInd w:val="0"/>
              <w:rPr>
                <w:rFonts w:ascii="Times New Roman" w:hAnsi="Times New Roman"/>
                <w:sz w:val="20"/>
                <w:szCs w:val="20"/>
              </w:rPr>
            </w:pPr>
            <w:r>
              <w:rPr>
                <w:rFonts w:ascii="Times New Roman" w:hAnsi="Times New Roman"/>
                <w:sz w:val="20"/>
                <w:szCs w:val="20"/>
              </w:rPr>
              <w:t xml:space="preserve">7.4. </w:t>
            </w:r>
            <w:proofErr w:type="spellStart"/>
            <w:r w:rsidRPr="00B1185A">
              <w:rPr>
                <w:rFonts w:ascii="Times New Roman" w:hAnsi="Times New Roman"/>
                <w:sz w:val="20"/>
                <w:szCs w:val="20"/>
              </w:rPr>
              <w:t>Thể</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tích</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tuyệt</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đối</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và</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thể</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tích</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dạng</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rời</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của</w:t>
            </w:r>
            <w:proofErr w:type="spellEnd"/>
            <w:r w:rsidRPr="00B1185A">
              <w:rPr>
                <w:rFonts w:ascii="Times New Roman" w:hAnsi="Times New Roman"/>
                <w:sz w:val="20"/>
                <w:szCs w:val="20"/>
              </w:rPr>
              <w:t xml:space="preserve"> xi </w:t>
            </w:r>
            <w:proofErr w:type="spellStart"/>
            <w:r w:rsidRPr="00B1185A">
              <w:rPr>
                <w:rFonts w:ascii="Times New Roman" w:hAnsi="Times New Roman"/>
                <w:sz w:val="20"/>
                <w:szCs w:val="20"/>
              </w:rPr>
              <w:t>măng</w:t>
            </w:r>
            <w:proofErr w:type="spellEnd"/>
          </w:p>
          <w:p w:rsidR="0032281B" w:rsidRPr="00B1185A" w:rsidRDefault="0032281B" w:rsidP="0032281B">
            <w:pPr>
              <w:suppressAutoHyphens w:val="0"/>
              <w:autoSpaceDE w:val="0"/>
              <w:autoSpaceDN w:val="0"/>
              <w:adjustRightInd w:val="0"/>
              <w:rPr>
                <w:rFonts w:ascii="Times New Roman" w:hAnsi="Times New Roman"/>
                <w:sz w:val="20"/>
                <w:szCs w:val="20"/>
              </w:rPr>
            </w:pPr>
            <w:r>
              <w:rPr>
                <w:rFonts w:ascii="Times New Roman" w:hAnsi="Times New Roman"/>
                <w:sz w:val="20"/>
                <w:szCs w:val="20"/>
              </w:rPr>
              <w:t xml:space="preserve">7.5. </w:t>
            </w:r>
            <w:proofErr w:type="spellStart"/>
            <w:r w:rsidRPr="00B1185A">
              <w:rPr>
                <w:rFonts w:ascii="Times New Roman" w:hAnsi="Times New Roman"/>
                <w:sz w:val="20"/>
                <w:szCs w:val="20"/>
              </w:rPr>
              <w:t>Hàm</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lượng</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của</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phụ</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gia</w:t>
            </w:r>
            <w:proofErr w:type="spellEnd"/>
          </w:p>
          <w:p w:rsidR="0032281B" w:rsidRPr="00B1185A" w:rsidRDefault="0032281B" w:rsidP="0032281B">
            <w:pPr>
              <w:suppressAutoHyphens w:val="0"/>
              <w:autoSpaceDE w:val="0"/>
              <w:autoSpaceDN w:val="0"/>
              <w:adjustRightInd w:val="0"/>
              <w:rPr>
                <w:rFonts w:ascii="Times New Roman" w:hAnsi="Times New Roman"/>
                <w:sz w:val="20"/>
                <w:szCs w:val="20"/>
              </w:rPr>
            </w:pPr>
            <w:r>
              <w:rPr>
                <w:rFonts w:ascii="Times New Roman" w:hAnsi="Times New Roman"/>
                <w:sz w:val="20"/>
                <w:szCs w:val="20"/>
              </w:rPr>
              <w:t xml:space="preserve">7.6. </w:t>
            </w:r>
            <w:proofErr w:type="spellStart"/>
            <w:r w:rsidRPr="00B1185A">
              <w:rPr>
                <w:rFonts w:ascii="Times New Roman" w:hAnsi="Times New Roman"/>
                <w:sz w:val="20"/>
                <w:szCs w:val="20"/>
              </w:rPr>
              <w:t>Mật</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độ</w:t>
            </w:r>
            <w:proofErr w:type="spellEnd"/>
            <w:r w:rsidRPr="00B1185A">
              <w:rPr>
                <w:rFonts w:ascii="Times New Roman" w:hAnsi="Times New Roman"/>
                <w:sz w:val="20"/>
                <w:szCs w:val="20"/>
              </w:rPr>
              <w:t xml:space="preserve"> hay </w:t>
            </w:r>
            <w:proofErr w:type="spellStart"/>
            <w:r w:rsidRPr="00B1185A">
              <w:rPr>
                <w:rFonts w:ascii="Times New Roman" w:hAnsi="Times New Roman"/>
                <w:sz w:val="20"/>
                <w:szCs w:val="20"/>
              </w:rPr>
              <w:t>khối</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lượng</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riêng</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của</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vữa</w:t>
            </w:r>
            <w:proofErr w:type="spellEnd"/>
          </w:p>
          <w:p w:rsidR="0032281B" w:rsidRPr="00B1185A" w:rsidRDefault="0032281B" w:rsidP="0032281B">
            <w:pPr>
              <w:suppressAutoHyphens w:val="0"/>
              <w:autoSpaceDE w:val="0"/>
              <w:autoSpaceDN w:val="0"/>
              <w:adjustRightInd w:val="0"/>
              <w:rPr>
                <w:rFonts w:ascii="Times New Roman" w:hAnsi="Times New Roman"/>
                <w:sz w:val="20"/>
                <w:szCs w:val="20"/>
              </w:rPr>
            </w:pPr>
            <w:r>
              <w:rPr>
                <w:rFonts w:ascii="Times New Roman" w:hAnsi="Times New Roman"/>
                <w:sz w:val="20"/>
                <w:szCs w:val="20"/>
              </w:rPr>
              <w:t xml:space="preserve">7.7. </w:t>
            </w:r>
            <w:proofErr w:type="spellStart"/>
            <w:r w:rsidRPr="00B1185A">
              <w:rPr>
                <w:rFonts w:ascii="Times New Roman" w:hAnsi="Times New Roman"/>
                <w:sz w:val="20"/>
                <w:szCs w:val="20"/>
              </w:rPr>
              <w:t>Một</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số</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tính</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toán</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quan</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trọng</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khác</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là</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số</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lượng</w:t>
            </w:r>
            <w:proofErr w:type="spellEnd"/>
            <w:r w:rsidRPr="00B1185A">
              <w:rPr>
                <w:rFonts w:ascii="Times New Roman" w:hAnsi="Times New Roman"/>
                <w:sz w:val="20"/>
                <w:szCs w:val="20"/>
              </w:rPr>
              <w:t xml:space="preserve"> nước </w:t>
            </w:r>
            <w:proofErr w:type="spellStart"/>
            <w:r w:rsidRPr="00B1185A">
              <w:rPr>
                <w:rFonts w:ascii="Times New Roman" w:hAnsi="Times New Roman"/>
                <w:sz w:val="20"/>
                <w:szCs w:val="20"/>
              </w:rPr>
              <w:t>cần</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thiết</w:t>
            </w:r>
            <w:proofErr w:type="spellEnd"/>
          </w:p>
          <w:p w:rsidR="0032281B" w:rsidRPr="00B1185A" w:rsidRDefault="0032281B" w:rsidP="0032281B">
            <w:pPr>
              <w:suppressAutoHyphens w:val="0"/>
              <w:autoSpaceDE w:val="0"/>
              <w:autoSpaceDN w:val="0"/>
              <w:adjustRightInd w:val="0"/>
              <w:ind w:firstLine="382"/>
              <w:rPr>
                <w:rFonts w:ascii="Times New Roman" w:hAnsi="Times New Roman"/>
                <w:sz w:val="20"/>
                <w:szCs w:val="20"/>
              </w:rPr>
            </w:pPr>
            <w:r>
              <w:rPr>
                <w:rFonts w:ascii="Times New Roman" w:hAnsi="Times New Roman"/>
                <w:sz w:val="20"/>
                <w:szCs w:val="20"/>
              </w:rPr>
              <w:t xml:space="preserve">7.7.1. </w:t>
            </w:r>
            <w:proofErr w:type="spellStart"/>
            <w:r w:rsidRPr="00B1185A">
              <w:rPr>
                <w:rFonts w:ascii="Times New Roman" w:hAnsi="Times New Roman"/>
                <w:sz w:val="20"/>
                <w:szCs w:val="20"/>
              </w:rPr>
              <w:t>Các</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tính</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toán</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cho</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thiết</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kế</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trám</w:t>
            </w:r>
            <w:proofErr w:type="spellEnd"/>
            <w:r w:rsidRPr="00B1185A">
              <w:rPr>
                <w:rFonts w:ascii="Times New Roman" w:hAnsi="Times New Roman"/>
                <w:sz w:val="20"/>
                <w:szCs w:val="20"/>
              </w:rPr>
              <w:t xml:space="preserve"> xi </w:t>
            </w:r>
            <w:proofErr w:type="spellStart"/>
            <w:r w:rsidRPr="00B1185A">
              <w:rPr>
                <w:rFonts w:ascii="Times New Roman" w:hAnsi="Times New Roman"/>
                <w:sz w:val="20"/>
                <w:szCs w:val="20"/>
              </w:rPr>
              <w:t>măng</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ống</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chống</w:t>
            </w:r>
            <w:proofErr w:type="spellEnd"/>
            <w:r w:rsidRPr="00B1185A">
              <w:rPr>
                <w:rFonts w:ascii="Times New Roman" w:hAnsi="Times New Roman"/>
                <w:sz w:val="20"/>
                <w:szCs w:val="20"/>
              </w:rPr>
              <w:t xml:space="preserve"> (primary cementing)</w:t>
            </w:r>
          </w:p>
          <w:p w:rsidR="0032281B" w:rsidRPr="00B1185A" w:rsidRDefault="0032281B" w:rsidP="0032281B">
            <w:pPr>
              <w:suppressAutoHyphens w:val="0"/>
              <w:autoSpaceDE w:val="0"/>
              <w:autoSpaceDN w:val="0"/>
              <w:adjustRightInd w:val="0"/>
              <w:ind w:firstLine="382"/>
              <w:rPr>
                <w:rFonts w:ascii="Times New Roman" w:hAnsi="Times New Roman"/>
                <w:sz w:val="20"/>
                <w:szCs w:val="20"/>
              </w:rPr>
            </w:pPr>
            <w:r>
              <w:rPr>
                <w:rFonts w:ascii="Times New Roman" w:hAnsi="Times New Roman"/>
                <w:sz w:val="20"/>
                <w:szCs w:val="20"/>
              </w:rPr>
              <w:t xml:space="preserve">7.7.2. </w:t>
            </w:r>
            <w:proofErr w:type="spellStart"/>
            <w:r w:rsidRPr="00B1185A">
              <w:rPr>
                <w:rFonts w:ascii="Times New Roman" w:hAnsi="Times New Roman"/>
                <w:sz w:val="20"/>
                <w:szCs w:val="20"/>
              </w:rPr>
              <w:t>Thể</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tích</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vành</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xuyến</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có</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yếu</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tố</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mở</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rộng</w:t>
            </w:r>
            <w:proofErr w:type="spellEnd"/>
            <w:r w:rsidRPr="00B1185A">
              <w:rPr>
                <w:rFonts w:ascii="Times New Roman" w:hAnsi="Times New Roman"/>
                <w:sz w:val="20"/>
                <w:szCs w:val="20"/>
              </w:rPr>
              <w:t xml:space="preserve"> hay thu </w:t>
            </w:r>
            <w:proofErr w:type="spellStart"/>
            <w:r w:rsidRPr="00B1185A">
              <w:rPr>
                <w:rFonts w:ascii="Times New Roman" w:hAnsi="Times New Roman"/>
                <w:sz w:val="20"/>
                <w:szCs w:val="20"/>
              </w:rPr>
              <w:t>hẹp</w:t>
            </w:r>
            <w:proofErr w:type="spellEnd"/>
          </w:p>
          <w:p w:rsidR="0032281B" w:rsidRPr="00B1185A" w:rsidRDefault="0032281B" w:rsidP="0032281B">
            <w:pPr>
              <w:suppressAutoHyphens w:val="0"/>
              <w:autoSpaceDE w:val="0"/>
              <w:autoSpaceDN w:val="0"/>
              <w:adjustRightInd w:val="0"/>
              <w:ind w:firstLine="382"/>
              <w:rPr>
                <w:rFonts w:ascii="Times New Roman" w:hAnsi="Times New Roman"/>
                <w:sz w:val="20"/>
                <w:szCs w:val="20"/>
              </w:rPr>
            </w:pPr>
            <w:r>
              <w:rPr>
                <w:rFonts w:ascii="Times New Roman" w:hAnsi="Times New Roman"/>
                <w:sz w:val="20"/>
                <w:szCs w:val="20"/>
              </w:rPr>
              <w:t xml:space="preserve">7.7.3. </w:t>
            </w:r>
            <w:proofErr w:type="spellStart"/>
            <w:r w:rsidRPr="00B1185A">
              <w:rPr>
                <w:rFonts w:ascii="Times New Roman" w:hAnsi="Times New Roman"/>
                <w:sz w:val="20"/>
                <w:szCs w:val="20"/>
              </w:rPr>
              <w:t>Khối</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lượng</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riêng</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năng</w:t>
            </w:r>
            <w:proofErr w:type="spellEnd"/>
            <w:r w:rsidRPr="00B1185A">
              <w:rPr>
                <w:rFonts w:ascii="Times New Roman" w:hAnsi="Times New Roman"/>
                <w:sz w:val="20"/>
                <w:szCs w:val="20"/>
              </w:rPr>
              <w:t xml:space="preserve"> suất </w:t>
            </w:r>
            <w:proofErr w:type="spellStart"/>
            <w:r w:rsidRPr="00B1185A">
              <w:rPr>
                <w:rFonts w:ascii="Times New Roman" w:hAnsi="Times New Roman"/>
                <w:sz w:val="20"/>
                <w:szCs w:val="20"/>
              </w:rPr>
              <w:t>vữa</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và</w:t>
            </w:r>
            <w:proofErr w:type="spellEnd"/>
            <w:r w:rsidRPr="00B1185A">
              <w:rPr>
                <w:rFonts w:ascii="Times New Roman" w:hAnsi="Times New Roman"/>
                <w:sz w:val="20"/>
                <w:szCs w:val="20"/>
              </w:rPr>
              <w:t xml:space="preserve"> nước </w:t>
            </w:r>
            <w:proofErr w:type="spellStart"/>
            <w:r w:rsidRPr="00B1185A">
              <w:rPr>
                <w:rFonts w:ascii="Times New Roman" w:hAnsi="Times New Roman"/>
                <w:sz w:val="20"/>
                <w:szCs w:val="20"/>
              </w:rPr>
              <w:t>trộn</w:t>
            </w:r>
            <w:proofErr w:type="spellEnd"/>
          </w:p>
          <w:p w:rsidR="0032281B" w:rsidRPr="00B1185A" w:rsidRDefault="0032281B" w:rsidP="0032281B">
            <w:pPr>
              <w:suppressAutoHyphens w:val="0"/>
              <w:autoSpaceDE w:val="0"/>
              <w:autoSpaceDN w:val="0"/>
              <w:adjustRightInd w:val="0"/>
              <w:ind w:firstLine="382"/>
              <w:rPr>
                <w:rFonts w:ascii="Times New Roman" w:hAnsi="Times New Roman"/>
                <w:sz w:val="20"/>
                <w:szCs w:val="20"/>
              </w:rPr>
            </w:pPr>
            <w:r>
              <w:rPr>
                <w:rFonts w:ascii="Times New Roman" w:hAnsi="Times New Roman"/>
                <w:sz w:val="20"/>
                <w:szCs w:val="20"/>
              </w:rPr>
              <w:t xml:space="preserve">7.7.4. </w:t>
            </w:r>
            <w:proofErr w:type="spellStart"/>
            <w:r w:rsidRPr="00B1185A">
              <w:rPr>
                <w:rFonts w:ascii="Times New Roman" w:hAnsi="Times New Roman"/>
                <w:sz w:val="20"/>
                <w:szCs w:val="20"/>
              </w:rPr>
              <w:t>Thể</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tích</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bơm</w:t>
            </w:r>
            <w:proofErr w:type="spellEnd"/>
            <w:r w:rsidRPr="00B1185A">
              <w:rPr>
                <w:rFonts w:ascii="Times New Roman" w:hAnsi="Times New Roman"/>
                <w:sz w:val="20"/>
                <w:szCs w:val="20"/>
              </w:rPr>
              <w:t xml:space="preserve"> ép </w:t>
            </w:r>
            <w:proofErr w:type="spellStart"/>
            <w:r w:rsidRPr="00B1185A">
              <w:rPr>
                <w:rFonts w:ascii="Times New Roman" w:hAnsi="Times New Roman"/>
                <w:sz w:val="20"/>
                <w:szCs w:val="20"/>
              </w:rPr>
              <w:t>vữa</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để</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đẩy</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nút</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trám</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đến</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đáy</w:t>
            </w:r>
            <w:proofErr w:type="spellEnd"/>
          </w:p>
          <w:p w:rsidR="0032281B" w:rsidRPr="00B1185A" w:rsidRDefault="0032281B" w:rsidP="0032281B">
            <w:pPr>
              <w:suppressAutoHyphens w:val="0"/>
              <w:autoSpaceDE w:val="0"/>
              <w:autoSpaceDN w:val="0"/>
              <w:adjustRightInd w:val="0"/>
              <w:ind w:firstLine="382"/>
              <w:rPr>
                <w:rFonts w:ascii="Times New Roman" w:hAnsi="Times New Roman"/>
                <w:sz w:val="20"/>
                <w:szCs w:val="20"/>
              </w:rPr>
            </w:pPr>
            <w:r>
              <w:rPr>
                <w:rFonts w:ascii="Times New Roman" w:hAnsi="Times New Roman"/>
                <w:sz w:val="20"/>
                <w:szCs w:val="20"/>
              </w:rPr>
              <w:t xml:space="preserve">7.7.5. </w:t>
            </w:r>
            <w:r w:rsidRPr="00B1185A">
              <w:rPr>
                <w:rFonts w:ascii="Times New Roman" w:hAnsi="Times New Roman"/>
                <w:sz w:val="20"/>
                <w:szCs w:val="20"/>
              </w:rPr>
              <w:t xml:space="preserve">Áp suất </w:t>
            </w:r>
            <w:proofErr w:type="spellStart"/>
            <w:r w:rsidRPr="00B1185A">
              <w:rPr>
                <w:rFonts w:ascii="Times New Roman" w:hAnsi="Times New Roman"/>
                <w:sz w:val="20"/>
                <w:szCs w:val="20"/>
              </w:rPr>
              <w:t>bơm</w:t>
            </w:r>
            <w:proofErr w:type="spellEnd"/>
            <w:r w:rsidRPr="00B1185A">
              <w:rPr>
                <w:rFonts w:ascii="Times New Roman" w:hAnsi="Times New Roman"/>
                <w:sz w:val="20"/>
                <w:szCs w:val="20"/>
              </w:rPr>
              <w:t xml:space="preserve"> ép </w:t>
            </w:r>
            <w:proofErr w:type="spellStart"/>
            <w:r w:rsidRPr="00B1185A">
              <w:rPr>
                <w:rFonts w:ascii="Times New Roman" w:hAnsi="Times New Roman"/>
                <w:sz w:val="20"/>
                <w:szCs w:val="20"/>
              </w:rPr>
              <w:t>vữa</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để</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đẩy</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nút</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trám</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đến</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đáy</w:t>
            </w:r>
            <w:proofErr w:type="spellEnd"/>
          </w:p>
          <w:p w:rsidR="0032281B" w:rsidRPr="00695EE4" w:rsidRDefault="0032281B" w:rsidP="0032281B">
            <w:pPr>
              <w:suppressAutoHyphens w:val="0"/>
              <w:autoSpaceDE w:val="0"/>
              <w:autoSpaceDN w:val="0"/>
              <w:adjustRightInd w:val="0"/>
              <w:ind w:firstLine="382"/>
              <w:rPr>
                <w:rFonts w:ascii="Times New Roman" w:hAnsi="Times New Roman"/>
                <w:sz w:val="20"/>
                <w:szCs w:val="20"/>
              </w:rPr>
            </w:pPr>
            <w:r>
              <w:rPr>
                <w:rFonts w:ascii="Times New Roman" w:hAnsi="Times New Roman"/>
                <w:sz w:val="20"/>
                <w:szCs w:val="20"/>
              </w:rPr>
              <w:t xml:space="preserve">7.7.6. </w:t>
            </w:r>
            <w:r w:rsidRPr="00B1185A">
              <w:rPr>
                <w:rFonts w:ascii="Times New Roman" w:hAnsi="Times New Roman"/>
                <w:sz w:val="20"/>
                <w:szCs w:val="20"/>
              </w:rPr>
              <w:t xml:space="preserve">Áp suất </w:t>
            </w:r>
            <w:proofErr w:type="spellStart"/>
            <w:r w:rsidRPr="00B1185A">
              <w:rPr>
                <w:rFonts w:ascii="Times New Roman" w:hAnsi="Times New Roman"/>
                <w:sz w:val="20"/>
                <w:szCs w:val="20"/>
              </w:rPr>
              <w:t>thủy</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tĩnh</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lên</w:t>
            </w:r>
            <w:proofErr w:type="spellEnd"/>
            <w:r w:rsidRPr="00B1185A">
              <w:rPr>
                <w:rFonts w:ascii="Times New Roman" w:hAnsi="Times New Roman"/>
                <w:sz w:val="20"/>
                <w:szCs w:val="20"/>
              </w:rPr>
              <w:t xml:space="preserve"> </w:t>
            </w:r>
            <w:proofErr w:type="spellStart"/>
            <w:r w:rsidRPr="00B1185A">
              <w:rPr>
                <w:rFonts w:ascii="Times New Roman" w:hAnsi="Times New Roman"/>
                <w:sz w:val="20"/>
                <w:szCs w:val="20"/>
              </w:rPr>
              <w:t>vỉa</w:t>
            </w:r>
            <w:proofErr w:type="spellEnd"/>
            <w:r w:rsidRPr="00B1185A">
              <w:rPr>
                <w:rFonts w:ascii="Times New Roman" w:hAnsi="Times New Roman"/>
                <w:sz w:val="20"/>
                <w:szCs w:val="20"/>
              </w:rPr>
              <w:t xml:space="preserve"> (</w:t>
            </w:r>
            <w:r>
              <w:rPr>
                <w:rFonts w:ascii="Times New Roman" w:hAnsi="Times New Roman"/>
                <w:sz w:val="20"/>
                <w:szCs w:val="20"/>
              </w:rPr>
              <w:t xml:space="preserve">Áp suất </w:t>
            </w:r>
            <w:proofErr w:type="spellStart"/>
            <w:r>
              <w:rPr>
                <w:rFonts w:ascii="Times New Roman" w:hAnsi="Times New Roman"/>
                <w:sz w:val="20"/>
                <w:szCs w:val="20"/>
              </w:rPr>
              <w:t>vỉa</w:t>
            </w:r>
            <w:proofErr w:type="spellEnd"/>
            <w:r>
              <w:rPr>
                <w:rFonts w:ascii="Times New Roman" w:hAnsi="Times New Roman"/>
                <w:sz w:val="20"/>
                <w:szCs w:val="20"/>
              </w:rPr>
              <w:t xml:space="preserve"> </w:t>
            </w:r>
            <w:proofErr w:type="spellStart"/>
            <w:r>
              <w:rPr>
                <w:rFonts w:ascii="Times New Roman" w:hAnsi="Times New Roman"/>
                <w:sz w:val="20"/>
                <w:szCs w:val="20"/>
              </w:rPr>
              <w:t>và</w:t>
            </w:r>
            <w:proofErr w:type="spellEnd"/>
            <w:r>
              <w:rPr>
                <w:rFonts w:ascii="Times New Roman" w:hAnsi="Times New Roman"/>
                <w:sz w:val="20"/>
                <w:szCs w:val="20"/>
              </w:rPr>
              <w:t xml:space="preserve"> áp suất </w:t>
            </w:r>
            <w:proofErr w:type="spellStart"/>
            <w:r>
              <w:rPr>
                <w:rFonts w:ascii="Times New Roman" w:hAnsi="Times New Roman"/>
                <w:sz w:val="20"/>
                <w:szCs w:val="20"/>
              </w:rPr>
              <w:t>nứt</w:t>
            </w:r>
            <w:proofErr w:type="spellEnd"/>
            <w:r>
              <w:rPr>
                <w:rFonts w:ascii="Times New Roman" w:hAnsi="Times New Roman"/>
                <w:sz w:val="20"/>
                <w:szCs w:val="20"/>
              </w:rPr>
              <w:t xml:space="preserve"> </w:t>
            </w:r>
            <w:proofErr w:type="spellStart"/>
            <w:r>
              <w:rPr>
                <w:rFonts w:ascii="Times New Roman" w:hAnsi="Times New Roman"/>
                <w:sz w:val="20"/>
                <w:szCs w:val="20"/>
              </w:rPr>
              <w:t>vỉa</w:t>
            </w:r>
            <w:proofErr w:type="spellEnd"/>
            <w:r>
              <w:rPr>
                <w:rFonts w:ascii="Times New Roman" w:hAnsi="Times New Roman"/>
                <w:sz w:val="20"/>
                <w:szCs w:val="20"/>
              </w:rPr>
              <w:t>)</w:t>
            </w:r>
          </w:p>
          <w:p w:rsidR="0032281B" w:rsidRPr="002E0A85" w:rsidRDefault="0032281B" w:rsidP="0032281B">
            <w:pPr>
              <w:suppressAutoHyphens w:val="0"/>
              <w:autoSpaceDE w:val="0"/>
              <w:autoSpaceDN w:val="0"/>
              <w:adjustRightInd w:val="0"/>
              <w:rPr>
                <w:rFonts w:ascii="Times New Roman" w:hAnsi="Times New Roman"/>
                <w:b/>
                <w:sz w:val="20"/>
                <w:szCs w:val="20"/>
              </w:rPr>
            </w:pPr>
          </w:p>
        </w:tc>
        <w:tc>
          <w:tcPr>
            <w:tcW w:w="1845" w:type="dxa"/>
          </w:tcPr>
          <w:p w:rsidR="0032281B" w:rsidRPr="00E45591" w:rsidRDefault="0032281B" w:rsidP="0032281B">
            <w:pPr>
              <w:suppressAutoHyphens w:val="0"/>
              <w:autoSpaceDE w:val="0"/>
              <w:autoSpaceDN w:val="0"/>
              <w:adjustRightInd w:val="0"/>
              <w:jc w:val="center"/>
              <w:rPr>
                <w:rFonts w:ascii="Times New Roman" w:hAnsi="Times New Roman"/>
                <w:noProof/>
                <w:color w:val="000000" w:themeColor="text1"/>
                <w:sz w:val="24"/>
                <w:szCs w:val="24"/>
                <w:lang w:eastAsia="en-US"/>
              </w:rPr>
            </w:pPr>
            <w:r w:rsidRPr="00E45591">
              <w:rPr>
                <w:rFonts w:ascii="Times New Roman" w:hAnsi="Times New Roman"/>
                <w:noProof/>
                <w:color w:val="000000" w:themeColor="text1"/>
                <w:sz w:val="24"/>
                <w:szCs w:val="24"/>
                <w:lang w:eastAsia="en-US"/>
              </w:rPr>
              <w:t>L.O.6</w:t>
            </w:r>
          </w:p>
        </w:tc>
        <w:tc>
          <w:tcPr>
            <w:tcW w:w="1272" w:type="dxa"/>
          </w:tcPr>
          <w:p w:rsidR="0032281B" w:rsidRPr="00FE38CE" w:rsidRDefault="0032281B" w:rsidP="0032281B">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Các bài toán cụ thể về tính toán thiết kế pha trộn vữa xi măng, và các chủ đề cụ thể</w:t>
            </w:r>
          </w:p>
        </w:tc>
      </w:tr>
    </w:tbl>
    <w:p w:rsidR="00FE38CE" w:rsidRPr="00FE38CE" w:rsidRDefault="00FE38CE" w:rsidP="006E27F1">
      <w:pPr>
        <w:suppressAutoHyphens w:val="0"/>
        <w:jc w:val="both"/>
        <w:rPr>
          <w:rFonts w:ascii="Times New Roman" w:hAnsi="Times New Roman"/>
          <w:b/>
          <w:color w:val="000000" w:themeColor="text1"/>
          <w:lang w:val="pt-BR"/>
        </w:rPr>
      </w:pPr>
    </w:p>
    <w:p w:rsidR="003A089B" w:rsidRDefault="00CC76DD" w:rsidP="00DB4420">
      <w:pPr>
        <w:pStyle w:val="CM9"/>
        <w:spacing w:line="276" w:lineRule="auto"/>
        <w:rPr>
          <w:b/>
          <w:color w:val="000000" w:themeColor="text1"/>
        </w:rPr>
      </w:pPr>
      <w:r w:rsidRPr="009B2A62">
        <w:rPr>
          <w:b/>
          <w:bCs/>
          <w:color w:val="000000" w:themeColor="text1"/>
        </w:rPr>
        <w:t>5</w:t>
      </w:r>
      <w:r w:rsidR="003A089B" w:rsidRPr="009B2A62">
        <w:rPr>
          <w:b/>
          <w:bCs/>
          <w:color w:val="000000" w:themeColor="text1"/>
        </w:rPr>
        <w:t xml:space="preserve">. </w:t>
      </w:r>
      <w:proofErr w:type="spellStart"/>
      <w:r w:rsidR="003A089B" w:rsidRPr="009B2A62">
        <w:rPr>
          <w:b/>
          <w:bCs/>
          <w:color w:val="000000" w:themeColor="text1"/>
        </w:rPr>
        <w:t>Thông</w:t>
      </w:r>
      <w:proofErr w:type="spellEnd"/>
      <w:r w:rsidR="003A089B" w:rsidRPr="009B2A62">
        <w:rPr>
          <w:b/>
          <w:bCs/>
          <w:color w:val="000000" w:themeColor="text1"/>
        </w:rPr>
        <w:t xml:space="preserve"> tin </w:t>
      </w:r>
      <w:proofErr w:type="spellStart"/>
      <w:r w:rsidR="003A089B" w:rsidRPr="009B2A62">
        <w:rPr>
          <w:b/>
          <w:bCs/>
          <w:color w:val="000000" w:themeColor="text1"/>
        </w:rPr>
        <w:t>về</w:t>
      </w:r>
      <w:proofErr w:type="spellEnd"/>
      <w:r w:rsidR="003A089B" w:rsidRPr="009B2A62">
        <w:rPr>
          <w:b/>
          <w:bCs/>
          <w:color w:val="000000" w:themeColor="text1"/>
        </w:rPr>
        <w:t xml:space="preserve"> </w:t>
      </w:r>
      <w:r w:rsidR="00A57539" w:rsidRPr="009B2A62">
        <w:rPr>
          <w:b/>
          <w:bCs/>
          <w:color w:val="000000" w:themeColor="text1"/>
        </w:rPr>
        <w:t>GV/</w:t>
      </w:r>
      <w:proofErr w:type="spellStart"/>
      <w:r w:rsidR="00A57539" w:rsidRPr="009B2A62">
        <w:rPr>
          <w:b/>
          <w:bCs/>
          <w:color w:val="000000" w:themeColor="text1"/>
        </w:rPr>
        <w:t>nhóm</w:t>
      </w:r>
      <w:proofErr w:type="spellEnd"/>
      <w:r w:rsidR="00A57539" w:rsidRPr="009B2A62">
        <w:rPr>
          <w:b/>
          <w:bCs/>
          <w:color w:val="000000" w:themeColor="text1"/>
        </w:rPr>
        <w:t xml:space="preserve"> GV</w:t>
      </w:r>
    </w:p>
    <w:p w:rsidR="002A688F" w:rsidRPr="002A688F" w:rsidRDefault="002A688F" w:rsidP="002A688F">
      <w:pPr>
        <w:rPr>
          <w:lang w:eastAsia="en-US"/>
        </w:rPr>
      </w:pPr>
    </w:p>
    <w:p w:rsidR="002A688F" w:rsidRPr="0014399E" w:rsidRDefault="002A688F" w:rsidP="0014399E">
      <w:pPr>
        <w:pStyle w:val="Default"/>
        <w:numPr>
          <w:ilvl w:val="0"/>
          <w:numId w:val="13"/>
        </w:numPr>
        <w:ind w:left="360"/>
      </w:pPr>
      <w:proofErr w:type="spellStart"/>
      <w:r w:rsidRPr="0014399E">
        <w:t>Họ</w:t>
      </w:r>
      <w:proofErr w:type="spellEnd"/>
      <w:r w:rsidRPr="0014399E">
        <w:t xml:space="preserve"> </w:t>
      </w:r>
      <w:proofErr w:type="spellStart"/>
      <w:r w:rsidRPr="0014399E">
        <w:t>và</w:t>
      </w:r>
      <w:proofErr w:type="spellEnd"/>
      <w:r w:rsidRPr="0014399E">
        <w:t xml:space="preserve"> </w:t>
      </w:r>
      <w:proofErr w:type="spellStart"/>
      <w:r w:rsidRPr="0014399E">
        <w:t>tên</w:t>
      </w:r>
      <w:proofErr w:type="spellEnd"/>
      <w:r w:rsidRPr="0014399E">
        <w:t xml:space="preserve">: KS. </w:t>
      </w:r>
      <w:proofErr w:type="spellStart"/>
      <w:r w:rsidRPr="0014399E">
        <w:t>Vũ</w:t>
      </w:r>
      <w:proofErr w:type="spellEnd"/>
      <w:r w:rsidRPr="0014399E">
        <w:t xml:space="preserve"> </w:t>
      </w:r>
      <w:proofErr w:type="spellStart"/>
      <w:r w:rsidRPr="0014399E">
        <w:t>Thế</w:t>
      </w:r>
      <w:proofErr w:type="spellEnd"/>
      <w:r w:rsidRPr="0014399E">
        <w:t xml:space="preserve"> Quang</w:t>
      </w:r>
    </w:p>
    <w:p w:rsidR="002A688F" w:rsidRDefault="002A688F" w:rsidP="002A688F">
      <w:pPr>
        <w:pStyle w:val="Default"/>
      </w:pPr>
      <w:proofErr w:type="spellStart"/>
      <w:r>
        <w:t>Địa</w:t>
      </w:r>
      <w:proofErr w:type="spellEnd"/>
      <w:r>
        <w:t xml:space="preserve"> </w:t>
      </w:r>
      <w:proofErr w:type="spellStart"/>
      <w:r>
        <w:t>chỉ</w:t>
      </w:r>
      <w:proofErr w:type="spellEnd"/>
      <w:r>
        <w:t xml:space="preserve"> </w:t>
      </w:r>
      <w:proofErr w:type="spellStart"/>
      <w:r>
        <w:t>liên</w:t>
      </w:r>
      <w:proofErr w:type="spellEnd"/>
      <w:r>
        <w:t xml:space="preserve"> </w:t>
      </w:r>
      <w:proofErr w:type="spellStart"/>
      <w:r>
        <w:t>hệ</w:t>
      </w:r>
      <w:proofErr w:type="spellEnd"/>
      <w:r>
        <w:t xml:space="preserve">: </w:t>
      </w:r>
      <w:proofErr w:type="spellStart"/>
      <w:r>
        <w:t>Bộ</w:t>
      </w:r>
      <w:proofErr w:type="spellEnd"/>
      <w:r>
        <w:t xml:space="preserve"> </w:t>
      </w:r>
      <w:proofErr w:type="spellStart"/>
      <w:r>
        <w:t>môn</w:t>
      </w:r>
      <w:proofErr w:type="spellEnd"/>
      <w:r>
        <w:t xml:space="preserve"> </w:t>
      </w:r>
      <w:proofErr w:type="spellStart"/>
      <w:r>
        <w:t>Khoan</w:t>
      </w:r>
      <w:proofErr w:type="spellEnd"/>
      <w:r>
        <w:t xml:space="preserve"> </w:t>
      </w:r>
      <w:proofErr w:type="spellStart"/>
      <w:r>
        <w:t>Khai</w:t>
      </w:r>
      <w:proofErr w:type="spellEnd"/>
      <w:r>
        <w:t xml:space="preserve"> </w:t>
      </w:r>
      <w:proofErr w:type="spellStart"/>
      <w:r>
        <w:t>Thác</w:t>
      </w:r>
      <w:proofErr w:type="spellEnd"/>
      <w:r>
        <w:t xml:space="preserve"> – Khoa </w:t>
      </w:r>
      <w:proofErr w:type="spellStart"/>
      <w:r>
        <w:t>Dầu</w:t>
      </w:r>
      <w:proofErr w:type="spellEnd"/>
      <w:r>
        <w:t xml:space="preserve"> khí – </w:t>
      </w:r>
      <w:proofErr w:type="spellStart"/>
      <w:r>
        <w:t>Đại</w:t>
      </w:r>
      <w:proofErr w:type="spellEnd"/>
      <w:r>
        <w:t xml:space="preserve"> học </w:t>
      </w:r>
      <w:proofErr w:type="spellStart"/>
      <w:r>
        <w:t>Dầu</w:t>
      </w:r>
      <w:proofErr w:type="spellEnd"/>
      <w:r>
        <w:t xml:space="preserve"> khí </w:t>
      </w:r>
      <w:proofErr w:type="spellStart"/>
      <w:r>
        <w:t>Việt</w:t>
      </w:r>
      <w:proofErr w:type="spellEnd"/>
      <w:r>
        <w:t xml:space="preserve"> Nam (PVU)</w:t>
      </w:r>
    </w:p>
    <w:p w:rsidR="002A688F" w:rsidRDefault="002A688F" w:rsidP="002A688F">
      <w:pPr>
        <w:pStyle w:val="Default"/>
      </w:pPr>
      <w:r>
        <w:t xml:space="preserve">Email: </w:t>
      </w:r>
      <w:hyperlink r:id="rId8" w:history="1">
        <w:r w:rsidRPr="00C32F02">
          <w:rPr>
            <w:rStyle w:val="Hyperlink"/>
          </w:rPr>
          <w:t>quangvt@pvu.edu.vn</w:t>
        </w:r>
      </w:hyperlink>
    </w:p>
    <w:p w:rsidR="002A688F" w:rsidRDefault="002A688F" w:rsidP="002A688F">
      <w:pPr>
        <w:pStyle w:val="Default"/>
      </w:pPr>
      <w:r>
        <w:t xml:space="preserve">Điện </w:t>
      </w:r>
      <w:proofErr w:type="spellStart"/>
      <w:r>
        <w:t>thoại</w:t>
      </w:r>
      <w:proofErr w:type="spellEnd"/>
      <w:r>
        <w:t xml:space="preserve"> DĐ: 0936.852.023</w:t>
      </w:r>
    </w:p>
    <w:p w:rsidR="002A688F" w:rsidRDefault="002A688F" w:rsidP="002A688F">
      <w:pPr>
        <w:pStyle w:val="Default"/>
      </w:pPr>
      <w:r>
        <w:t xml:space="preserve">Điện </w:t>
      </w:r>
      <w:proofErr w:type="spellStart"/>
      <w:r>
        <w:t>thoại</w:t>
      </w:r>
      <w:proofErr w:type="spellEnd"/>
      <w:r>
        <w:t xml:space="preserve"> </w:t>
      </w:r>
      <w:proofErr w:type="spellStart"/>
      <w:r>
        <w:t>cố</w:t>
      </w:r>
      <w:proofErr w:type="spellEnd"/>
      <w:r>
        <w:t xml:space="preserve"> </w:t>
      </w:r>
      <w:proofErr w:type="spellStart"/>
      <w:r>
        <w:t>định</w:t>
      </w:r>
      <w:proofErr w:type="spellEnd"/>
      <w:r>
        <w:t>: 0643 738879      Ext: 235</w:t>
      </w:r>
    </w:p>
    <w:p w:rsidR="002A688F" w:rsidRDefault="002A688F" w:rsidP="002A688F">
      <w:pPr>
        <w:pStyle w:val="Default"/>
      </w:pPr>
    </w:p>
    <w:p w:rsidR="002A688F" w:rsidRPr="0014399E" w:rsidRDefault="002A688F" w:rsidP="0014399E">
      <w:pPr>
        <w:pStyle w:val="Default"/>
        <w:numPr>
          <w:ilvl w:val="0"/>
          <w:numId w:val="13"/>
        </w:numPr>
        <w:ind w:left="360"/>
      </w:pPr>
      <w:proofErr w:type="spellStart"/>
      <w:r w:rsidRPr="0014399E">
        <w:t>Họ</w:t>
      </w:r>
      <w:proofErr w:type="spellEnd"/>
      <w:r w:rsidRPr="0014399E">
        <w:t xml:space="preserve"> </w:t>
      </w:r>
      <w:proofErr w:type="spellStart"/>
      <w:r w:rsidRPr="0014399E">
        <w:t>và</w:t>
      </w:r>
      <w:proofErr w:type="spellEnd"/>
      <w:r w:rsidRPr="0014399E">
        <w:t xml:space="preserve"> </w:t>
      </w:r>
      <w:proofErr w:type="spellStart"/>
      <w:r w:rsidRPr="0014399E">
        <w:t>tên</w:t>
      </w:r>
      <w:proofErr w:type="spellEnd"/>
      <w:r w:rsidRPr="0014399E">
        <w:t xml:space="preserve">: TS. </w:t>
      </w:r>
      <w:proofErr w:type="spellStart"/>
      <w:r w:rsidRPr="0014399E">
        <w:t>Nguyễn</w:t>
      </w:r>
      <w:proofErr w:type="spellEnd"/>
      <w:r w:rsidRPr="0014399E">
        <w:t xml:space="preserve"> </w:t>
      </w:r>
      <w:proofErr w:type="spellStart"/>
      <w:r w:rsidRPr="0014399E">
        <w:t>Hữu</w:t>
      </w:r>
      <w:proofErr w:type="spellEnd"/>
      <w:r w:rsidRPr="0014399E">
        <w:t xml:space="preserve"> </w:t>
      </w:r>
      <w:proofErr w:type="spellStart"/>
      <w:r w:rsidRPr="0014399E">
        <w:t>Chinh</w:t>
      </w:r>
      <w:proofErr w:type="spellEnd"/>
    </w:p>
    <w:p w:rsidR="002A688F" w:rsidRDefault="002A688F" w:rsidP="002A688F">
      <w:pPr>
        <w:pStyle w:val="Default"/>
      </w:pPr>
    </w:p>
    <w:p w:rsidR="002A688F" w:rsidRDefault="002A688F" w:rsidP="002A688F">
      <w:pPr>
        <w:pStyle w:val="Default"/>
      </w:pPr>
      <w:proofErr w:type="spellStart"/>
      <w:r>
        <w:lastRenderedPageBreak/>
        <w:t>Địa</w:t>
      </w:r>
      <w:proofErr w:type="spellEnd"/>
      <w:r>
        <w:t xml:space="preserve"> </w:t>
      </w:r>
      <w:proofErr w:type="spellStart"/>
      <w:r>
        <w:t>chỉ</w:t>
      </w:r>
      <w:proofErr w:type="spellEnd"/>
      <w:r>
        <w:t xml:space="preserve"> </w:t>
      </w:r>
      <w:proofErr w:type="spellStart"/>
      <w:r>
        <w:t>liên</w:t>
      </w:r>
      <w:proofErr w:type="spellEnd"/>
      <w:r>
        <w:t xml:space="preserve"> </w:t>
      </w:r>
      <w:proofErr w:type="spellStart"/>
      <w:r>
        <w:t>hệ</w:t>
      </w:r>
      <w:proofErr w:type="spellEnd"/>
      <w:r>
        <w:t xml:space="preserve">: P. </w:t>
      </w:r>
      <w:proofErr w:type="spellStart"/>
      <w:r>
        <w:t>Khoan</w:t>
      </w:r>
      <w:proofErr w:type="spellEnd"/>
      <w:r>
        <w:t xml:space="preserve"> &amp; </w:t>
      </w:r>
      <w:proofErr w:type="spellStart"/>
      <w:r>
        <w:t>Sửa</w:t>
      </w:r>
      <w:proofErr w:type="spellEnd"/>
      <w:r>
        <w:t xml:space="preserve"> </w:t>
      </w:r>
      <w:proofErr w:type="spellStart"/>
      <w:r>
        <w:t>giếng</w:t>
      </w:r>
      <w:proofErr w:type="spellEnd"/>
      <w:r>
        <w:t xml:space="preserve"> – </w:t>
      </w:r>
      <w:proofErr w:type="spellStart"/>
      <w:r>
        <w:t>Viện</w:t>
      </w:r>
      <w:proofErr w:type="spellEnd"/>
      <w:r>
        <w:t xml:space="preserve"> </w:t>
      </w:r>
      <w:proofErr w:type="spellStart"/>
      <w:r>
        <w:t>nghiên</w:t>
      </w:r>
      <w:proofErr w:type="spellEnd"/>
      <w:r>
        <w:t xml:space="preserve"> </w:t>
      </w:r>
      <w:proofErr w:type="spellStart"/>
      <w:r>
        <w:t>cứu</w:t>
      </w:r>
      <w:proofErr w:type="spellEnd"/>
      <w:r>
        <w:t xml:space="preserve"> khoa học </w:t>
      </w:r>
      <w:proofErr w:type="spellStart"/>
      <w:r>
        <w:t>và</w:t>
      </w:r>
      <w:proofErr w:type="spellEnd"/>
      <w:r>
        <w:t xml:space="preserve"> </w:t>
      </w:r>
      <w:proofErr w:type="spellStart"/>
      <w:r>
        <w:t>Thiết</w:t>
      </w:r>
      <w:proofErr w:type="spellEnd"/>
      <w:r>
        <w:t xml:space="preserve"> </w:t>
      </w:r>
      <w:proofErr w:type="spellStart"/>
      <w:r>
        <w:t>kế</w:t>
      </w:r>
      <w:proofErr w:type="spellEnd"/>
      <w:r>
        <w:t xml:space="preserve"> </w:t>
      </w:r>
      <w:proofErr w:type="spellStart"/>
      <w:r>
        <w:t>dầu</w:t>
      </w:r>
      <w:proofErr w:type="spellEnd"/>
      <w:r>
        <w:t xml:space="preserve"> khí </w:t>
      </w:r>
      <w:proofErr w:type="spellStart"/>
      <w:r>
        <w:t>biển</w:t>
      </w:r>
      <w:proofErr w:type="spellEnd"/>
      <w:r>
        <w:t xml:space="preserve"> (NIPI) – </w:t>
      </w:r>
      <w:proofErr w:type="spellStart"/>
      <w:r>
        <w:t>Liên</w:t>
      </w:r>
      <w:proofErr w:type="spellEnd"/>
      <w:r>
        <w:t xml:space="preserve"> </w:t>
      </w:r>
      <w:proofErr w:type="spellStart"/>
      <w:r>
        <w:t>doanh</w:t>
      </w:r>
      <w:proofErr w:type="spellEnd"/>
      <w:r>
        <w:t xml:space="preserve"> </w:t>
      </w:r>
      <w:proofErr w:type="spellStart"/>
      <w:r>
        <w:t>VietsovPetro</w:t>
      </w:r>
      <w:proofErr w:type="spellEnd"/>
    </w:p>
    <w:p w:rsidR="002A688F" w:rsidRDefault="002A688F" w:rsidP="002A688F">
      <w:pPr>
        <w:pStyle w:val="Default"/>
      </w:pPr>
      <w:r>
        <w:t>Email: chinhnh.rd@vietsov.com.vn</w:t>
      </w:r>
    </w:p>
    <w:p w:rsidR="002A688F" w:rsidRDefault="002A688F" w:rsidP="002A688F">
      <w:pPr>
        <w:pStyle w:val="Default"/>
      </w:pPr>
      <w:r>
        <w:t xml:space="preserve">Số </w:t>
      </w:r>
      <w:proofErr w:type="spellStart"/>
      <w:r>
        <w:t>điện</w:t>
      </w:r>
      <w:proofErr w:type="spellEnd"/>
      <w:r>
        <w:t xml:space="preserve"> </w:t>
      </w:r>
      <w:proofErr w:type="spellStart"/>
      <w:r>
        <w:t>thoại</w:t>
      </w:r>
      <w:proofErr w:type="spellEnd"/>
      <w:r>
        <w:t xml:space="preserve">: 0903.001.779 </w:t>
      </w:r>
    </w:p>
    <w:p w:rsidR="002A688F" w:rsidRDefault="002A688F" w:rsidP="0014399E">
      <w:pPr>
        <w:pStyle w:val="CM17"/>
        <w:spacing w:after="0" w:line="276" w:lineRule="auto"/>
        <w:rPr>
          <w:b/>
          <w:color w:val="000000" w:themeColor="text1"/>
        </w:rPr>
      </w:pPr>
    </w:p>
    <w:p w:rsidR="003A089B" w:rsidRPr="00506681" w:rsidRDefault="003A089B" w:rsidP="0014399E">
      <w:pPr>
        <w:pStyle w:val="CM17"/>
        <w:numPr>
          <w:ilvl w:val="0"/>
          <w:numId w:val="13"/>
        </w:numPr>
        <w:spacing w:after="0" w:line="276" w:lineRule="auto"/>
        <w:ind w:left="360"/>
        <w:rPr>
          <w:color w:val="000000" w:themeColor="text1"/>
        </w:rPr>
      </w:pPr>
      <w:proofErr w:type="spellStart"/>
      <w:r w:rsidRPr="00506681">
        <w:rPr>
          <w:color w:val="000000" w:themeColor="text1"/>
        </w:rPr>
        <w:t>Họ</w:t>
      </w:r>
      <w:proofErr w:type="spellEnd"/>
      <w:r w:rsidR="003E4BCF" w:rsidRPr="00506681">
        <w:rPr>
          <w:color w:val="000000" w:themeColor="text1"/>
        </w:rPr>
        <w:t xml:space="preserve"> </w:t>
      </w:r>
      <w:proofErr w:type="spellStart"/>
      <w:r w:rsidR="003E4BCF" w:rsidRPr="00506681">
        <w:rPr>
          <w:color w:val="000000" w:themeColor="text1"/>
        </w:rPr>
        <w:t>và</w:t>
      </w:r>
      <w:proofErr w:type="spellEnd"/>
      <w:r w:rsidR="003E4BCF" w:rsidRPr="00506681">
        <w:rPr>
          <w:color w:val="000000" w:themeColor="text1"/>
        </w:rPr>
        <w:t xml:space="preserve"> </w:t>
      </w:r>
      <w:proofErr w:type="spellStart"/>
      <w:r w:rsidR="003E4BCF" w:rsidRPr="00506681">
        <w:rPr>
          <w:color w:val="000000" w:themeColor="text1"/>
        </w:rPr>
        <w:t>tên</w:t>
      </w:r>
      <w:proofErr w:type="spellEnd"/>
      <w:r w:rsidR="003E4BCF" w:rsidRPr="00506681">
        <w:rPr>
          <w:color w:val="000000" w:themeColor="text1"/>
        </w:rPr>
        <w:t xml:space="preserve">: </w:t>
      </w:r>
      <w:r w:rsidR="00A35BC1" w:rsidRPr="00506681">
        <w:rPr>
          <w:color w:val="000000" w:themeColor="text1"/>
          <w:lang w:val="vi-VN"/>
        </w:rPr>
        <w:t>Th.S</w:t>
      </w:r>
      <w:r w:rsidR="00FE38CE" w:rsidRPr="00506681">
        <w:rPr>
          <w:color w:val="000000" w:themeColor="text1"/>
          <w:lang w:val="vi-VN"/>
        </w:rPr>
        <w:t xml:space="preserve">. </w:t>
      </w:r>
      <w:proofErr w:type="spellStart"/>
      <w:r w:rsidR="001E61D6" w:rsidRPr="00506681">
        <w:rPr>
          <w:color w:val="000000" w:themeColor="text1"/>
        </w:rPr>
        <w:t>Nguyễ</w:t>
      </w:r>
      <w:r w:rsidR="00A35BC1" w:rsidRPr="00506681">
        <w:rPr>
          <w:color w:val="000000" w:themeColor="text1"/>
        </w:rPr>
        <w:t>n</w:t>
      </w:r>
      <w:proofErr w:type="spellEnd"/>
      <w:r w:rsidR="00A35BC1" w:rsidRPr="00506681">
        <w:rPr>
          <w:color w:val="000000" w:themeColor="text1"/>
        </w:rPr>
        <w:t xml:space="preserve"> </w:t>
      </w:r>
      <w:proofErr w:type="spellStart"/>
      <w:r w:rsidR="00A35BC1" w:rsidRPr="00506681">
        <w:rPr>
          <w:color w:val="000000" w:themeColor="text1"/>
        </w:rPr>
        <w:t>Hữu</w:t>
      </w:r>
      <w:proofErr w:type="spellEnd"/>
      <w:r w:rsidR="00A35BC1" w:rsidRPr="00506681">
        <w:rPr>
          <w:color w:val="000000" w:themeColor="text1"/>
        </w:rPr>
        <w:t xml:space="preserve"> </w:t>
      </w:r>
      <w:proofErr w:type="spellStart"/>
      <w:r w:rsidR="00A35BC1" w:rsidRPr="00506681">
        <w:rPr>
          <w:color w:val="000000" w:themeColor="text1"/>
        </w:rPr>
        <w:t>Trường</w:t>
      </w:r>
      <w:proofErr w:type="spellEnd"/>
    </w:p>
    <w:p w:rsidR="00FA3D53" w:rsidRPr="009B2A62" w:rsidRDefault="003A089B" w:rsidP="0014399E">
      <w:pPr>
        <w:pStyle w:val="CM17"/>
        <w:spacing w:after="0" w:line="276" w:lineRule="auto"/>
        <w:rPr>
          <w:color w:val="000000" w:themeColor="text1"/>
        </w:rPr>
      </w:pPr>
      <w:proofErr w:type="spellStart"/>
      <w:r w:rsidRPr="009B2A62">
        <w:rPr>
          <w:color w:val="000000" w:themeColor="text1"/>
        </w:rPr>
        <w:t>Địa</w:t>
      </w:r>
      <w:proofErr w:type="spellEnd"/>
      <w:r w:rsidRPr="009B2A62">
        <w:rPr>
          <w:color w:val="000000" w:themeColor="text1"/>
        </w:rPr>
        <w:t xml:space="preserve"> </w:t>
      </w:r>
      <w:proofErr w:type="spellStart"/>
      <w:r w:rsidRPr="009B2A62">
        <w:rPr>
          <w:color w:val="000000" w:themeColor="text1"/>
        </w:rPr>
        <w:t>chỉ</w:t>
      </w:r>
      <w:proofErr w:type="spellEnd"/>
      <w:r w:rsidRPr="009B2A62">
        <w:rPr>
          <w:color w:val="000000" w:themeColor="text1"/>
        </w:rPr>
        <w:t xml:space="preserve"> </w:t>
      </w:r>
      <w:proofErr w:type="spellStart"/>
      <w:r w:rsidRPr="009B2A62">
        <w:rPr>
          <w:color w:val="000000" w:themeColor="text1"/>
        </w:rPr>
        <w:t>liên</w:t>
      </w:r>
      <w:proofErr w:type="spellEnd"/>
      <w:r w:rsidRPr="009B2A62">
        <w:rPr>
          <w:color w:val="000000" w:themeColor="text1"/>
        </w:rPr>
        <w:t xml:space="preserve"> </w:t>
      </w:r>
      <w:proofErr w:type="spellStart"/>
      <w:r w:rsidRPr="009B2A62">
        <w:rPr>
          <w:color w:val="000000" w:themeColor="text1"/>
        </w:rPr>
        <w:t>hệ</w:t>
      </w:r>
      <w:proofErr w:type="spellEnd"/>
      <w:r w:rsidRPr="009B2A62">
        <w:rPr>
          <w:color w:val="000000" w:themeColor="text1"/>
        </w:rPr>
        <w:t xml:space="preserve">: </w:t>
      </w:r>
      <w:proofErr w:type="spellStart"/>
      <w:r w:rsidR="00555CAB" w:rsidRPr="009B2A62">
        <w:rPr>
          <w:color w:val="000000" w:themeColor="text1"/>
        </w:rPr>
        <w:t>Bộ</w:t>
      </w:r>
      <w:proofErr w:type="spellEnd"/>
      <w:r w:rsidR="00555CAB" w:rsidRPr="009B2A62">
        <w:rPr>
          <w:color w:val="000000" w:themeColor="text1"/>
        </w:rPr>
        <w:t xml:space="preserve"> </w:t>
      </w:r>
      <w:proofErr w:type="spellStart"/>
      <w:r w:rsidR="00555CAB" w:rsidRPr="009B2A62">
        <w:rPr>
          <w:color w:val="000000" w:themeColor="text1"/>
        </w:rPr>
        <w:t>môn</w:t>
      </w:r>
      <w:proofErr w:type="spellEnd"/>
      <w:r w:rsidR="00A35BC1" w:rsidRPr="009B2A62">
        <w:rPr>
          <w:color w:val="000000" w:themeColor="text1"/>
        </w:rPr>
        <w:t xml:space="preserve"> </w:t>
      </w:r>
      <w:proofErr w:type="spellStart"/>
      <w:r w:rsidR="00A35BC1" w:rsidRPr="009B2A62">
        <w:rPr>
          <w:color w:val="000000" w:themeColor="text1"/>
        </w:rPr>
        <w:t>Khoan</w:t>
      </w:r>
      <w:proofErr w:type="spellEnd"/>
      <w:r w:rsidR="00A35BC1" w:rsidRPr="009B2A62">
        <w:rPr>
          <w:color w:val="000000" w:themeColor="text1"/>
        </w:rPr>
        <w:t xml:space="preserve"> </w:t>
      </w:r>
      <w:proofErr w:type="spellStart"/>
      <w:r w:rsidR="00A35BC1" w:rsidRPr="009B2A62">
        <w:rPr>
          <w:color w:val="000000" w:themeColor="text1"/>
        </w:rPr>
        <w:t>Khai</w:t>
      </w:r>
      <w:proofErr w:type="spellEnd"/>
      <w:r w:rsidR="00A35BC1" w:rsidRPr="009B2A62">
        <w:rPr>
          <w:color w:val="000000" w:themeColor="text1"/>
        </w:rPr>
        <w:t xml:space="preserve"> </w:t>
      </w:r>
      <w:proofErr w:type="spellStart"/>
      <w:r w:rsidR="00A35BC1" w:rsidRPr="009B2A62">
        <w:rPr>
          <w:color w:val="000000" w:themeColor="text1"/>
        </w:rPr>
        <w:t>thác</w:t>
      </w:r>
      <w:proofErr w:type="spellEnd"/>
      <w:r w:rsidR="00A35BC1" w:rsidRPr="009B2A62">
        <w:rPr>
          <w:color w:val="000000" w:themeColor="text1"/>
        </w:rPr>
        <w:t xml:space="preserve"> </w:t>
      </w:r>
      <w:proofErr w:type="spellStart"/>
      <w:r w:rsidR="00A35BC1" w:rsidRPr="009B2A62">
        <w:rPr>
          <w:color w:val="000000" w:themeColor="text1"/>
        </w:rPr>
        <w:t>Dầu</w:t>
      </w:r>
      <w:proofErr w:type="spellEnd"/>
      <w:r w:rsidR="00A35BC1" w:rsidRPr="009B2A62">
        <w:rPr>
          <w:color w:val="000000" w:themeColor="text1"/>
        </w:rPr>
        <w:t xml:space="preserve"> khí </w:t>
      </w:r>
      <w:r w:rsidR="00A35BC1" w:rsidRPr="009B2A62">
        <w:rPr>
          <w:color w:val="000000" w:themeColor="text1"/>
        </w:rPr>
        <w:tab/>
      </w:r>
    </w:p>
    <w:p w:rsidR="00FA3D53" w:rsidRPr="009B2A62" w:rsidRDefault="00555CAB" w:rsidP="0014399E">
      <w:pPr>
        <w:pStyle w:val="CM17"/>
        <w:spacing w:after="0" w:line="276" w:lineRule="auto"/>
        <w:rPr>
          <w:color w:val="000000" w:themeColor="text1"/>
        </w:rPr>
      </w:pPr>
      <w:r w:rsidRPr="009B2A62">
        <w:rPr>
          <w:color w:val="000000" w:themeColor="text1"/>
        </w:rPr>
        <w:t>Khoa</w:t>
      </w:r>
      <w:r w:rsidR="00A35BC1" w:rsidRPr="009B2A62">
        <w:rPr>
          <w:color w:val="000000" w:themeColor="text1"/>
        </w:rPr>
        <w:t xml:space="preserve"> </w:t>
      </w:r>
      <w:proofErr w:type="spellStart"/>
      <w:r w:rsidR="00A35BC1" w:rsidRPr="009B2A62">
        <w:rPr>
          <w:color w:val="000000" w:themeColor="text1"/>
        </w:rPr>
        <w:t>Dầu</w:t>
      </w:r>
      <w:proofErr w:type="spellEnd"/>
      <w:r w:rsidR="00A35BC1" w:rsidRPr="009B2A62">
        <w:rPr>
          <w:color w:val="000000" w:themeColor="text1"/>
        </w:rPr>
        <w:t xml:space="preserve"> khí</w:t>
      </w:r>
      <w:r w:rsidR="00A35BC1" w:rsidRPr="009B2A62">
        <w:rPr>
          <w:color w:val="000000" w:themeColor="text1"/>
        </w:rPr>
        <w:tab/>
      </w:r>
    </w:p>
    <w:p w:rsidR="001D1968" w:rsidRPr="009B2A62" w:rsidRDefault="00FA3D53" w:rsidP="0014399E">
      <w:pPr>
        <w:pStyle w:val="CM17"/>
        <w:spacing w:after="0" w:line="276" w:lineRule="auto"/>
        <w:rPr>
          <w:color w:val="000000" w:themeColor="text1"/>
        </w:rPr>
      </w:pPr>
      <w:proofErr w:type="spellStart"/>
      <w:r w:rsidRPr="009B2A62">
        <w:rPr>
          <w:color w:val="000000" w:themeColor="text1"/>
        </w:rPr>
        <w:t>Đại</w:t>
      </w:r>
      <w:proofErr w:type="spellEnd"/>
      <w:r w:rsidRPr="009B2A62">
        <w:rPr>
          <w:color w:val="000000" w:themeColor="text1"/>
        </w:rPr>
        <w:t xml:space="preserve"> học </w:t>
      </w:r>
      <w:proofErr w:type="spellStart"/>
      <w:r w:rsidRPr="009B2A62">
        <w:rPr>
          <w:color w:val="000000" w:themeColor="text1"/>
        </w:rPr>
        <w:t>Dầu</w:t>
      </w:r>
      <w:proofErr w:type="spellEnd"/>
      <w:r w:rsidRPr="009B2A62">
        <w:rPr>
          <w:color w:val="000000" w:themeColor="text1"/>
        </w:rPr>
        <w:t xml:space="preserve"> khí </w:t>
      </w:r>
      <w:proofErr w:type="spellStart"/>
      <w:r w:rsidRPr="009B2A62">
        <w:rPr>
          <w:color w:val="000000" w:themeColor="text1"/>
        </w:rPr>
        <w:t>Việt</w:t>
      </w:r>
      <w:proofErr w:type="spellEnd"/>
      <w:r w:rsidRPr="009B2A62">
        <w:rPr>
          <w:color w:val="000000" w:themeColor="text1"/>
        </w:rPr>
        <w:t xml:space="preserve"> Nam (</w:t>
      </w:r>
      <w:r w:rsidR="00402CEC" w:rsidRPr="009B2A62">
        <w:rPr>
          <w:color w:val="000000" w:themeColor="text1"/>
        </w:rPr>
        <w:t>PVU</w:t>
      </w:r>
      <w:r w:rsidRPr="009B2A62">
        <w:rPr>
          <w:color w:val="000000" w:themeColor="text1"/>
        </w:rPr>
        <w:t>)</w:t>
      </w:r>
      <w:r w:rsidR="00402CEC" w:rsidRPr="009B2A62">
        <w:rPr>
          <w:color w:val="000000" w:themeColor="text1"/>
        </w:rPr>
        <w:t>.</w:t>
      </w:r>
    </w:p>
    <w:p w:rsidR="00FA3D53" w:rsidRPr="009B2A62" w:rsidRDefault="00FE38CE" w:rsidP="0014399E">
      <w:pPr>
        <w:pStyle w:val="CM17"/>
        <w:spacing w:after="0" w:line="276" w:lineRule="auto"/>
        <w:rPr>
          <w:color w:val="000000" w:themeColor="text1"/>
          <w:lang w:val="vi-VN"/>
        </w:rPr>
      </w:pPr>
      <w:r w:rsidRPr="009B2A62">
        <w:rPr>
          <w:color w:val="000000" w:themeColor="text1"/>
          <w:lang w:val="vi-VN"/>
        </w:rPr>
        <w:t>E</w:t>
      </w:r>
      <w:r w:rsidR="003A089B" w:rsidRPr="009B2A62">
        <w:rPr>
          <w:color w:val="000000" w:themeColor="text1"/>
        </w:rPr>
        <w:t>mail:</w:t>
      </w:r>
      <w:r w:rsidR="00A35BC1" w:rsidRPr="009B2A62">
        <w:rPr>
          <w:color w:val="000000" w:themeColor="text1"/>
        </w:rPr>
        <w:t xml:space="preserve"> </w:t>
      </w:r>
      <w:hyperlink r:id="rId9" w:history="1">
        <w:r w:rsidR="00A35BC1" w:rsidRPr="009B2A62">
          <w:rPr>
            <w:rStyle w:val="Hyperlink"/>
          </w:rPr>
          <w:t>truongnh@pvu.edu.vn</w:t>
        </w:r>
      </w:hyperlink>
      <w:r w:rsidR="00A35BC1" w:rsidRPr="009B2A62">
        <w:rPr>
          <w:color w:val="000000" w:themeColor="text1"/>
        </w:rPr>
        <w:tab/>
      </w:r>
    </w:p>
    <w:p w:rsidR="00FA3D53" w:rsidRPr="009B2A62" w:rsidRDefault="00FE38CE" w:rsidP="0014399E">
      <w:pPr>
        <w:pStyle w:val="CM17"/>
        <w:spacing w:after="0" w:line="276" w:lineRule="auto"/>
        <w:rPr>
          <w:color w:val="000000" w:themeColor="text1"/>
          <w:lang w:val="vi-VN"/>
        </w:rPr>
      </w:pPr>
      <w:r w:rsidRPr="009B2A62">
        <w:rPr>
          <w:color w:val="000000" w:themeColor="text1"/>
          <w:lang w:val="vi-VN"/>
        </w:rPr>
        <w:t>Điện thoạ</w:t>
      </w:r>
      <w:r w:rsidR="00A35BC1" w:rsidRPr="009B2A62">
        <w:rPr>
          <w:color w:val="000000" w:themeColor="text1"/>
          <w:lang w:val="vi-VN"/>
        </w:rPr>
        <w:t>i DĐ: 01238310378</w:t>
      </w:r>
      <w:r w:rsidR="00A35BC1" w:rsidRPr="009B2A62">
        <w:rPr>
          <w:color w:val="000000" w:themeColor="text1"/>
          <w:lang w:val="vi-VN"/>
        </w:rPr>
        <w:tab/>
      </w:r>
    </w:p>
    <w:p w:rsidR="00FE38CE" w:rsidRPr="009B2A62" w:rsidRDefault="00A35BC1" w:rsidP="0014399E">
      <w:pPr>
        <w:pStyle w:val="CM17"/>
        <w:spacing w:after="0" w:line="276" w:lineRule="auto"/>
        <w:rPr>
          <w:color w:val="000000" w:themeColor="text1"/>
          <w:lang w:val="vi-VN"/>
        </w:rPr>
      </w:pPr>
      <w:r w:rsidRPr="009B2A62">
        <w:rPr>
          <w:color w:val="000000" w:themeColor="text1"/>
          <w:lang w:val="vi-VN"/>
        </w:rPr>
        <w:t>Điện thoại cố định: 0643 738879</w:t>
      </w:r>
      <w:r w:rsidR="009B2A62">
        <w:rPr>
          <w:color w:val="000000" w:themeColor="text1"/>
          <w:lang w:val="vi-VN"/>
        </w:rPr>
        <w:tab/>
      </w:r>
      <w:r w:rsidR="009B2A62">
        <w:rPr>
          <w:color w:val="000000" w:themeColor="text1"/>
          <w:lang w:val="vi-VN"/>
        </w:rPr>
        <w:tab/>
      </w:r>
      <w:proofErr w:type="spellStart"/>
      <w:r w:rsidR="009305C5">
        <w:rPr>
          <w:color w:val="000000" w:themeColor="text1"/>
        </w:rPr>
        <w:t>Nội</w:t>
      </w:r>
      <w:proofErr w:type="spellEnd"/>
      <w:r w:rsidR="009305C5">
        <w:rPr>
          <w:color w:val="000000" w:themeColor="text1"/>
        </w:rPr>
        <w:t xml:space="preserve"> </w:t>
      </w:r>
      <w:proofErr w:type="spellStart"/>
      <w:r w:rsidR="009305C5">
        <w:rPr>
          <w:color w:val="000000" w:themeColor="text1"/>
        </w:rPr>
        <w:t>bộ</w:t>
      </w:r>
      <w:proofErr w:type="spellEnd"/>
      <w:r w:rsidRPr="009B2A62">
        <w:rPr>
          <w:color w:val="000000" w:themeColor="text1"/>
          <w:lang w:val="vi-VN"/>
        </w:rPr>
        <w:t>: 139</w:t>
      </w:r>
    </w:p>
    <w:p w:rsidR="00B663F6" w:rsidRPr="009B2A62" w:rsidRDefault="003A089B" w:rsidP="0014399E">
      <w:pPr>
        <w:pStyle w:val="CM17"/>
        <w:spacing w:after="0" w:line="276" w:lineRule="auto"/>
        <w:jc w:val="both"/>
        <w:rPr>
          <w:color w:val="000000" w:themeColor="text1"/>
        </w:rPr>
      </w:pPr>
      <w:proofErr w:type="spellStart"/>
      <w:r w:rsidRPr="009B2A62">
        <w:rPr>
          <w:color w:val="000000" w:themeColor="text1"/>
        </w:rPr>
        <w:t>Các</w:t>
      </w:r>
      <w:proofErr w:type="spellEnd"/>
      <w:r w:rsidRPr="009B2A62">
        <w:rPr>
          <w:color w:val="000000" w:themeColor="text1"/>
        </w:rPr>
        <w:t xml:space="preserve"> </w:t>
      </w:r>
      <w:proofErr w:type="spellStart"/>
      <w:r w:rsidRPr="009B2A62">
        <w:rPr>
          <w:color w:val="000000" w:themeColor="text1"/>
        </w:rPr>
        <w:t>hướng</w:t>
      </w:r>
      <w:proofErr w:type="spellEnd"/>
      <w:r w:rsidRPr="009B2A62">
        <w:rPr>
          <w:color w:val="000000" w:themeColor="text1"/>
        </w:rPr>
        <w:t xml:space="preserve"> </w:t>
      </w:r>
      <w:proofErr w:type="spellStart"/>
      <w:r w:rsidRPr="009B2A62">
        <w:rPr>
          <w:color w:val="000000" w:themeColor="text1"/>
        </w:rPr>
        <w:t>nghiên</w:t>
      </w:r>
      <w:proofErr w:type="spellEnd"/>
      <w:r w:rsidRPr="009B2A62">
        <w:rPr>
          <w:color w:val="000000" w:themeColor="text1"/>
        </w:rPr>
        <w:t xml:space="preserve"> </w:t>
      </w:r>
      <w:proofErr w:type="spellStart"/>
      <w:r w:rsidRPr="009B2A62">
        <w:rPr>
          <w:color w:val="000000" w:themeColor="text1"/>
        </w:rPr>
        <w:t>cứ</w:t>
      </w:r>
      <w:r w:rsidR="00871FF3" w:rsidRPr="009B2A62">
        <w:rPr>
          <w:color w:val="000000" w:themeColor="text1"/>
        </w:rPr>
        <w:t>u</w:t>
      </w:r>
      <w:proofErr w:type="spellEnd"/>
      <w:r w:rsidR="00871FF3" w:rsidRPr="009B2A62">
        <w:rPr>
          <w:color w:val="000000" w:themeColor="text1"/>
        </w:rPr>
        <w:t xml:space="preserve"> </w:t>
      </w:r>
      <w:proofErr w:type="spellStart"/>
      <w:r w:rsidR="00871FF3" w:rsidRPr="009B2A62">
        <w:rPr>
          <w:color w:val="000000" w:themeColor="text1"/>
        </w:rPr>
        <w:t>chính</w:t>
      </w:r>
      <w:proofErr w:type="spellEnd"/>
      <w:r w:rsidR="00871FF3" w:rsidRPr="009B2A62">
        <w:rPr>
          <w:color w:val="000000" w:themeColor="text1"/>
        </w:rPr>
        <w:t>:</w:t>
      </w:r>
      <w:r w:rsidR="00A35BC1" w:rsidRPr="009B2A62">
        <w:rPr>
          <w:color w:val="000000" w:themeColor="text1"/>
        </w:rPr>
        <w:t xml:space="preserve"> </w:t>
      </w:r>
    </w:p>
    <w:p w:rsidR="008D579D" w:rsidRPr="009B2A62" w:rsidRDefault="00844E50" w:rsidP="00B663F6">
      <w:pPr>
        <w:pStyle w:val="CM17"/>
        <w:spacing w:after="0" w:line="276" w:lineRule="auto"/>
        <w:jc w:val="both"/>
      </w:pPr>
      <w:r w:rsidRPr="009B2A62">
        <w:rPr>
          <w:color w:val="000000" w:themeColor="text1"/>
        </w:rPr>
        <w:t>Hydr</w:t>
      </w:r>
      <w:r w:rsidR="005E2B71">
        <w:rPr>
          <w:color w:val="000000" w:themeColor="text1"/>
        </w:rPr>
        <w:t>aulic fracturing stimulation includes of</w:t>
      </w:r>
      <w:r w:rsidRPr="009B2A62">
        <w:rPr>
          <w:color w:val="000000" w:themeColor="text1"/>
        </w:rPr>
        <w:t xml:space="preserve"> high permeability reservoir, for medium permeability reservoir, and for low permeability reservoir. Fracture calibration test to estimate the valuable total leak-off coefficient, spurt loss, fracture closure pressure, g functions analyzes pressure declined after wells shut in, Advanced well control, High performance drilling design, Production and drilling equipment’s and operations, drilling practices on Drillsim-5000.  </w:t>
      </w:r>
    </w:p>
    <w:p w:rsidR="00FA3D53" w:rsidRDefault="00FA3D53" w:rsidP="00FE38CE">
      <w:pPr>
        <w:widowControl w:val="0"/>
        <w:ind w:right="-1"/>
        <w:jc w:val="right"/>
        <w:rPr>
          <w:rFonts w:ascii="Times New Roman" w:hAnsi="Times New Roman"/>
          <w:i/>
          <w:color w:val="000000" w:themeColor="text1"/>
        </w:rPr>
      </w:pPr>
    </w:p>
    <w:p w:rsidR="00555CAB" w:rsidRPr="00FE38CE" w:rsidRDefault="00B607ED" w:rsidP="00FE38CE">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proofErr w:type="spellStart"/>
      <w:r w:rsidR="00921A92">
        <w:rPr>
          <w:rFonts w:ascii="Times New Roman" w:hAnsi="Times New Roman"/>
          <w:i/>
          <w:color w:val="000000" w:themeColor="text1"/>
        </w:rPr>
        <w:t>Bà</w:t>
      </w:r>
      <w:proofErr w:type="spellEnd"/>
      <w:r w:rsidR="00921A92">
        <w:rPr>
          <w:rFonts w:ascii="Times New Roman" w:hAnsi="Times New Roman"/>
          <w:i/>
          <w:color w:val="000000" w:themeColor="text1"/>
        </w:rPr>
        <w:t xml:space="preserve"> </w:t>
      </w:r>
      <w:proofErr w:type="spellStart"/>
      <w:proofErr w:type="gramStart"/>
      <w:r w:rsidR="00921A92">
        <w:rPr>
          <w:rFonts w:ascii="Times New Roman" w:hAnsi="Times New Roman"/>
          <w:i/>
          <w:color w:val="000000" w:themeColor="text1"/>
        </w:rPr>
        <w:t>Rịa</w:t>
      </w:r>
      <w:proofErr w:type="spellEnd"/>
      <w:r w:rsidR="00921A92">
        <w:rPr>
          <w:rFonts w:ascii="Times New Roman" w:hAnsi="Times New Roman"/>
          <w:i/>
          <w:color w:val="000000" w:themeColor="text1"/>
        </w:rPr>
        <w:t xml:space="preserve">,  </w:t>
      </w:r>
      <w:proofErr w:type="spellStart"/>
      <w:r w:rsidR="00921A92">
        <w:rPr>
          <w:rFonts w:ascii="Times New Roman" w:hAnsi="Times New Roman"/>
          <w:i/>
          <w:color w:val="000000" w:themeColor="text1"/>
        </w:rPr>
        <w:t>Ngày</w:t>
      </w:r>
      <w:proofErr w:type="spellEnd"/>
      <w:proofErr w:type="gramEnd"/>
      <w:r w:rsidR="00921A92">
        <w:rPr>
          <w:rFonts w:ascii="Times New Roman" w:hAnsi="Times New Roman"/>
          <w:i/>
          <w:color w:val="000000" w:themeColor="text1"/>
        </w:rPr>
        <w:t xml:space="preserve"> </w:t>
      </w:r>
      <w:r w:rsidR="009E6728">
        <w:rPr>
          <w:rFonts w:ascii="Times New Roman" w:hAnsi="Times New Roman"/>
          <w:i/>
          <w:color w:val="000000" w:themeColor="text1"/>
        </w:rPr>
        <w:t xml:space="preserve">  </w:t>
      </w:r>
      <w:r w:rsidR="00A35BC1">
        <w:rPr>
          <w:rFonts w:ascii="Times New Roman" w:hAnsi="Times New Roman"/>
          <w:i/>
          <w:color w:val="000000" w:themeColor="text1"/>
        </w:rPr>
        <w:t xml:space="preserve"> </w:t>
      </w:r>
      <w:proofErr w:type="spellStart"/>
      <w:r w:rsidR="00A35BC1">
        <w:rPr>
          <w:rFonts w:ascii="Times New Roman" w:hAnsi="Times New Roman"/>
          <w:i/>
          <w:color w:val="000000" w:themeColor="text1"/>
        </w:rPr>
        <w:t>tháng</w:t>
      </w:r>
      <w:proofErr w:type="spellEnd"/>
      <w:r w:rsidR="00A35BC1">
        <w:rPr>
          <w:rFonts w:ascii="Times New Roman" w:hAnsi="Times New Roman"/>
          <w:i/>
          <w:color w:val="000000" w:themeColor="text1"/>
        </w:rPr>
        <w:t xml:space="preserve"> </w:t>
      </w:r>
      <w:r w:rsidR="009E6728">
        <w:rPr>
          <w:rFonts w:ascii="Times New Roman" w:hAnsi="Times New Roman"/>
          <w:i/>
          <w:color w:val="000000" w:themeColor="text1"/>
        </w:rPr>
        <w:t xml:space="preserve">  </w:t>
      </w:r>
      <w:r w:rsidR="00A35BC1">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năm</w:t>
      </w:r>
      <w:proofErr w:type="spellEnd"/>
      <w:r w:rsidR="00555CAB" w:rsidRPr="00FE38CE">
        <w:rPr>
          <w:rFonts w:ascii="Times New Roman" w:hAnsi="Times New Roman"/>
          <w:i/>
          <w:color w:val="000000" w:themeColor="text1"/>
        </w:rPr>
        <w:t xml:space="preserve"> 201</w:t>
      </w:r>
      <w:r w:rsidR="00FE38CE">
        <w:rPr>
          <w:rFonts w:ascii="Times New Roman" w:hAnsi="Times New Roman"/>
          <w:i/>
          <w:color w:val="000000" w:themeColor="text1"/>
        </w:rPr>
        <w:t>7</w:t>
      </w:r>
    </w:p>
    <w:p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148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4"/>
        <w:gridCol w:w="1985"/>
        <w:gridCol w:w="2126"/>
        <w:gridCol w:w="2835"/>
      </w:tblGrid>
      <w:tr w:rsidR="00B607ED" w:rsidRPr="009B2A62" w:rsidTr="009B2A62">
        <w:trPr>
          <w:trHeight w:val="2325"/>
        </w:trPr>
        <w:tc>
          <w:tcPr>
            <w:tcW w:w="2552" w:type="dxa"/>
          </w:tcPr>
          <w:p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HIỆU TRƯỞNG</w:t>
            </w: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9B2A62" w:rsidRDefault="009B2A62" w:rsidP="009B2A62">
            <w:pPr>
              <w:widowControl w:val="0"/>
              <w:tabs>
                <w:tab w:val="left" w:pos="650"/>
              </w:tabs>
              <w:spacing w:line="276" w:lineRule="auto"/>
              <w:rPr>
                <w:rFonts w:ascii="Times New Roman" w:hAnsi="Times New Roman"/>
                <w:b/>
                <w:color w:val="000000" w:themeColor="text1"/>
                <w:sz w:val="20"/>
                <w:szCs w:val="20"/>
              </w:rPr>
            </w:pPr>
          </w:p>
          <w:p w:rsidR="009B2A62" w:rsidRDefault="009B2A62" w:rsidP="009B2A62">
            <w:pPr>
              <w:widowControl w:val="0"/>
              <w:tabs>
                <w:tab w:val="left" w:pos="650"/>
              </w:tabs>
              <w:spacing w:line="276" w:lineRule="auto"/>
              <w:rPr>
                <w:rFonts w:ascii="Times New Roman" w:hAnsi="Times New Roman"/>
                <w:b/>
                <w:color w:val="000000" w:themeColor="text1"/>
                <w:sz w:val="20"/>
                <w:szCs w:val="20"/>
              </w:rPr>
            </w:pPr>
          </w:p>
          <w:p w:rsidR="0052135A" w:rsidRPr="009B2A62" w:rsidRDefault="0052135A" w:rsidP="009B2A62">
            <w:pPr>
              <w:widowControl w:val="0"/>
              <w:tabs>
                <w:tab w:val="left" w:pos="650"/>
              </w:tabs>
              <w:spacing w:line="276" w:lineRule="auto"/>
              <w:rPr>
                <w:rFonts w:ascii="Times New Roman" w:hAnsi="Times New Roman"/>
                <w:b/>
                <w:color w:val="000000" w:themeColor="text1"/>
                <w:sz w:val="20"/>
                <w:szCs w:val="20"/>
              </w:rPr>
            </w:pPr>
          </w:p>
        </w:tc>
        <w:tc>
          <w:tcPr>
            <w:tcW w:w="1984" w:type="dxa"/>
          </w:tcPr>
          <w:p w:rsidR="00B607ED" w:rsidRPr="009B2A62" w:rsidRDefault="00B607ED" w:rsidP="0052135A">
            <w:pPr>
              <w:widowControl w:val="0"/>
              <w:tabs>
                <w:tab w:val="left" w:pos="650"/>
              </w:tabs>
              <w:ind w:left="-57"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TRƯỞNG PHÒNG                        ĐÀO TẠO</w:t>
            </w: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9B2A62" w:rsidRDefault="009B2A62" w:rsidP="0052135A">
            <w:pPr>
              <w:widowControl w:val="0"/>
              <w:tabs>
                <w:tab w:val="left" w:pos="650"/>
              </w:tabs>
              <w:ind w:right="-57"/>
              <w:jc w:val="center"/>
              <w:rPr>
                <w:rFonts w:ascii="Times New Roman" w:hAnsi="Times New Roman"/>
                <w:b/>
                <w:color w:val="000000" w:themeColor="text1"/>
                <w:sz w:val="20"/>
                <w:szCs w:val="20"/>
              </w:rPr>
            </w:pPr>
          </w:p>
          <w:p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0"/>
                <w:szCs w:val="20"/>
              </w:rPr>
            </w:pPr>
          </w:p>
        </w:tc>
        <w:tc>
          <w:tcPr>
            <w:tcW w:w="1985" w:type="dxa"/>
          </w:tcPr>
          <w:p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TRƯỞNG KHOA</w:t>
            </w: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9B2A62" w:rsidRDefault="009B2A62" w:rsidP="0052135A">
            <w:pPr>
              <w:widowControl w:val="0"/>
              <w:tabs>
                <w:tab w:val="left" w:pos="650"/>
              </w:tabs>
              <w:spacing w:line="276" w:lineRule="auto"/>
              <w:jc w:val="center"/>
              <w:rPr>
                <w:rFonts w:ascii="Times New Roman" w:hAnsi="Times New Roman"/>
                <w:b/>
                <w:color w:val="000000" w:themeColor="text1"/>
                <w:sz w:val="20"/>
                <w:szCs w:val="20"/>
              </w:rPr>
            </w:pPr>
          </w:p>
          <w:p w:rsidR="009B2A62" w:rsidRDefault="009B2A62"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9B2A62">
            <w:pPr>
              <w:widowControl w:val="0"/>
              <w:tabs>
                <w:tab w:val="left" w:pos="650"/>
              </w:tabs>
              <w:spacing w:line="276" w:lineRule="auto"/>
              <w:rPr>
                <w:rFonts w:ascii="Times New Roman" w:hAnsi="Times New Roman"/>
                <w:b/>
                <w:color w:val="000000" w:themeColor="text1"/>
                <w:sz w:val="20"/>
                <w:szCs w:val="20"/>
              </w:rPr>
            </w:pPr>
          </w:p>
        </w:tc>
        <w:tc>
          <w:tcPr>
            <w:tcW w:w="2126" w:type="dxa"/>
          </w:tcPr>
          <w:p w:rsidR="00B607ED" w:rsidRPr="009B2A62" w:rsidRDefault="00B607ED" w:rsidP="0052135A">
            <w:pPr>
              <w:widowControl w:val="0"/>
              <w:tabs>
                <w:tab w:val="left" w:pos="32"/>
              </w:tabs>
              <w:ind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TRƯỞNG</w:t>
            </w:r>
          </w:p>
          <w:p w:rsidR="00B607ED" w:rsidRPr="009B2A62" w:rsidRDefault="00B607ED" w:rsidP="0052135A">
            <w:pPr>
              <w:widowControl w:val="0"/>
              <w:tabs>
                <w:tab w:val="left" w:pos="32"/>
              </w:tabs>
              <w:ind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BỘ MÔN</w:t>
            </w:r>
          </w:p>
          <w:p w:rsidR="0052135A" w:rsidRPr="009B2A62" w:rsidRDefault="0052135A" w:rsidP="0052135A">
            <w:pPr>
              <w:widowControl w:val="0"/>
              <w:tabs>
                <w:tab w:val="left" w:pos="32"/>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32"/>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32"/>
              </w:tabs>
              <w:ind w:right="-57"/>
              <w:jc w:val="center"/>
              <w:rPr>
                <w:rFonts w:ascii="Times New Roman" w:hAnsi="Times New Roman"/>
                <w:b/>
                <w:color w:val="000000" w:themeColor="text1"/>
                <w:sz w:val="20"/>
                <w:szCs w:val="20"/>
              </w:rPr>
            </w:pPr>
          </w:p>
          <w:p w:rsidR="009B2A62" w:rsidRDefault="009B2A62" w:rsidP="009B2A62">
            <w:pPr>
              <w:widowControl w:val="0"/>
              <w:tabs>
                <w:tab w:val="left" w:pos="32"/>
              </w:tabs>
              <w:ind w:right="-57"/>
              <w:rPr>
                <w:rFonts w:ascii="Times New Roman" w:hAnsi="Times New Roman"/>
                <w:b/>
                <w:color w:val="000000" w:themeColor="text1"/>
                <w:sz w:val="20"/>
                <w:szCs w:val="20"/>
              </w:rPr>
            </w:pPr>
          </w:p>
          <w:p w:rsidR="009B2A62" w:rsidRDefault="009B2A62" w:rsidP="009B2A62">
            <w:pPr>
              <w:widowControl w:val="0"/>
              <w:tabs>
                <w:tab w:val="left" w:pos="32"/>
              </w:tabs>
              <w:ind w:right="-57"/>
              <w:rPr>
                <w:rFonts w:ascii="Times New Roman" w:hAnsi="Times New Roman"/>
                <w:b/>
                <w:color w:val="000000" w:themeColor="text1"/>
                <w:sz w:val="20"/>
                <w:szCs w:val="20"/>
              </w:rPr>
            </w:pPr>
          </w:p>
          <w:p w:rsidR="009B2A62" w:rsidRDefault="009B2A62" w:rsidP="009B2A62">
            <w:pPr>
              <w:widowControl w:val="0"/>
              <w:tabs>
                <w:tab w:val="left" w:pos="32"/>
              </w:tabs>
              <w:ind w:right="-57"/>
              <w:rPr>
                <w:rFonts w:ascii="Times New Roman" w:hAnsi="Times New Roman"/>
                <w:b/>
                <w:color w:val="000000" w:themeColor="text1"/>
                <w:sz w:val="20"/>
                <w:szCs w:val="20"/>
              </w:rPr>
            </w:pPr>
          </w:p>
          <w:p w:rsidR="009B2A62" w:rsidRDefault="009B2A62" w:rsidP="009B2A62">
            <w:pPr>
              <w:widowControl w:val="0"/>
              <w:tabs>
                <w:tab w:val="left" w:pos="32"/>
              </w:tabs>
              <w:ind w:right="-57"/>
              <w:rPr>
                <w:rFonts w:ascii="Times New Roman" w:hAnsi="Times New Roman"/>
                <w:b/>
                <w:color w:val="000000" w:themeColor="text1"/>
                <w:sz w:val="20"/>
                <w:szCs w:val="20"/>
              </w:rPr>
            </w:pPr>
          </w:p>
          <w:p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0"/>
                <w:szCs w:val="20"/>
              </w:rPr>
            </w:pPr>
          </w:p>
        </w:tc>
        <w:tc>
          <w:tcPr>
            <w:tcW w:w="2835" w:type="dxa"/>
          </w:tcPr>
          <w:p w:rsidR="00B607ED" w:rsidRPr="009B2A62" w:rsidRDefault="00B607ED" w:rsidP="0052135A">
            <w:pPr>
              <w:widowControl w:val="0"/>
              <w:tabs>
                <w:tab w:val="left" w:pos="650"/>
              </w:tabs>
              <w:ind w:left="-57"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lang w:val="vi-VN"/>
              </w:rPr>
              <w:t>CÁN BỘ</w:t>
            </w:r>
          </w:p>
          <w:p w:rsidR="00B607ED" w:rsidRPr="009B2A62" w:rsidRDefault="00B607ED" w:rsidP="0052135A">
            <w:pPr>
              <w:widowControl w:val="0"/>
              <w:tabs>
                <w:tab w:val="left" w:pos="650"/>
              </w:tabs>
              <w:ind w:left="-57"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LẬP ĐC</w:t>
            </w: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9B2A62" w:rsidRDefault="009B2A62" w:rsidP="0052135A">
            <w:pPr>
              <w:widowControl w:val="0"/>
              <w:tabs>
                <w:tab w:val="left" w:pos="650"/>
              </w:tabs>
              <w:ind w:left="-57" w:right="-57"/>
              <w:jc w:val="center"/>
              <w:rPr>
                <w:rFonts w:ascii="Times New Roman" w:hAnsi="Times New Roman"/>
                <w:b/>
                <w:color w:val="000000" w:themeColor="text1"/>
                <w:sz w:val="20"/>
                <w:szCs w:val="20"/>
              </w:rPr>
            </w:pPr>
          </w:p>
          <w:p w:rsidR="009B2A62" w:rsidRDefault="009B2A62" w:rsidP="0052135A">
            <w:pPr>
              <w:widowControl w:val="0"/>
              <w:tabs>
                <w:tab w:val="left" w:pos="650"/>
              </w:tabs>
              <w:ind w:left="-57" w:right="-57"/>
              <w:jc w:val="center"/>
              <w:rPr>
                <w:rFonts w:ascii="Times New Roman" w:hAnsi="Times New Roman"/>
                <w:b/>
                <w:color w:val="000000" w:themeColor="text1"/>
                <w:sz w:val="20"/>
                <w:szCs w:val="20"/>
              </w:rPr>
            </w:pPr>
          </w:p>
          <w:p w:rsidR="00B607ED" w:rsidRPr="009B2A62" w:rsidRDefault="00B607ED" w:rsidP="0052135A">
            <w:pPr>
              <w:widowControl w:val="0"/>
              <w:tabs>
                <w:tab w:val="left" w:pos="650"/>
              </w:tabs>
              <w:ind w:left="-57" w:right="-57"/>
              <w:jc w:val="center"/>
              <w:rPr>
                <w:rFonts w:ascii="Times New Roman" w:hAnsi="Times New Roman"/>
                <w:b/>
                <w:color w:val="000000" w:themeColor="text1"/>
                <w:sz w:val="20"/>
                <w:szCs w:val="20"/>
              </w:rPr>
            </w:pPr>
          </w:p>
        </w:tc>
      </w:tr>
      <w:tr w:rsidR="009B2A62" w:rsidRPr="009B2A62" w:rsidTr="009B2A62">
        <w:trPr>
          <w:trHeight w:val="108"/>
        </w:trPr>
        <w:tc>
          <w:tcPr>
            <w:tcW w:w="2552" w:type="dxa"/>
          </w:tcPr>
          <w:p w:rsidR="009B2A62" w:rsidRPr="009B2A62" w:rsidRDefault="009B2A62" w:rsidP="009B2A62">
            <w:pPr>
              <w:widowControl w:val="0"/>
              <w:tabs>
                <w:tab w:val="left" w:pos="650"/>
              </w:tabs>
              <w:spacing w:line="276" w:lineRule="auto"/>
              <w:rPr>
                <w:rFonts w:ascii="Times New Roman" w:hAnsi="Times New Roman"/>
                <w:b/>
                <w:color w:val="000000" w:themeColor="text1"/>
                <w:sz w:val="24"/>
                <w:szCs w:val="24"/>
              </w:rPr>
            </w:pPr>
            <w:r w:rsidRPr="009B2A62">
              <w:rPr>
                <w:rFonts w:ascii="Times New Roman" w:hAnsi="Times New Roman"/>
                <w:b/>
                <w:color w:val="000000" w:themeColor="text1"/>
                <w:sz w:val="20"/>
                <w:szCs w:val="20"/>
              </w:rPr>
              <w:t xml:space="preserve">TS. Phan Minh </w:t>
            </w:r>
            <w:proofErr w:type="spellStart"/>
            <w:r w:rsidRPr="009B2A62">
              <w:rPr>
                <w:rFonts w:ascii="Times New Roman" w:hAnsi="Times New Roman"/>
                <w:b/>
                <w:color w:val="000000" w:themeColor="text1"/>
                <w:sz w:val="20"/>
                <w:szCs w:val="20"/>
              </w:rPr>
              <w:t>Quốc</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Bình</w:t>
            </w:r>
            <w:proofErr w:type="spellEnd"/>
          </w:p>
        </w:tc>
        <w:tc>
          <w:tcPr>
            <w:tcW w:w="1984" w:type="dxa"/>
          </w:tcPr>
          <w:p w:rsidR="009B2A62" w:rsidRPr="009B2A62" w:rsidRDefault="009B2A62" w:rsidP="009B2A62">
            <w:pPr>
              <w:widowControl w:val="0"/>
              <w:tabs>
                <w:tab w:val="left" w:pos="650"/>
              </w:tabs>
              <w:ind w:right="-57"/>
              <w:rPr>
                <w:rFonts w:ascii="Times New Roman" w:hAnsi="Times New Roman"/>
                <w:b/>
                <w:color w:val="000000" w:themeColor="text1"/>
                <w:sz w:val="20"/>
                <w:szCs w:val="20"/>
              </w:rPr>
            </w:pPr>
            <w:r w:rsidRPr="009B2A62">
              <w:rPr>
                <w:rFonts w:ascii="Times New Roman" w:hAnsi="Times New Roman"/>
                <w:b/>
                <w:color w:val="000000" w:themeColor="text1"/>
                <w:sz w:val="20"/>
                <w:szCs w:val="20"/>
              </w:rPr>
              <w:t xml:space="preserve">TS. Lê </w:t>
            </w:r>
            <w:proofErr w:type="spellStart"/>
            <w:r w:rsidRPr="009B2A62">
              <w:rPr>
                <w:rFonts w:ascii="Times New Roman" w:hAnsi="Times New Roman"/>
                <w:b/>
                <w:color w:val="000000" w:themeColor="text1"/>
                <w:sz w:val="20"/>
                <w:szCs w:val="20"/>
              </w:rPr>
              <w:t>Quốc</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Phong</w:t>
            </w:r>
            <w:proofErr w:type="spellEnd"/>
          </w:p>
          <w:p w:rsidR="009B2A62" w:rsidRPr="009B2A62" w:rsidRDefault="009B2A62" w:rsidP="0052135A">
            <w:pPr>
              <w:widowControl w:val="0"/>
              <w:tabs>
                <w:tab w:val="left" w:pos="650"/>
              </w:tabs>
              <w:spacing w:line="276" w:lineRule="auto"/>
              <w:jc w:val="center"/>
              <w:rPr>
                <w:rFonts w:ascii="Times New Roman" w:hAnsi="Times New Roman"/>
                <w:b/>
                <w:color w:val="000000" w:themeColor="text1"/>
                <w:sz w:val="24"/>
                <w:szCs w:val="24"/>
              </w:rPr>
            </w:pPr>
          </w:p>
        </w:tc>
        <w:tc>
          <w:tcPr>
            <w:tcW w:w="1985" w:type="dxa"/>
          </w:tcPr>
          <w:p w:rsidR="009B2A62" w:rsidRPr="009B2A62" w:rsidRDefault="009B2A62" w:rsidP="009B2A62">
            <w:pPr>
              <w:widowControl w:val="0"/>
              <w:tabs>
                <w:tab w:val="left" w:pos="650"/>
              </w:tabs>
              <w:spacing w:line="276" w:lineRule="auto"/>
              <w:rPr>
                <w:rFonts w:ascii="Times New Roman" w:hAnsi="Times New Roman"/>
                <w:b/>
                <w:color w:val="000000" w:themeColor="text1"/>
                <w:sz w:val="24"/>
                <w:szCs w:val="24"/>
              </w:rPr>
            </w:pPr>
            <w:r w:rsidRPr="009B2A62">
              <w:rPr>
                <w:rFonts w:ascii="Times New Roman" w:hAnsi="Times New Roman"/>
                <w:b/>
                <w:color w:val="000000" w:themeColor="text1"/>
                <w:sz w:val="20"/>
                <w:szCs w:val="20"/>
              </w:rPr>
              <w:t xml:space="preserve">TS. </w:t>
            </w:r>
            <w:proofErr w:type="spellStart"/>
            <w:r w:rsidRPr="009B2A62">
              <w:rPr>
                <w:rFonts w:ascii="Times New Roman" w:hAnsi="Times New Roman"/>
                <w:b/>
                <w:color w:val="000000" w:themeColor="text1"/>
                <w:sz w:val="20"/>
                <w:szCs w:val="20"/>
              </w:rPr>
              <w:t>Doãn</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Ngọc</w:t>
            </w:r>
            <w:proofErr w:type="spellEnd"/>
            <w:r w:rsidRPr="009B2A62">
              <w:rPr>
                <w:rFonts w:ascii="Times New Roman" w:hAnsi="Times New Roman"/>
                <w:b/>
                <w:color w:val="000000" w:themeColor="text1"/>
                <w:sz w:val="20"/>
                <w:szCs w:val="20"/>
              </w:rPr>
              <w:t xml:space="preserve"> San</w:t>
            </w:r>
          </w:p>
        </w:tc>
        <w:tc>
          <w:tcPr>
            <w:tcW w:w="2126" w:type="dxa"/>
          </w:tcPr>
          <w:p w:rsidR="009B2A62" w:rsidRPr="009B2A62" w:rsidRDefault="009B2A62" w:rsidP="009B2A62">
            <w:pPr>
              <w:widowControl w:val="0"/>
              <w:tabs>
                <w:tab w:val="left" w:pos="32"/>
              </w:tabs>
              <w:ind w:right="-57"/>
              <w:rPr>
                <w:rFonts w:ascii="Times New Roman" w:hAnsi="Times New Roman"/>
                <w:b/>
                <w:color w:val="000000" w:themeColor="text1"/>
                <w:sz w:val="20"/>
                <w:szCs w:val="20"/>
              </w:rPr>
            </w:pPr>
            <w:r w:rsidRPr="009B2A62">
              <w:rPr>
                <w:rFonts w:ascii="Times New Roman" w:hAnsi="Times New Roman"/>
                <w:b/>
                <w:color w:val="000000" w:themeColor="text1"/>
                <w:sz w:val="20"/>
                <w:szCs w:val="20"/>
              </w:rPr>
              <w:t xml:space="preserve">TS. </w:t>
            </w:r>
            <w:proofErr w:type="spellStart"/>
            <w:r w:rsidRPr="009B2A62">
              <w:rPr>
                <w:rFonts w:ascii="Times New Roman" w:hAnsi="Times New Roman"/>
                <w:b/>
                <w:color w:val="000000" w:themeColor="text1"/>
                <w:sz w:val="20"/>
                <w:szCs w:val="20"/>
              </w:rPr>
              <w:t>Nguyễn</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Văn</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Hùng</w:t>
            </w:r>
            <w:proofErr w:type="spellEnd"/>
          </w:p>
          <w:p w:rsidR="009B2A62" w:rsidRPr="009B2A62" w:rsidRDefault="009B2A62" w:rsidP="0052135A">
            <w:pPr>
              <w:widowControl w:val="0"/>
              <w:tabs>
                <w:tab w:val="left" w:pos="650"/>
              </w:tabs>
              <w:spacing w:line="276" w:lineRule="auto"/>
              <w:jc w:val="center"/>
              <w:rPr>
                <w:rFonts w:ascii="Times New Roman" w:hAnsi="Times New Roman"/>
                <w:b/>
                <w:color w:val="000000" w:themeColor="text1"/>
                <w:sz w:val="24"/>
                <w:szCs w:val="24"/>
              </w:rPr>
            </w:pPr>
          </w:p>
        </w:tc>
        <w:tc>
          <w:tcPr>
            <w:tcW w:w="2835" w:type="dxa"/>
          </w:tcPr>
          <w:p w:rsidR="009B2A62" w:rsidRPr="009B2A62" w:rsidRDefault="009B2A62" w:rsidP="009B2A62">
            <w:pPr>
              <w:widowControl w:val="0"/>
              <w:tabs>
                <w:tab w:val="left" w:pos="650"/>
              </w:tabs>
              <w:ind w:right="-57"/>
              <w:rPr>
                <w:rFonts w:ascii="Times New Roman" w:hAnsi="Times New Roman"/>
                <w:b/>
                <w:color w:val="000000" w:themeColor="text1"/>
                <w:sz w:val="24"/>
                <w:szCs w:val="24"/>
                <w:lang w:val="vi-VN"/>
              </w:rPr>
            </w:pPr>
            <w:proofErr w:type="spellStart"/>
            <w:r w:rsidRPr="009B2A62">
              <w:rPr>
                <w:rFonts w:ascii="Times New Roman" w:hAnsi="Times New Roman"/>
                <w:b/>
                <w:color w:val="000000" w:themeColor="text1"/>
                <w:sz w:val="20"/>
                <w:szCs w:val="20"/>
              </w:rPr>
              <w:t>Th.S</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Nguyễn</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Hữu</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Trường</w:t>
            </w:r>
            <w:proofErr w:type="spellEnd"/>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FEF" w:rsidRDefault="00007FEF">
      <w:r>
        <w:separator/>
      </w:r>
    </w:p>
  </w:endnote>
  <w:endnote w:type="continuationSeparator" w:id="0">
    <w:p w:rsidR="00007FEF" w:rsidRDefault="0000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VnTime">
    <w:altName w:val="Times New Roman"/>
    <w:panose1 w:val="020B0604020202020204"/>
    <w:charset w:val="00"/>
    <w:family w:val="swiss"/>
    <w:pitch w:val="variable"/>
    <w:sig w:usb0="00000003" w:usb1="00000000" w:usb2="00000000" w:usb3="00000000" w:csb0="00000001" w:csb1="00000000"/>
  </w:font>
  <w:font w:name="OpenSymbol">
    <w:altName w:val="Arial Unicode MS"/>
    <w:panose1 w:val="020B0604020202020204"/>
    <w:charset w:val="80"/>
    <w:family w:val="auto"/>
    <w:pitch w:val="default"/>
    <w:sig w:usb0="00000003" w:usb1="08070000" w:usb2="00000010" w:usb3="00000000" w:csb0="00020001" w:csb1="00000000"/>
  </w:font>
  <w:font w:name="DejaVu Sans">
    <w:altName w:val="Yu Gothic"/>
    <w:panose1 w:val="020B0604020202020204"/>
    <w:charset w:val="80"/>
    <w:family w:val="swiss"/>
    <w:pitch w:val="variable"/>
    <w:sig w:usb0="00000003" w:usb1="08070000" w:usb2="00000010" w:usb3="00000000" w:csb0="00020001" w:csb1="00000000"/>
  </w:font>
  <w:font w:name="MS Mincho">
    <w:altName w:val="ＭＳ 明朝"/>
    <w:panose1 w:val="02020609040205080304"/>
    <w:charset w:val="80"/>
    <w:family w:val="modern"/>
    <w:notTrueType/>
    <w:pitch w:val="fixed"/>
    <w:sig w:usb0="E00002FF" w:usb1="6AC7FDFB" w:usb2="08000012" w:usb3="00000000" w:csb0="0002009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506681">
      <w:rPr>
        <w:rFonts w:ascii="Times New Roman" w:hAnsi="Times New Roman"/>
        <w:i/>
        <w:noProof/>
        <w:sz w:val="24"/>
        <w:szCs w:val="24"/>
      </w:rPr>
      <w:t>5</w:t>
    </w:r>
    <w:r w:rsidRPr="00885988">
      <w:rPr>
        <w:rFonts w:ascii="Times New Roman" w:hAnsi="Times New Roman"/>
        <w: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BD9" w:rsidRDefault="003E5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FEF" w:rsidRDefault="00007FEF">
      <w:r>
        <w:separator/>
      </w:r>
    </w:p>
  </w:footnote>
  <w:footnote w:type="continuationSeparator" w:id="0">
    <w:p w:rsidR="00007FEF" w:rsidRDefault="00007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BD9" w:rsidRDefault="003E5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BD9" w:rsidRDefault="003E5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BD9" w:rsidRDefault="003E5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76E3F30"/>
    <w:multiLevelType w:val="hybridMultilevel"/>
    <w:tmpl w:val="04A6B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7C581C"/>
    <w:multiLevelType w:val="hybridMultilevel"/>
    <w:tmpl w:val="D98A3E3C"/>
    <w:lvl w:ilvl="0" w:tplc="E396B52E">
      <w:start w:val="1"/>
      <w:numFmt w:val="decimal"/>
      <w:lvlText w:val="3.%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134EC"/>
    <w:multiLevelType w:val="multilevel"/>
    <w:tmpl w:val="F91074F8"/>
    <w:lvl w:ilvl="0">
      <w:start w:val="2"/>
      <w:numFmt w:val="decimal"/>
      <w:lvlText w:val="%1."/>
      <w:lvlJc w:val="left"/>
      <w:pPr>
        <w:ind w:left="450" w:hanging="450"/>
      </w:pPr>
      <w:rPr>
        <w:rFonts w:hint="default"/>
      </w:rPr>
    </w:lvl>
    <w:lvl w:ilvl="1">
      <w:start w:val="9"/>
      <w:numFmt w:val="decimal"/>
      <w:lvlText w:val="%1.%2."/>
      <w:lvlJc w:val="left"/>
      <w:pPr>
        <w:ind w:left="521" w:hanging="45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6" w15:restartNumberingAfterBreak="0">
    <w:nsid w:val="1B60770B"/>
    <w:multiLevelType w:val="hybridMultilevel"/>
    <w:tmpl w:val="70D03564"/>
    <w:lvl w:ilvl="0" w:tplc="89F89394">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BA69AB"/>
    <w:multiLevelType w:val="hybridMultilevel"/>
    <w:tmpl w:val="0ACC7E28"/>
    <w:lvl w:ilvl="0" w:tplc="A8A07CFE">
      <w:start w:val="1"/>
      <w:numFmt w:val="bullet"/>
      <w:lvlText w:val="-"/>
      <w:lvlJc w:val="left"/>
      <w:pPr>
        <w:ind w:left="360" w:hanging="360"/>
      </w:pPr>
      <w:rPr>
        <w:rFonts w:ascii="Sitka Subheading" w:hAnsi="Sitka Sub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32311F"/>
    <w:multiLevelType w:val="hybridMultilevel"/>
    <w:tmpl w:val="5CF22770"/>
    <w:lvl w:ilvl="0" w:tplc="1A162644">
      <w:start w:val="1"/>
      <w:numFmt w:val="decimal"/>
      <w:lvlText w:val="4.%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5E7D9A"/>
    <w:multiLevelType w:val="multilevel"/>
    <w:tmpl w:val="84705AF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3AB65FF"/>
    <w:multiLevelType w:val="hybridMultilevel"/>
    <w:tmpl w:val="4CEA1AA0"/>
    <w:lvl w:ilvl="0" w:tplc="65EA1FBC">
      <w:start w:val="1"/>
      <w:numFmt w:val="decimal"/>
      <w:lvlText w:val="2.%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C0012E"/>
    <w:multiLevelType w:val="hybridMultilevel"/>
    <w:tmpl w:val="D3DC3D38"/>
    <w:lvl w:ilvl="0" w:tplc="9EEA009C">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A01B4"/>
    <w:multiLevelType w:val="hybridMultilevel"/>
    <w:tmpl w:val="FB268D10"/>
    <w:lvl w:ilvl="0" w:tplc="DEAAA628">
      <w:start w:val="1"/>
      <w:numFmt w:val="decimal"/>
      <w:lvlText w:val="5.%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E6219F"/>
    <w:multiLevelType w:val="hybridMultilevel"/>
    <w:tmpl w:val="EECA7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6"/>
  </w:num>
  <w:num w:numId="5">
    <w:abstractNumId w:val="9"/>
  </w:num>
  <w:num w:numId="6">
    <w:abstractNumId w:val="10"/>
  </w:num>
  <w:num w:numId="7">
    <w:abstractNumId w:val="5"/>
  </w:num>
  <w:num w:numId="8">
    <w:abstractNumId w:val="3"/>
  </w:num>
  <w:num w:numId="9">
    <w:abstractNumId w:val="8"/>
  </w:num>
  <w:num w:numId="10">
    <w:abstractNumId w:val="12"/>
  </w:num>
  <w:num w:numId="11">
    <w:abstractNumId w:val="11"/>
  </w:num>
  <w:num w:numId="12">
    <w:abstractNumId w:val="13"/>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27"/>
    <w:rsid w:val="00000209"/>
    <w:rsid w:val="00002ADA"/>
    <w:rsid w:val="00007FEF"/>
    <w:rsid w:val="000112E9"/>
    <w:rsid w:val="00012304"/>
    <w:rsid w:val="0001469D"/>
    <w:rsid w:val="00015454"/>
    <w:rsid w:val="00024EC8"/>
    <w:rsid w:val="00034BD7"/>
    <w:rsid w:val="00042D7A"/>
    <w:rsid w:val="000447E8"/>
    <w:rsid w:val="00061221"/>
    <w:rsid w:val="00062B66"/>
    <w:rsid w:val="000670FF"/>
    <w:rsid w:val="0006711D"/>
    <w:rsid w:val="00086AA7"/>
    <w:rsid w:val="000946E2"/>
    <w:rsid w:val="00096927"/>
    <w:rsid w:val="000A414B"/>
    <w:rsid w:val="000A545C"/>
    <w:rsid w:val="000A7DB7"/>
    <w:rsid w:val="000B40B8"/>
    <w:rsid w:val="000B73B9"/>
    <w:rsid w:val="000C678C"/>
    <w:rsid w:val="000D2B11"/>
    <w:rsid w:val="000D405C"/>
    <w:rsid w:val="000D634C"/>
    <w:rsid w:val="000F1CBE"/>
    <w:rsid w:val="000F61FB"/>
    <w:rsid w:val="0010160B"/>
    <w:rsid w:val="001027DD"/>
    <w:rsid w:val="00106777"/>
    <w:rsid w:val="00110BD2"/>
    <w:rsid w:val="00113AFE"/>
    <w:rsid w:val="0011619E"/>
    <w:rsid w:val="001169F9"/>
    <w:rsid w:val="001210A9"/>
    <w:rsid w:val="00121906"/>
    <w:rsid w:val="00121983"/>
    <w:rsid w:val="00123E7F"/>
    <w:rsid w:val="00135D1F"/>
    <w:rsid w:val="0014399E"/>
    <w:rsid w:val="00146ADC"/>
    <w:rsid w:val="001479D1"/>
    <w:rsid w:val="0015124A"/>
    <w:rsid w:val="001566C9"/>
    <w:rsid w:val="00157384"/>
    <w:rsid w:val="00162F52"/>
    <w:rsid w:val="00170714"/>
    <w:rsid w:val="001756D2"/>
    <w:rsid w:val="00180C42"/>
    <w:rsid w:val="00183A38"/>
    <w:rsid w:val="001853B2"/>
    <w:rsid w:val="00185EB3"/>
    <w:rsid w:val="001875A5"/>
    <w:rsid w:val="001903C6"/>
    <w:rsid w:val="00190BBF"/>
    <w:rsid w:val="001A7B62"/>
    <w:rsid w:val="001C3CD1"/>
    <w:rsid w:val="001C7F8F"/>
    <w:rsid w:val="001D1968"/>
    <w:rsid w:val="001E09E0"/>
    <w:rsid w:val="001E0C16"/>
    <w:rsid w:val="001E13EE"/>
    <w:rsid w:val="001E4557"/>
    <w:rsid w:val="001E61D6"/>
    <w:rsid w:val="00203BF7"/>
    <w:rsid w:val="0021002C"/>
    <w:rsid w:val="0021223E"/>
    <w:rsid w:val="00212C12"/>
    <w:rsid w:val="002155ED"/>
    <w:rsid w:val="002172BA"/>
    <w:rsid w:val="00217A54"/>
    <w:rsid w:val="0022039A"/>
    <w:rsid w:val="00226810"/>
    <w:rsid w:val="0023298E"/>
    <w:rsid w:val="00237CB3"/>
    <w:rsid w:val="00247EE1"/>
    <w:rsid w:val="002564A5"/>
    <w:rsid w:val="00262C71"/>
    <w:rsid w:val="002637DF"/>
    <w:rsid w:val="0026630A"/>
    <w:rsid w:val="0027073B"/>
    <w:rsid w:val="00270C48"/>
    <w:rsid w:val="00270CBA"/>
    <w:rsid w:val="00285934"/>
    <w:rsid w:val="002861A4"/>
    <w:rsid w:val="002927F3"/>
    <w:rsid w:val="002A03FA"/>
    <w:rsid w:val="002A15AA"/>
    <w:rsid w:val="002A688F"/>
    <w:rsid w:val="002B499C"/>
    <w:rsid w:val="002C77FC"/>
    <w:rsid w:val="002D1C03"/>
    <w:rsid w:val="002E0A85"/>
    <w:rsid w:val="002E1F6C"/>
    <w:rsid w:val="002E5444"/>
    <w:rsid w:val="00310C9F"/>
    <w:rsid w:val="003136AC"/>
    <w:rsid w:val="00317800"/>
    <w:rsid w:val="0032281B"/>
    <w:rsid w:val="003252C6"/>
    <w:rsid w:val="0033335B"/>
    <w:rsid w:val="00336BF8"/>
    <w:rsid w:val="00337A1F"/>
    <w:rsid w:val="0034379A"/>
    <w:rsid w:val="00344C98"/>
    <w:rsid w:val="003528D5"/>
    <w:rsid w:val="00364F92"/>
    <w:rsid w:val="00373FD5"/>
    <w:rsid w:val="003821DC"/>
    <w:rsid w:val="00382D19"/>
    <w:rsid w:val="003872B8"/>
    <w:rsid w:val="00391E5A"/>
    <w:rsid w:val="003978FF"/>
    <w:rsid w:val="003A089B"/>
    <w:rsid w:val="003A2483"/>
    <w:rsid w:val="003A39EB"/>
    <w:rsid w:val="003A3FA9"/>
    <w:rsid w:val="003A42D8"/>
    <w:rsid w:val="003A59FD"/>
    <w:rsid w:val="003B4AE7"/>
    <w:rsid w:val="003C2CE0"/>
    <w:rsid w:val="003C784F"/>
    <w:rsid w:val="003D13F7"/>
    <w:rsid w:val="003D4E42"/>
    <w:rsid w:val="003D78A5"/>
    <w:rsid w:val="003E0234"/>
    <w:rsid w:val="003E4BCF"/>
    <w:rsid w:val="003E5BD9"/>
    <w:rsid w:val="003E5DEA"/>
    <w:rsid w:val="003F1D98"/>
    <w:rsid w:val="003F4DB3"/>
    <w:rsid w:val="00401DEE"/>
    <w:rsid w:val="00402AF2"/>
    <w:rsid w:val="00402CEC"/>
    <w:rsid w:val="00426BD3"/>
    <w:rsid w:val="00427898"/>
    <w:rsid w:val="00430C00"/>
    <w:rsid w:val="00431451"/>
    <w:rsid w:val="00434157"/>
    <w:rsid w:val="004401ED"/>
    <w:rsid w:val="00443AEE"/>
    <w:rsid w:val="00445A88"/>
    <w:rsid w:val="00447E93"/>
    <w:rsid w:val="004525FE"/>
    <w:rsid w:val="00454318"/>
    <w:rsid w:val="004628CC"/>
    <w:rsid w:val="004671B7"/>
    <w:rsid w:val="0048064C"/>
    <w:rsid w:val="004852E5"/>
    <w:rsid w:val="00486942"/>
    <w:rsid w:val="00490DEA"/>
    <w:rsid w:val="004911E9"/>
    <w:rsid w:val="004918B6"/>
    <w:rsid w:val="0049324B"/>
    <w:rsid w:val="004A267B"/>
    <w:rsid w:val="004A79B2"/>
    <w:rsid w:val="004B38DB"/>
    <w:rsid w:val="004C06E4"/>
    <w:rsid w:val="004C19F9"/>
    <w:rsid w:val="004E1BFD"/>
    <w:rsid w:val="00506681"/>
    <w:rsid w:val="00513772"/>
    <w:rsid w:val="00516FEE"/>
    <w:rsid w:val="0052135A"/>
    <w:rsid w:val="0052255B"/>
    <w:rsid w:val="00522D1B"/>
    <w:rsid w:val="00530466"/>
    <w:rsid w:val="005363EC"/>
    <w:rsid w:val="00543427"/>
    <w:rsid w:val="0054527F"/>
    <w:rsid w:val="005503AD"/>
    <w:rsid w:val="00555CAB"/>
    <w:rsid w:val="00560D80"/>
    <w:rsid w:val="005642DA"/>
    <w:rsid w:val="00566BE2"/>
    <w:rsid w:val="00567CEB"/>
    <w:rsid w:val="005715D7"/>
    <w:rsid w:val="00583E33"/>
    <w:rsid w:val="005869FD"/>
    <w:rsid w:val="00590D6D"/>
    <w:rsid w:val="005A0F63"/>
    <w:rsid w:val="005A12FA"/>
    <w:rsid w:val="005A318E"/>
    <w:rsid w:val="005B5C7D"/>
    <w:rsid w:val="005B7798"/>
    <w:rsid w:val="005C0CF0"/>
    <w:rsid w:val="005C2C85"/>
    <w:rsid w:val="005D0F8C"/>
    <w:rsid w:val="005E2B71"/>
    <w:rsid w:val="00602224"/>
    <w:rsid w:val="006028C8"/>
    <w:rsid w:val="00627EC5"/>
    <w:rsid w:val="006357A7"/>
    <w:rsid w:val="00640733"/>
    <w:rsid w:val="00641D0A"/>
    <w:rsid w:val="0064510F"/>
    <w:rsid w:val="0066047F"/>
    <w:rsid w:val="00663EF5"/>
    <w:rsid w:val="006657E4"/>
    <w:rsid w:val="00665927"/>
    <w:rsid w:val="00673854"/>
    <w:rsid w:val="00674D0D"/>
    <w:rsid w:val="0067507C"/>
    <w:rsid w:val="0067584F"/>
    <w:rsid w:val="00682CDA"/>
    <w:rsid w:val="00683DD8"/>
    <w:rsid w:val="00685F5F"/>
    <w:rsid w:val="00690997"/>
    <w:rsid w:val="00690C2F"/>
    <w:rsid w:val="00695EE4"/>
    <w:rsid w:val="006A14EC"/>
    <w:rsid w:val="006B0727"/>
    <w:rsid w:val="006B1485"/>
    <w:rsid w:val="006C529F"/>
    <w:rsid w:val="006D39F3"/>
    <w:rsid w:val="006E27F1"/>
    <w:rsid w:val="006F7482"/>
    <w:rsid w:val="006F7AB8"/>
    <w:rsid w:val="00700E2E"/>
    <w:rsid w:val="007062C1"/>
    <w:rsid w:val="00706A52"/>
    <w:rsid w:val="00714AA6"/>
    <w:rsid w:val="00715C1E"/>
    <w:rsid w:val="007430DC"/>
    <w:rsid w:val="007464C2"/>
    <w:rsid w:val="00747318"/>
    <w:rsid w:val="007558F6"/>
    <w:rsid w:val="00757138"/>
    <w:rsid w:val="00760CF2"/>
    <w:rsid w:val="00785FF6"/>
    <w:rsid w:val="00793981"/>
    <w:rsid w:val="007A358C"/>
    <w:rsid w:val="007C2649"/>
    <w:rsid w:val="007C31AB"/>
    <w:rsid w:val="007D4AEA"/>
    <w:rsid w:val="007D7154"/>
    <w:rsid w:val="007D767A"/>
    <w:rsid w:val="007E168B"/>
    <w:rsid w:val="007E277B"/>
    <w:rsid w:val="007F7B41"/>
    <w:rsid w:val="008106F1"/>
    <w:rsid w:val="00810A9E"/>
    <w:rsid w:val="00811EAD"/>
    <w:rsid w:val="00811FA7"/>
    <w:rsid w:val="00813566"/>
    <w:rsid w:val="00813976"/>
    <w:rsid w:val="008153B1"/>
    <w:rsid w:val="00815729"/>
    <w:rsid w:val="00815DE9"/>
    <w:rsid w:val="008163C0"/>
    <w:rsid w:val="00823A1B"/>
    <w:rsid w:val="00825F28"/>
    <w:rsid w:val="00831C5A"/>
    <w:rsid w:val="00843BF4"/>
    <w:rsid w:val="00844E50"/>
    <w:rsid w:val="00845599"/>
    <w:rsid w:val="00847979"/>
    <w:rsid w:val="00851639"/>
    <w:rsid w:val="00855A40"/>
    <w:rsid w:val="00860E74"/>
    <w:rsid w:val="0086623A"/>
    <w:rsid w:val="0086722A"/>
    <w:rsid w:val="00871FF3"/>
    <w:rsid w:val="00881A75"/>
    <w:rsid w:val="0088276B"/>
    <w:rsid w:val="00885988"/>
    <w:rsid w:val="008923CC"/>
    <w:rsid w:val="008941EF"/>
    <w:rsid w:val="00896F42"/>
    <w:rsid w:val="008B7A83"/>
    <w:rsid w:val="008C2A53"/>
    <w:rsid w:val="008D579D"/>
    <w:rsid w:val="008D7E89"/>
    <w:rsid w:val="008E127D"/>
    <w:rsid w:val="008E45EC"/>
    <w:rsid w:val="008E521E"/>
    <w:rsid w:val="008F3ECF"/>
    <w:rsid w:val="008F4600"/>
    <w:rsid w:val="00901468"/>
    <w:rsid w:val="00911161"/>
    <w:rsid w:val="00917646"/>
    <w:rsid w:val="00921A92"/>
    <w:rsid w:val="009232E2"/>
    <w:rsid w:val="009260DB"/>
    <w:rsid w:val="009305C5"/>
    <w:rsid w:val="0093213D"/>
    <w:rsid w:val="0093600A"/>
    <w:rsid w:val="00942C6C"/>
    <w:rsid w:val="009439CC"/>
    <w:rsid w:val="00956572"/>
    <w:rsid w:val="00956AC8"/>
    <w:rsid w:val="00957422"/>
    <w:rsid w:val="0096039C"/>
    <w:rsid w:val="00965F6E"/>
    <w:rsid w:val="0096702E"/>
    <w:rsid w:val="009750B7"/>
    <w:rsid w:val="0098037E"/>
    <w:rsid w:val="00986C74"/>
    <w:rsid w:val="009876B2"/>
    <w:rsid w:val="00992E39"/>
    <w:rsid w:val="009A04B7"/>
    <w:rsid w:val="009A28C9"/>
    <w:rsid w:val="009B2A62"/>
    <w:rsid w:val="009B63B9"/>
    <w:rsid w:val="009B6988"/>
    <w:rsid w:val="009C05C1"/>
    <w:rsid w:val="009C4172"/>
    <w:rsid w:val="009C476E"/>
    <w:rsid w:val="009D17E9"/>
    <w:rsid w:val="009E0C61"/>
    <w:rsid w:val="009E138F"/>
    <w:rsid w:val="009E441D"/>
    <w:rsid w:val="009E5B2F"/>
    <w:rsid w:val="009E6728"/>
    <w:rsid w:val="009E67E1"/>
    <w:rsid w:val="009F5805"/>
    <w:rsid w:val="00A11002"/>
    <w:rsid w:val="00A16A6C"/>
    <w:rsid w:val="00A21358"/>
    <w:rsid w:val="00A30CD4"/>
    <w:rsid w:val="00A35BC1"/>
    <w:rsid w:val="00A46DED"/>
    <w:rsid w:val="00A47782"/>
    <w:rsid w:val="00A57539"/>
    <w:rsid w:val="00A60629"/>
    <w:rsid w:val="00A67AA9"/>
    <w:rsid w:val="00A729EB"/>
    <w:rsid w:val="00A80552"/>
    <w:rsid w:val="00A83E45"/>
    <w:rsid w:val="00A864EF"/>
    <w:rsid w:val="00A96A04"/>
    <w:rsid w:val="00AA34E2"/>
    <w:rsid w:val="00AA6FDC"/>
    <w:rsid w:val="00AB0084"/>
    <w:rsid w:val="00AB6FBC"/>
    <w:rsid w:val="00AC3B1C"/>
    <w:rsid w:val="00AC4873"/>
    <w:rsid w:val="00AE0CB9"/>
    <w:rsid w:val="00AE3919"/>
    <w:rsid w:val="00AE4F49"/>
    <w:rsid w:val="00AE7ADF"/>
    <w:rsid w:val="00AE7DA7"/>
    <w:rsid w:val="00B012E8"/>
    <w:rsid w:val="00B016DD"/>
    <w:rsid w:val="00B028A5"/>
    <w:rsid w:val="00B032EF"/>
    <w:rsid w:val="00B05D81"/>
    <w:rsid w:val="00B073F9"/>
    <w:rsid w:val="00B1185A"/>
    <w:rsid w:val="00B12881"/>
    <w:rsid w:val="00B13A1E"/>
    <w:rsid w:val="00B32056"/>
    <w:rsid w:val="00B3219C"/>
    <w:rsid w:val="00B32D50"/>
    <w:rsid w:val="00B33D9E"/>
    <w:rsid w:val="00B41606"/>
    <w:rsid w:val="00B432F7"/>
    <w:rsid w:val="00B44258"/>
    <w:rsid w:val="00B4703E"/>
    <w:rsid w:val="00B47FA7"/>
    <w:rsid w:val="00B52BEE"/>
    <w:rsid w:val="00B553C5"/>
    <w:rsid w:val="00B607ED"/>
    <w:rsid w:val="00B64FAF"/>
    <w:rsid w:val="00B657D5"/>
    <w:rsid w:val="00B663F6"/>
    <w:rsid w:val="00B712E4"/>
    <w:rsid w:val="00B77EC9"/>
    <w:rsid w:val="00B91CF4"/>
    <w:rsid w:val="00B96CF2"/>
    <w:rsid w:val="00BA038F"/>
    <w:rsid w:val="00BA37A4"/>
    <w:rsid w:val="00BA48FB"/>
    <w:rsid w:val="00BB6A36"/>
    <w:rsid w:val="00BC6AB7"/>
    <w:rsid w:val="00BD5235"/>
    <w:rsid w:val="00BE0243"/>
    <w:rsid w:val="00BF3FB5"/>
    <w:rsid w:val="00BF58CD"/>
    <w:rsid w:val="00BF77FB"/>
    <w:rsid w:val="00C0024F"/>
    <w:rsid w:val="00C068F7"/>
    <w:rsid w:val="00C073F5"/>
    <w:rsid w:val="00C1067A"/>
    <w:rsid w:val="00C1192D"/>
    <w:rsid w:val="00C13BE4"/>
    <w:rsid w:val="00C1540F"/>
    <w:rsid w:val="00C44B71"/>
    <w:rsid w:val="00C46FB5"/>
    <w:rsid w:val="00C47B4A"/>
    <w:rsid w:val="00C604DB"/>
    <w:rsid w:val="00C67C8F"/>
    <w:rsid w:val="00C8006D"/>
    <w:rsid w:val="00C8073D"/>
    <w:rsid w:val="00C916D6"/>
    <w:rsid w:val="00C962A0"/>
    <w:rsid w:val="00C96706"/>
    <w:rsid w:val="00CA2972"/>
    <w:rsid w:val="00CA5D70"/>
    <w:rsid w:val="00CB1977"/>
    <w:rsid w:val="00CB1C1D"/>
    <w:rsid w:val="00CC5387"/>
    <w:rsid w:val="00CC5FAD"/>
    <w:rsid w:val="00CC711B"/>
    <w:rsid w:val="00CC76DD"/>
    <w:rsid w:val="00CD121F"/>
    <w:rsid w:val="00CD3135"/>
    <w:rsid w:val="00D06523"/>
    <w:rsid w:val="00D12728"/>
    <w:rsid w:val="00D127F7"/>
    <w:rsid w:val="00D36FB2"/>
    <w:rsid w:val="00D40168"/>
    <w:rsid w:val="00D51E70"/>
    <w:rsid w:val="00D529B4"/>
    <w:rsid w:val="00D60ABD"/>
    <w:rsid w:val="00D63EEC"/>
    <w:rsid w:val="00D7430F"/>
    <w:rsid w:val="00D76B02"/>
    <w:rsid w:val="00D806AD"/>
    <w:rsid w:val="00D8454F"/>
    <w:rsid w:val="00D962B0"/>
    <w:rsid w:val="00D966E7"/>
    <w:rsid w:val="00DA1532"/>
    <w:rsid w:val="00DA4A28"/>
    <w:rsid w:val="00DA676B"/>
    <w:rsid w:val="00DB4420"/>
    <w:rsid w:val="00DC09A1"/>
    <w:rsid w:val="00DD60DB"/>
    <w:rsid w:val="00DD7B1A"/>
    <w:rsid w:val="00DD7CF7"/>
    <w:rsid w:val="00DE25EB"/>
    <w:rsid w:val="00DE43CB"/>
    <w:rsid w:val="00DE4FE5"/>
    <w:rsid w:val="00DF0435"/>
    <w:rsid w:val="00DF348D"/>
    <w:rsid w:val="00DF4CAE"/>
    <w:rsid w:val="00DF657F"/>
    <w:rsid w:val="00E01BCB"/>
    <w:rsid w:val="00E02DF8"/>
    <w:rsid w:val="00E03CE6"/>
    <w:rsid w:val="00E30564"/>
    <w:rsid w:val="00E357C9"/>
    <w:rsid w:val="00E366B2"/>
    <w:rsid w:val="00E369D6"/>
    <w:rsid w:val="00E37F25"/>
    <w:rsid w:val="00E40C4A"/>
    <w:rsid w:val="00E4328F"/>
    <w:rsid w:val="00E44790"/>
    <w:rsid w:val="00E45591"/>
    <w:rsid w:val="00E574CC"/>
    <w:rsid w:val="00E67BD6"/>
    <w:rsid w:val="00E745A6"/>
    <w:rsid w:val="00E764B8"/>
    <w:rsid w:val="00E76E6A"/>
    <w:rsid w:val="00E7787D"/>
    <w:rsid w:val="00EA140C"/>
    <w:rsid w:val="00EA3D93"/>
    <w:rsid w:val="00EA456E"/>
    <w:rsid w:val="00EA7902"/>
    <w:rsid w:val="00EB1255"/>
    <w:rsid w:val="00EC1C96"/>
    <w:rsid w:val="00EC6CB0"/>
    <w:rsid w:val="00EC6F3D"/>
    <w:rsid w:val="00ED48A4"/>
    <w:rsid w:val="00ED6B8C"/>
    <w:rsid w:val="00ED74B3"/>
    <w:rsid w:val="00EE6323"/>
    <w:rsid w:val="00F00C60"/>
    <w:rsid w:val="00F06F1B"/>
    <w:rsid w:val="00F11784"/>
    <w:rsid w:val="00F11B35"/>
    <w:rsid w:val="00F122C1"/>
    <w:rsid w:val="00F124FD"/>
    <w:rsid w:val="00F1584C"/>
    <w:rsid w:val="00F17324"/>
    <w:rsid w:val="00F32625"/>
    <w:rsid w:val="00F34CA3"/>
    <w:rsid w:val="00F351F4"/>
    <w:rsid w:val="00F3780D"/>
    <w:rsid w:val="00F447DB"/>
    <w:rsid w:val="00F46B74"/>
    <w:rsid w:val="00F5590D"/>
    <w:rsid w:val="00F63ED5"/>
    <w:rsid w:val="00F67B93"/>
    <w:rsid w:val="00F726C9"/>
    <w:rsid w:val="00F75B24"/>
    <w:rsid w:val="00F75BC3"/>
    <w:rsid w:val="00F8179B"/>
    <w:rsid w:val="00F82F9D"/>
    <w:rsid w:val="00F9699B"/>
    <w:rsid w:val="00FA0320"/>
    <w:rsid w:val="00FA1E07"/>
    <w:rsid w:val="00FA3D53"/>
    <w:rsid w:val="00FB3AE9"/>
    <w:rsid w:val="00FB3B0D"/>
    <w:rsid w:val="00FC1EFA"/>
    <w:rsid w:val="00FC3C33"/>
    <w:rsid w:val="00FC3C5C"/>
    <w:rsid w:val="00FC5B15"/>
    <w:rsid w:val="00FC77CF"/>
    <w:rsid w:val="00FD3F7B"/>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B3D20D"/>
  <w15:docId w15:val="{558CF2F1-93BF-4EC9-B1BA-E8D7105C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link w:val="ListParagraphChar"/>
    <w:uiPriority w:val="34"/>
    <w:qFormat/>
    <w:rsid w:val="008F4600"/>
    <w:pPr>
      <w:ind w:left="720"/>
      <w:contextualSpacing/>
    </w:pPr>
  </w:style>
  <w:style w:type="paragraph" w:styleId="BalloonText">
    <w:name w:val="Balloon Text"/>
    <w:basedOn w:val="Normal"/>
    <w:link w:val="BalloonTextChar"/>
    <w:uiPriority w:val="99"/>
    <w:semiHidden/>
    <w:unhideWhenUsed/>
    <w:rsid w:val="009B6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3B9"/>
    <w:rPr>
      <w:rFonts w:ascii="Segoe UI" w:hAnsi="Segoe UI" w:cs="Segoe UI"/>
      <w:sz w:val="18"/>
      <w:szCs w:val="18"/>
      <w:lang w:eastAsia="ar-SA"/>
    </w:rPr>
  </w:style>
  <w:style w:type="paragraph" w:styleId="NormalWeb">
    <w:name w:val="Normal (Web)"/>
    <w:basedOn w:val="Normal"/>
    <w:uiPriority w:val="99"/>
    <w:unhideWhenUsed/>
    <w:rsid w:val="00E366B2"/>
    <w:pPr>
      <w:suppressAutoHyphens w:val="0"/>
      <w:spacing w:before="100" w:beforeAutospacing="1" w:after="100" w:afterAutospacing="1"/>
    </w:pPr>
    <w:rPr>
      <w:rFonts w:ascii="Times New Roman" w:hAnsi="Times New Roman"/>
      <w:sz w:val="24"/>
      <w:szCs w:val="24"/>
      <w:lang w:eastAsia="en-US"/>
    </w:rPr>
  </w:style>
  <w:style w:type="character" w:customStyle="1" w:styleId="ListParagraphChar">
    <w:name w:val="List Paragraph Char"/>
    <w:link w:val="ListParagraph"/>
    <w:uiPriority w:val="34"/>
    <w:locked/>
    <w:rsid w:val="00F82F9D"/>
    <w:rPr>
      <w:rFonts w:ascii=".VnTime" w:hAnsi=".VnTime"/>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4215">
      <w:bodyDiv w:val="1"/>
      <w:marLeft w:val="0"/>
      <w:marRight w:val="0"/>
      <w:marTop w:val="0"/>
      <w:marBottom w:val="0"/>
      <w:divBdr>
        <w:top w:val="none" w:sz="0" w:space="0" w:color="auto"/>
        <w:left w:val="none" w:sz="0" w:space="0" w:color="auto"/>
        <w:bottom w:val="none" w:sz="0" w:space="0" w:color="auto"/>
        <w:right w:val="none" w:sz="0" w:space="0" w:color="auto"/>
      </w:divBdr>
    </w:div>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268392332">
      <w:bodyDiv w:val="1"/>
      <w:marLeft w:val="0"/>
      <w:marRight w:val="0"/>
      <w:marTop w:val="0"/>
      <w:marBottom w:val="0"/>
      <w:divBdr>
        <w:top w:val="none" w:sz="0" w:space="0" w:color="auto"/>
        <w:left w:val="none" w:sz="0" w:space="0" w:color="auto"/>
        <w:bottom w:val="none" w:sz="0" w:space="0" w:color="auto"/>
        <w:right w:val="none" w:sz="0" w:space="0" w:color="auto"/>
      </w:divBdr>
    </w:div>
    <w:div w:id="297146858">
      <w:bodyDiv w:val="1"/>
      <w:marLeft w:val="0"/>
      <w:marRight w:val="0"/>
      <w:marTop w:val="0"/>
      <w:marBottom w:val="0"/>
      <w:divBdr>
        <w:top w:val="none" w:sz="0" w:space="0" w:color="auto"/>
        <w:left w:val="none" w:sz="0" w:space="0" w:color="auto"/>
        <w:bottom w:val="none" w:sz="0" w:space="0" w:color="auto"/>
        <w:right w:val="none" w:sz="0" w:space="0" w:color="auto"/>
      </w:divBdr>
      <w:divsChild>
        <w:div w:id="331879758">
          <w:marLeft w:val="547"/>
          <w:marRight w:val="0"/>
          <w:marTop w:val="48"/>
          <w:marBottom w:val="0"/>
          <w:divBdr>
            <w:top w:val="none" w:sz="0" w:space="0" w:color="auto"/>
            <w:left w:val="none" w:sz="0" w:space="0" w:color="auto"/>
            <w:bottom w:val="none" w:sz="0" w:space="0" w:color="auto"/>
            <w:right w:val="none" w:sz="0" w:space="0" w:color="auto"/>
          </w:divBdr>
        </w:div>
        <w:div w:id="1365978299">
          <w:marLeft w:val="547"/>
          <w:marRight w:val="0"/>
          <w:marTop w:val="48"/>
          <w:marBottom w:val="0"/>
          <w:divBdr>
            <w:top w:val="none" w:sz="0" w:space="0" w:color="auto"/>
            <w:left w:val="none" w:sz="0" w:space="0" w:color="auto"/>
            <w:bottom w:val="none" w:sz="0" w:space="0" w:color="auto"/>
            <w:right w:val="none" w:sz="0" w:space="0" w:color="auto"/>
          </w:divBdr>
        </w:div>
        <w:div w:id="1758403857">
          <w:marLeft w:val="547"/>
          <w:marRight w:val="0"/>
          <w:marTop w:val="48"/>
          <w:marBottom w:val="0"/>
          <w:divBdr>
            <w:top w:val="none" w:sz="0" w:space="0" w:color="auto"/>
            <w:left w:val="none" w:sz="0" w:space="0" w:color="auto"/>
            <w:bottom w:val="none" w:sz="0" w:space="0" w:color="auto"/>
            <w:right w:val="none" w:sz="0" w:space="0" w:color="auto"/>
          </w:divBdr>
        </w:div>
        <w:div w:id="1552811876">
          <w:marLeft w:val="547"/>
          <w:marRight w:val="0"/>
          <w:marTop w:val="48"/>
          <w:marBottom w:val="0"/>
          <w:divBdr>
            <w:top w:val="none" w:sz="0" w:space="0" w:color="auto"/>
            <w:left w:val="none" w:sz="0" w:space="0" w:color="auto"/>
            <w:bottom w:val="none" w:sz="0" w:space="0" w:color="auto"/>
            <w:right w:val="none" w:sz="0" w:space="0" w:color="auto"/>
          </w:divBdr>
        </w:div>
        <w:div w:id="1600722819">
          <w:marLeft w:val="547"/>
          <w:marRight w:val="0"/>
          <w:marTop w:val="48"/>
          <w:marBottom w:val="0"/>
          <w:divBdr>
            <w:top w:val="none" w:sz="0" w:space="0" w:color="auto"/>
            <w:left w:val="none" w:sz="0" w:space="0" w:color="auto"/>
            <w:bottom w:val="none" w:sz="0" w:space="0" w:color="auto"/>
            <w:right w:val="none" w:sz="0" w:space="0" w:color="auto"/>
          </w:divBdr>
        </w:div>
      </w:divsChild>
    </w:div>
    <w:div w:id="314799430">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463617101">
      <w:bodyDiv w:val="1"/>
      <w:marLeft w:val="0"/>
      <w:marRight w:val="0"/>
      <w:marTop w:val="0"/>
      <w:marBottom w:val="0"/>
      <w:divBdr>
        <w:top w:val="none" w:sz="0" w:space="0" w:color="auto"/>
        <w:left w:val="none" w:sz="0" w:space="0" w:color="auto"/>
        <w:bottom w:val="none" w:sz="0" w:space="0" w:color="auto"/>
        <w:right w:val="none" w:sz="0" w:space="0" w:color="auto"/>
      </w:divBdr>
    </w:div>
    <w:div w:id="561645652">
      <w:bodyDiv w:val="1"/>
      <w:marLeft w:val="0"/>
      <w:marRight w:val="0"/>
      <w:marTop w:val="0"/>
      <w:marBottom w:val="0"/>
      <w:divBdr>
        <w:top w:val="none" w:sz="0" w:space="0" w:color="auto"/>
        <w:left w:val="none" w:sz="0" w:space="0" w:color="auto"/>
        <w:bottom w:val="none" w:sz="0" w:space="0" w:color="auto"/>
        <w:right w:val="none" w:sz="0" w:space="0" w:color="auto"/>
      </w:divBdr>
    </w:div>
    <w:div w:id="780683304">
      <w:bodyDiv w:val="1"/>
      <w:marLeft w:val="0"/>
      <w:marRight w:val="0"/>
      <w:marTop w:val="0"/>
      <w:marBottom w:val="0"/>
      <w:divBdr>
        <w:top w:val="none" w:sz="0" w:space="0" w:color="auto"/>
        <w:left w:val="none" w:sz="0" w:space="0" w:color="auto"/>
        <w:bottom w:val="none" w:sz="0" w:space="0" w:color="auto"/>
        <w:right w:val="none" w:sz="0" w:space="0" w:color="auto"/>
      </w:divBdr>
      <w:divsChild>
        <w:div w:id="465516545">
          <w:marLeft w:val="806"/>
          <w:marRight w:val="0"/>
          <w:marTop w:val="0"/>
          <w:marBottom w:val="0"/>
          <w:divBdr>
            <w:top w:val="none" w:sz="0" w:space="0" w:color="auto"/>
            <w:left w:val="none" w:sz="0" w:space="0" w:color="auto"/>
            <w:bottom w:val="none" w:sz="0" w:space="0" w:color="auto"/>
            <w:right w:val="none" w:sz="0" w:space="0" w:color="auto"/>
          </w:divBdr>
        </w:div>
        <w:div w:id="994722406">
          <w:marLeft w:val="806"/>
          <w:marRight w:val="0"/>
          <w:marTop w:val="0"/>
          <w:marBottom w:val="0"/>
          <w:divBdr>
            <w:top w:val="none" w:sz="0" w:space="0" w:color="auto"/>
            <w:left w:val="none" w:sz="0" w:space="0" w:color="auto"/>
            <w:bottom w:val="none" w:sz="0" w:space="0" w:color="auto"/>
            <w:right w:val="none" w:sz="0" w:space="0" w:color="auto"/>
          </w:divBdr>
        </w:div>
        <w:div w:id="1141847821">
          <w:marLeft w:val="806"/>
          <w:marRight w:val="0"/>
          <w:marTop w:val="0"/>
          <w:marBottom w:val="0"/>
          <w:divBdr>
            <w:top w:val="none" w:sz="0" w:space="0" w:color="auto"/>
            <w:left w:val="none" w:sz="0" w:space="0" w:color="auto"/>
            <w:bottom w:val="none" w:sz="0" w:space="0" w:color="auto"/>
            <w:right w:val="none" w:sz="0" w:space="0" w:color="auto"/>
          </w:divBdr>
        </w:div>
        <w:div w:id="1673488317">
          <w:marLeft w:val="806"/>
          <w:marRight w:val="0"/>
          <w:marTop w:val="0"/>
          <w:marBottom w:val="0"/>
          <w:divBdr>
            <w:top w:val="none" w:sz="0" w:space="0" w:color="auto"/>
            <w:left w:val="none" w:sz="0" w:space="0" w:color="auto"/>
            <w:bottom w:val="none" w:sz="0" w:space="0" w:color="auto"/>
            <w:right w:val="none" w:sz="0" w:space="0" w:color="auto"/>
          </w:divBdr>
        </w:div>
        <w:div w:id="542837693">
          <w:marLeft w:val="806"/>
          <w:marRight w:val="0"/>
          <w:marTop w:val="0"/>
          <w:marBottom w:val="0"/>
          <w:divBdr>
            <w:top w:val="none" w:sz="0" w:space="0" w:color="auto"/>
            <w:left w:val="none" w:sz="0" w:space="0" w:color="auto"/>
            <w:bottom w:val="none" w:sz="0" w:space="0" w:color="auto"/>
            <w:right w:val="none" w:sz="0" w:space="0" w:color="auto"/>
          </w:divBdr>
        </w:div>
        <w:div w:id="1040740736">
          <w:marLeft w:val="806"/>
          <w:marRight w:val="0"/>
          <w:marTop w:val="0"/>
          <w:marBottom w:val="0"/>
          <w:divBdr>
            <w:top w:val="none" w:sz="0" w:space="0" w:color="auto"/>
            <w:left w:val="none" w:sz="0" w:space="0" w:color="auto"/>
            <w:bottom w:val="none" w:sz="0" w:space="0" w:color="auto"/>
            <w:right w:val="none" w:sz="0" w:space="0" w:color="auto"/>
          </w:divBdr>
        </w:div>
        <w:div w:id="93940263">
          <w:marLeft w:val="806"/>
          <w:marRight w:val="0"/>
          <w:marTop w:val="0"/>
          <w:marBottom w:val="0"/>
          <w:divBdr>
            <w:top w:val="none" w:sz="0" w:space="0" w:color="auto"/>
            <w:left w:val="none" w:sz="0" w:space="0" w:color="auto"/>
            <w:bottom w:val="none" w:sz="0" w:space="0" w:color="auto"/>
            <w:right w:val="none" w:sz="0" w:space="0" w:color="auto"/>
          </w:divBdr>
        </w:div>
        <w:div w:id="1500462884">
          <w:marLeft w:val="806"/>
          <w:marRight w:val="0"/>
          <w:marTop w:val="0"/>
          <w:marBottom w:val="0"/>
          <w:divBdr>
            <w:top w:val="none" w:sz="0" w:space="0" w:color="auto"/>
            <w:left w:val="none" w:sz="0" w:space="0" w:color="auto"/>
            <w:bottom w:val="none" w:sz="0" w:space="0" w:color="auto"/>
            <w:right w:val="none" w:sz="0" w:space="0" w:color="auto"/>
          </w:divBdr>
        </w:div>
        <w:div w:id="1568229027">
          <w:marLeft w:val="806"/>
          <w:marRight w:val="0"/>
          <w:marTop w:val="0"/>
          <w:marBottom w:val="0"/>
          <w:divBdr>
            <w:top w:val="none" w:sz="0" w:space="0" w:color="auto"/>
            <w:left w:val="none" w:sz="0" w:space="0" w:color="auto"/>
            <w:bottom w:val="none" w:sz="0" w:space="0" w:color="auto"/>
            <w:right w:val="none" w:sz="0" w:space="0" w:color="auto"/>
          </w:divBdr>
        </w:div>
        <w:div w:id="215776309">
          <w:marLeft w:val="806"/>
          <w:marRight w:val="0"/>
          <w:marTop w:val="0"/>
          <w:marBottom w:val="0"/>
          <w:divBdr>
            <w:top w:val="none" w:sz="0" w:space="0" w:color="auto"/>
            <w:left w:val="none" w:sz="0" w:space="0" w:color="auto"/>
            <w:bottom w:val="none" w:sz="0" w:space="0" w:color="auto"/>
            <w:right w:val="none" w:sz="0" w:space="0" w:color="auto"/>
          </w:divBdr>
        </w:div>
      </w:divsChild>
    </w:div>
    <w:div w:id="789979970">
      <w:bodyDiv w:val="1"/>
      <w:marLeft w:val="0"/>
      <w:marRight w:val="0"/>
      <w:marTop w:val="0"/>
      <w:marBottom w:val="0"/>
      <w:divBdr>
        <w:top w:val="none" w:sz="0" w:space="0" w:color="auto"/>
        <w:left w:val="none" w:sz="0" w:space="0" w:color="auto"/>
        <w:bottom w:val="none" w:sz="0" w:space="0" w:color="auto"/>
        <w:right w:val="none" w:sz="0" w:space="0" w:color="auto"/>
      </w:divBdr>
      <w:divsChild>
        <w:div w:id="1809587322">
          <w:marLeft w:val="547"/>
          <w:marRight w:val="0"/>
          <w:marTop w:val="154"/>
          <w:marBottom w:val="0"/>
          <w:divBdr>
            <w:top w:val="none" w:sz="0" w:space="0" w:color="auto"/>
            <w:left w:val="none" w:sz="0" w:space="0" w:color="auto"/>
            <w:bottom w:val="none" w:sz="0" w:space="0" w:color="auto"/>
            <w:right w:val="none" w:sz="0" w:space="0" w:color="auto"/>
          </w:divBdr>
        </w:div>
        <w:div w:id="1961451264">
          <w:marLeft w:val="547"/>
          <w:marRight w:val="0"/>
          <w:marTop w:val="154"/>
          <w:marBottom w:val="0"/>
          <w:divBdr>
            <w:top w:val="none" w:sz="0" w:space="0" w:color="auto"/>
            <w:left w:val="none" w:sz="0" w:space="0" w:color="auto"/>
            <w:bottom w:val="none" w:sz="0" w:space="0" w:color="auto"/>
            <w:right w:val="none" w:sz="0" w:space="0" w:color="auto"/>
          </w:divBdr>
        </w:div>
        <w:div w:id="1906331079">
          <w:marLeft w:val="547"/>
          <w:marRight w:val="0"/>
          <w:marTop w:val="154"/>
          <w:marBottom w:val="0"/>
          <w:divBdr>
            <w:top w:val="none" w:sz="0" w:space="0" w:color="auto"/>
            <w:left w:val="none" w:sz="0" w:space="0" w:color="auto"/>
            <w:bottom w:val="none" w:sz="0" w:space="0" w:color="auto"/>
            <w:right w:val="none" w:sz="0" w:space="0" w:color="auto"/>
          </w:divBdr>
        </w:div>
        <w:div w:id="518855413">
          <w:marLeft w:val="547"/>
          <w:marRight w:val="0"/>
          <w:marTop w:val="154"/>
          <w:marBottom w:val="0"/>
          <w:divBdr>
            <w:top w:val="none" w:sz="0" w:space="0" w:color="auto"/>
            <w:left w:val="none" w:sz="0" w:space="0" w:color="auto"/>
            <w:bottom w:val="none" w:sz="0" w:space="0" w:color="auto"/>
            <w:right w:val="none" w:sz="0" w:space="0" w:color="auto"/>
          </w:divBdr>
        </w:div>
      </w:divsChild>
    </w:div>
    <w:div w:id="808523290">
      <w:bodyDiv w:val="1"/>
      <w:marLeft w:val="0"/>
      <w:marRight w:val="0"/>
      <w:marTop w:val="0"/>
      <w:marBottom w:val="0"/>
      <w:divBdr>
        <w:top w:val="none" w:sz="0" w:space="0" w:color="auto"/>
        <w:left w:val="none" w:sz="0" w:space="0" w:color="auto"/>
        <w:bottom w:val="none" w:sz="0" w:space="0" w:color="auto"/>
        <w:right w:val="none" w:sz="0" w:space="0" w:color="auto"/>
      </w:divBdr>
      <w:divsChild>
        <w:div w:id="568807591">
          <w:marLeft w:val="1080"/>
          <w:marRight w:val="0"/>
          <w:marTop w:val="0"/>
          <w:marBottom w:val="0"/>
          <w:divBdr>
            <w:top w:val="none" w:sz="0" w:space="0" w:color="auto"/>
            <w:left w:val="none" w:sz="0" w:space="0" w:color="auto"/>
            <w:bottom w:val="none" w:sz="0" w:space="0" w:color="auto"/>
            <w:right w:val="none" w:sz="0" w:space="0" w:color="auto"/>
          </w:divBdr>
        </w:div>
        <w:div w:id="1450247470">
          <w:marLeft w:val="1080"/>
          <w:marRight w:val="0"/>
          <w:marTop w:val="0"/>
          <w:marBottom w:val="0"/>
          <w:divBdr>
            <w:top w:val="none" w:sz="0" w:space="0" w:color="auto"/>
            <w:left w:val="none" w:sz="0" w:space="0" w:color="auto"/>
            <w:bottom w:val="none" w:sz="0" w:space="0" w:color="auto"/>
            <w:right w:val="none" w:sz="0" w:space="0" w:color="auto"/>
          </w:divBdr>
        </w:div>
        <w:div w:id="1953316613">
          <w:marLeft w:val="1080"/>
          <w:marRight w:val="0"/>
          <w:marTop w:val="0"/>
          <w:marBottom w:val="0"/>
          <w:divBdr>
            <w:top w:val="none" w:sz="0" w:space="0" w:color="auto"/>
            <w:left w:val="none" w:sz="0" w:space="0" w:color="auto"/>
            <w:bottom w:val="none" w:sz="0" w:space="0" w:color="auto"/>
            <w:right w:val="none" w:sz="0" w:space="0" w:color="auto"/>
          </w:divBdr>
        </w:div>
        <w:div w:id="687566260">
          <w:marLeft w:val="1080"/>
          <w:marRight w:val="0"/>
          <w:marTop w:val="0"/>
          <w:marBottom w:val="0"/>
          <w:divBdr>
            <w:top w:val="none" w:sz="0" w:space="0" w:color="auto"/>
            <w:left w:val="none" w:sz="0" w:space="0" w:color="auto"/>
            <w:bottom w:val="none" w:sz="0" w:space="0" w:color="auto"/>
            <w:right w:val="none" w:sz="0" w:space="0" w:color="auto"/>
          </w:divBdr>
        </w:div>
        <w:div w:id="2079940334">
          <w:marLeft w:val="1080"/>
          <w:marRight w:val="0"/>
          <w:marTop w:val="0"/>
          <w:marBottom w:val="0"/>
          <w:divBdr>
            <w:top w:val="none" w:sz="0" w:space="0" w:color="auto"/>
            <w:left w:val="none" w:sz="0" w:space="0" w:color="auto"/>
            <w:bottom w:val="none" w:sz="0" w:space="0" w:color="auto"/>
            <w:right w:val="none" w:sz="0" w:space="0" w:color="auto"/>
          </w:divBdr>
        </w:div>
        <w:div w:id="1887913101">
          <w:marLeft w:val="1080"/>
          <w:marRight w:val="0"/>
          <w:marTop w:val="0"/>
          <w:marBottom w:val="0"/>
          <w:divBdr>
            <w:top w:val="none" w:sz="0" w:space="0" w:color="auto"/>
            <w:left w:val="none" w:sz="0" w:space="0" w:color="auto"/>
            <w:bottom w:val="none" w:sz="0" w:space="0" w:color="auto"/>
            <w:right w:val="none" w:sz="0" w:space="0" w:color="auto"/>
          </w:divBdr>
        </w:div>
        <w:div w:id="663360052">
          <w:marLeft w:val="1080"/>
          <w:marRight w:val="0"/>
          <w:marTop w:val="0"/>
          <w:marBottom w:val="0"/>
          <w:divBdr>
            <w:top w:val="none" w:sz="0" w:space="0" w:color="auto"/>
            <w:left w:val="none" w:sz="0" w:space="0" w:color="auto"/>
            <w:bottom w:val="none" w:sz="0" w:space="0" w:color="auto"/>
            <w:right w:val="none" w:sz="0" w:space="0" w:color="auto"/>
          </w:divBdr>
        </w:div>
        <w:div w:id="1493378063">
          <w:marLeft w:val="1080"/>
          <w:marRight w:val="0"/>
          <w:marTop w:val="0"/>
          <w:marBottom w:val="0"/>
          <w:divBdr>
            <w:top w:val="none" w:sz="0" w:space="0" w:color="auto"/>
            <w:left w:val="none" w:sz="0" w:space="0" w:color="auto"/>
            <w:bottom w:val="none" w:sz="0" w:space="0" w:color="auto"/>
            <w:right w:val="none" w:sz="0" w:space="0" w:color="auto"/>
          </w:divBdr>
        </w:div>
        <w:div w:id="1347366070">
          <w:marLeft w:val="1080"/>
          <w:marRight w:val="0"/>
          <w:marTop w:val="0"/>
          <w:marBottom w:val="0"/>
          <w:divBdr>
            <w:top w:val="none" w:sz="0" w:space="0" w:color="auto"/>
            <w:left w:val="none" w:sz="0" w:space="0" w:color="auto"/>
            <w:bottom w:val="none" w:sz="0" w:space="0" w:color="auto"/>
            <w:right w:val="none" w:sz="0" w:space="0" w:color="auto"/>
          </w:divBdr>
        </w:div>
        <w:div w:id="1705983128">
          <w:marLeft w:val="1080"/>
          <w:marRight w:val="0"/>
          <w:marTop w:val="0"/>
          <w:marBottom w:val="0"/>
          <w:divBdr>
            <w:top w:val="none" w:sz="0" w:space="0" w:color="auto"/>
            <w:left w:val="none" w:sz="0" w:space="0" w:color="auto"/>
            <w:bottom w:val="none" w:sz="0" w:space="0" w:color="auto"/>
            <w:right w:val="none" w:sz="0" w:space="0" w:color="auto"/>
          </w:divBdr>
        </w:div>
        <w:div w:id="1388913878">
          <w:marLeft w:val="1080"/>
          <w:marRight w:val="0"/>
          <w:marTop w:val="0"/>
          <w:marBottom w:val="0"/>
          <w:divBdr>
            <w:top w:val="none" w:sz="0" w:space="0" w:color="auto"/>
            <w:left w:val="none" w:sz="0" w:space="0" w:color="auto"/>
            <w:bottom w:val="none" w:sz="0" w:space="0" w:color="auto"/>
            <w:right w:val="none" w:sz="0" w:space="0" w:color="auto"/>
          </w:divBdr>
        </w:div>
      </w:divsChild>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853498551">
      <w:bodyDiv w:val="1"/>
      <w:marLeft w:val="0"/>
      <w:marRight w:val="0"/>
      <w:marTop w:val="0"/>
      <w:marBottom w:val="0"/>
      <w:divBdr>
        <w:top w:val="none" w:sz="0" w:space="0" w:color="auto"/>
        <w:left w:val="none" w:sz="0" w:space="0" w:color="auto"/>
        <w:bottom w:val="none" w:sz="0" w:space="0" w:color="auto"/>
        <w:right w:val="none" w:sz="0" w:space="0" w:color="auto"/>
      </w:divBdr>
    </w:div>
    <w:div w:id="964777691">
      <w:bodyDiv w:val="1"/>
      <w:marLeft w:val="0"/>
      <w:marRight w:val="0"/>
      <w:marTop w:val="0"/>
      <w:marBottom w:val="0"/>
      <w:divBdr>
        <w:top w:val="none" w:sz="0" w:space="0" w:color="auto"/>
        <w:left w:val="none" w:sz="0" w:space="0" w:color="auto"/>
        <w:bottom w:val="none" w:sz="0" w:space="0" w:color="auto"/>
        <w:right w:val="none" w:sz="0" w:space="0" w:color="auto"/>
      </w:divBdr>
    </w:div>
    <w:div w:id="1009337345">
      <w:bodyDiv w:val="1"/>
      <w:marLeft w:val="0"/>
      <w:marRight w:val="0"/>
      <w:marTop w:val="0"/>
      <w:marBottom w:val="0"/>
      <w:divBdr>
        <w:top w:val="none" w:sz="0" w:space="0" w:color="auto"/>
        <w:left w:val="none" w:sz="0" w:space="0" w:color="auto"/>
        <w:bottom w:val="none" w:sz="0" w:space="0" w:color="auto"/>
        <w:right w:val="none" w:sz="0" w:space="0" w:color="auto"/>
      </w:divBdr>
    </w:div>
    <w:div w:id="1055274740">
      <w:bodyDiv w:val="1"/>
      <w:marLeft w:val="0"/>
      <w:marRight w:val="0"/>
      <w:marTop w:val="0"/>
      <w:marBottom w:val="0"/>
      <w:divBdr>
        <w:top w:val="none" w:sz="0" w:space="0" w:color="auto"/>
        <w:left w:val="none" w:sz="0" w:space="0" w:color="auto"/>
        <w:bottom w:val="none" w:sz="0" w:space="0" w:color="auto"/>
        <w:right w:val="none" w:sz="0" w:space="0" w:color="auto"/>
      </w:divBdr>
      <w:divsChild>
        <w:div w:id="740830923">
          <w:marLeft w:val="547"/>
          <w:marRight w:val="0"/>
          <w:marTop w:val="154"/>
          <w:marBottom w:val="0"/>
          <w:divBdr>
            <w:top w:val="none" w:sz="0" w:space="0" w:color="auto"/>
            <w:left w:val="none" w:sz="0" w:space="0" w:color="auto"/>
            <w:bottom w:val="none" w:sz="0" w:space="0" w:color="auto"/>
            <w:right w:val="none" w:sz="0" w:space="0" w:color="auto"/>
          </w:divBdr>
        </w:div>
        <w:div w:id="958954700">
          <w:marLeft w:val="547"/>
          <w:marRight w:val="0"/>
          <w:marTop w:val="154"/>
          <w:marBottom w:val="0"/>
          <w:divBdr>
            <w:top w:val="none" w:sz="0" w:space="0" w:color="auto"/>
            <w:left w:val="none" w:sz="0" w:space="0" w:color="auto"/>
            <w:bottom w:val="none" w:sz="0" w:space="0" w:color="auto"/>
            <w:right w:val="none" w:sz="0" w:space="0" w:color="auto"/>
          </w:divBdr>
        </w:div>
        <w:div w:id="1254389058">
          <w:marLeft w:val="547"/>
          <w:marRight w:val="0"/>
          <w:marTop w:val="154"/>
          <w:marBottom w:val="0"/>
          <w:divBdr>
            <w:top w:val="none" w:sz="0" w:space="0" w:color="auto"/>
            <w:left w:val="none" w:sz="0" w:space="0" w:color="auto"/>
            <w:bottom w:val="none" w:sz="0" w:space="0" w:color="auto"/>
            <w:right w:val="none" w:sz="0" w:space="0" w:color="auto"/>
          </w:divBdr>
        </w:div>
        <w:div w:id="78185944">
          <w:marLeft w:val="547"/>
          <w:marRight w:val="0"/>
          <w:marTop w:val="154"/>
          <w:marBottom w:val="0"/>
          <w:divBdr>
            <w:top w:val="none" w:sz="0" w:space="0" w:color="auto"/>
            <w:left w:val="none" w:sz="0" w:space="0" w:color="auto"/>
            <w:bottom w:val="none" w:sz="0" w:space="0" w:color="auto"/>
            <w:right w:val="none" w:sz="0" w:space="0" w:color="auto"/>
          </w:divBdr>
        </w:div>
      </w:divsChild>
    </w:div>
    <w:div w:id="1189904120">
      <w:bodyDiv w:val="1"/>
      <w:marLeft w:val="0"/>
      <w:marRight w:val="0"/>
      <w:marTop w:val="0"/>
      <w:marBottom w:val="0"/>
      <w:divBdr>
        <w:top w:val="none" w:sz="0" w:space="0" w:color="auto"/>
        <w:left w:val="none" w:sz="0" w:space="0" w:color="auto"/>
        <w:bottom w:val="none" w:sz="0" w:space="0" w:color="auto"/>
        <w:right w:val="none" w:sz="0" w:space="0" w:color="auto"/>
      </w:divBdr>
      <w:divsChild>
        <w:div w:id="570193305">
          <w:marLeft w:val="547"/>
          <w:marRight w:val="0"/>
          <w:marTop w:val="48"/>
          <w:marBottom w:val="0"/>
          <w:divBdr>
            <w:top w:val="none" w:sz="0" w:space="0" w:color="auto"/>
            <w:left w:val="none" w:sz="0" w:space="0" w:color="auto"/>
            <w:bottom w:val="none" w:sz="0" w:space="0" w:color="auto"/>
            <w:right w:val="none" w:sz="0" w:space="0" w:color="auto"/>
          </w:divBdr>
        </w:div>
        <w:div w:id="786389865">
          <w:marLeft w:val="547"/>
          <w:marRight w:val="0"/>
          <w:marTop w:val="48"/>
          <w:marBottom w:val="0"/>
          <w:divBdr>
            <w:top w:val="none" w:sz="0" w:space="0" w:color="auto"/>
            <w:left w:val="none" w:sz="0" w:space="0" w:color="auto"/>
            <w:bottom w:val="none" w:sz="0" w:space="0" w:color="auto"/>
            <w:right w:val="none" w:sz="0" w:space="0" w:color="auto"/>
          </w:divBdr>
        </w:div>
        <w:div w:id="1368220958">
          <w:marLeft w:val="547"/>
          <w:marRight w:val="0"/>
          <w:marTop w:val="48"/>
          <w:marBottom w:val="0"/>
          <w:divBdr>
            <w:top w:val="none" w:sz="0" w:space="0" w:color="auto"/>
            <w:left w:val="none" w:sz="0" w:space="0" w:color="auto"/>
            <w:bottom w:val="none" w:sz="0" w:space="0" w:color="auto"/>
            <w:right w:val="none" w:sz="0" w:space="0" w:color="auto"/>
          </w:divBdr>
        </w:div>
        <w:div w:id="483351750">
          <w:marLeft w:val="547"/>
          <w:marRight w:val="0"/>
          <w:marTop w:val="48"/>
          <w:marBottom w:val="0"/>
          <w:divBdr>
            <w:top w:val="none" w:sz="0" w:space="0" w:color="auto"/>
            <w:left w:val="none" w:sz="0" w:space="0" w:color="auto"/>
            <w:bottom w:val="none" w:sz="0" w:space="0" w:color="auto"/>
            <w:right w:val="none" w:sz="0" w:space="0" w:color="auto"/>
          </w:divBdr>
        </w:div>
      </w:divsChild>
    </w:div>
    <w:div w:id="1367440667">
      <w:bodyDiv w:val="1"/>
      <w:marLeft w:val="0"/>
      <w:marRight w:val="0"/>
      <w:marTop w:val="0"/>
      <w:marBottom w:val="0"/>
      <w:divBdr>
        <w:top w:val="none" w:sz="0" w:space="0" w:color="auto"/>
        <w:left w:val="none" w:sz="0" w:space="0" w:color="auto"/>
        <w:bottom w:val="none" w:sz="0" w:space="0" w:color="auto"/>
        <w:right w:val="none" w:sz="0" w:space="0" w:color="auto"/>
      </w:divBdr>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478379141">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707759139">
      <w:bodyDiv w:val="1"/>
      <w:marLeft w:val="0"/>
      <w:marRight w:val="0"/>
      <w:marTop w:val="0"/>
      <w:marBottom w:val="0"/>
      <w:divBdr>
        <w:top w:val="none" w:sz="0" w:space="0" w:color="auto"/>
        <w:left w:val="none" w:sz="0" w:space="0" w:color="auto"/>
        <w:bottom w:val="none" w:sz="0" w:space="0" w:color="auto"/>
        <w:right w:val="none" w:sz="0" w:space="0" w:color="auto"/>
      </w:divBdr>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24540393">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943491230">
      <w:bodyDiv w:val="1"/>
      <w:marLeft w:val="0"/>
      <w:marRight w:val="0"/>
      <w:marTop w:val="0"/>
      <w:marBottom w:val="0"/>
      <w:divBdr>
        <w:top w:val="none" w:sz="0" w:space="0" w:color="auto"/>
        <w:left w:val="none" w:sz="0" w:space="0" w:color="auto"/>
        <w:bottom w:val="none" w:sz="0" w:space="0" w:color="auto"/>
        <w:right w:val="none" w:sz="0" w:space="0" w:color="auto"/>
      </w:divBdr>
    </w:div>
    <w:div w:id="2006006458">
      <w:bodyDiv w:val="1"/>
      <w:marLeft w:val="0"/>
      <w:marRight w:val="0"/>
      <w:marTop w:val="0"/>
      <w:marBottom w:val="0"/>
      <w:divBdr>
        <w:top w:val="none" w:sz="0" w:space="0" w:color="auto"/>
        <w:left w:val="none" w:sz="0" w:space="0" w:color="auto"/>
        <w:bottom w:val="none" w:sz="0" w:space="0" w:color="auto"/>
        <w:right w:val="none" w:sz="0" w:space="0" w:color="auto"/>
      </w:divBdr>
    </w:div>
    <w:div w:id="2137016939">
      <w:bodyDiv w:val="1"/>
      <w:marLeft w:val="0"/>
      <w:marRight w:val="0"/>
      <w:marTop w:val="0"/>
      <w:marBottom w:val="0"/>
      <w:divBdr>
        <w:top w:val="none" w:sz="0" w:space="0" w:color="auto"/>
        <w:left w:val="none" w:sz="0" w:space="0" w:color="auto"/>
        <w:bottom w:val="none" w:sz="0" w:space="0" w:color="auto"/>
        <w:right w:val="none" w:sz="0" w:space="0" w:color="auto"/>
      </w:divBdr>
      <w:divsChild>
        <w:div w:id="606743308">
          <w:marLeft w:val="547"/>
          <w:marRight w:val="0"/>
          <w:marTop w:val="0"/>
          <w:marBottom w:val="0"/>
          <w:divBdr>
            <w:top w:val="none" w:sz="0" w:space="0" w:color="auto"/>
            <w:left w:val="none" w:sz="0" w:space="0" w:color="auto"/>
            <w:bottom w:val="none" w:sz="0" w:space="0" w:color="auto"/>
            <w:right w:val="none" w:sz="0" w:space="0" w:color="auto"/>
          </w:divBdr>
        </w:div>
        <w:div w:id="720443252">
          <w:marLeft w:val="547"/>
          <w:marRight w:val="0"/>
          <w:marTop w:val="0"/>
          <w:marBottom w:val="0"/>
          <w:divBdr>
            <w:top w:val="none" w:sz="0" w:space="0" w:color="auto"/>
            <w:left w:val="none" w:sz="0" w:space="0" w:color="auto"/>
            <w:bottom w:val="none" w:sz="0" w:space="0" w:color="auto"/>
            <w:right w:val="none" w:sz="0" w:space="0" w:color="auto"/>
          </w:divBdr>
        </w:div>
        <w:div w:id="910047421">
          <w:marLeft w:val="547"/>
          <w:marRight w:val="0"/>
          <w:marTop w:val="0"/>
          <w:marBottom w:val="0"/>
          <w:divBdr>
            <w:top w:val="none" w:sz="0" w:space="0" w:color="auto"/>
            <w:left w:val="none" w:sz="0" w:space="0" w:color="auto"/>
            <w:bottom w:val="none" w:sz="0" w:space="0" w:color="auto"/>
            <w:right w:val="none" w:sz="0" w:space="0" w:color="auto"/>
          </w:divBdr>
        </w:div>
        <w:div w:id="175072026">
          <w:marLeft w:val="547"/>
          <w:marRight w:val="0"/>
          <w:marTop w:val="0"/>
          <w:marBottom w:val="0"/>
          <w:divBdr>
            <w:top w:val="none" w:sz="0" w:space="0" w:color="auto"/>
            <w:left w:val="none" w:sz="0" w:space="0" w:color="auto"/>
            <w:bottom w:val="none" w:sz="0" w:space="0" w:color="auto"/>
            <w:right w:val="none" w:sz="0" w:space="0" w:color="auto"/>
          </w:divBdr>
        </w:div>
        <w:div w:id="1236285241">
          <w:marLeft w:val="547"/>
          <w:marRight w:val="0"/>
          <w:marTop w:val="0"/>
          <w:marBottom w:val="0"/>
          <w:divBdr>
            <w:top w:val="none" w:sz="0" w:space="0" w:color="auto"/>
            <w:left w:val="none" w:sz="0" w:space="0" w:color="auto"/>
            <w:bottom w:val="none" w:sz="0" w:space="0" w:color="auto"/>
            <w:right w:val="none" w:sz="0" w:space="0" w:color="auto"/>
          </w:divBdr>
        </w:div>
        <w:div w:id="1285693464">
          <w:marLeft w:val="547"/>
          <w:marRight w:val="0"/>
          <w:marTop w:val="0"/>
          <w:marBottom w:val="0"/>
          <w:divBdr>
            <w:top w:val="none" w:sz="0" w:space="0" w:color="auto"/>
            <w:left w:val="none" w:sz="0" w:space="0" w:color="auto"/>
            <w:bottom w:val="none" w:sz="0" w:space="0" w:color="auto"/>
            <w:right w:val="none" w:sz="0" w:space="0" w:color="auto"/>
          </w:divBdr>
        </w:div>
        <w:div w:id="2081294317">
          <w:marLeft w:val="547"/>
          <w:marRight w:val="0"/>
          <w:marTop w:val="0"/>
          <w:marBottom w:val="0"/>
          <w:divBdr>
            <w:top w:val="none" w:sz="0" w:space="0" w:color="auto"/>
            <w:left w:val="none" w:sz="0" w:space="0" w:color="auto"/>
            <w:bottom w:val="none" w:sz="0" w:space="0" w:color="auto"/>
            <w:right w:val="none" w:sz="0" w:space="0" w:color="auto"/>
          </w:divBdr>
        </w:div>
        <w:div w:id="1593121657">
          <w:marLeft w:val="547"/>
          <w:marRight w:val="0"/>
          <w:marTop w:val="0"/>
          <w:marBottom w:val="0"/>
          <w:divBdr>
            <w:top w:val="none" w:sz="0" w:space="0" w:color="auto"/>
            <w:left w:val="none" w:sz="0" w:space="0" w:color="auto"/>
            <w:bottom w:val="none" w:sz="0" w:space="0" w:color="auto"/>
            <w:right w:val="none" w:sz="0" w:space="0" w:color="auto"/>
          </w:divBdr>
        </w:div>
      </w:divsChild>
    </w:div>
    <w:div w:id="214364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angvt@pvu.edu.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uongnh@pvu.edu.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B9D44-F312-9443-94C0-B69B254F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10441</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Nguyễn Văn Hùng</cp:lastModifiedBy>
  <cp:revision>15</cp:revision>
  <cp:lastPrinted>2017-04-03T07:52:00Z</cp:lastPrinted>
  <dcterms:created xsi:type="dcterms:W3CDTF">2017-04-10T02:32:00Z</dcterms:created>
  <dcterms:modified xsi:type="dcterms:W3CDTF">2019-07-30T22:58:00Z</dcterms:modified>
</cp:coreProperties>
</file>